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71F9C" w14:textId="77777777" w:rsidR="006E3A33" w:rsidRDefault="006E3A33" w:rsidP="00BA1E41">
      <w:pPr>
        <w:spacing w:after="0"/>
        <w:ind w:right="622" w:firstLine="708"/>
        <w:jc w:val="center"/>
        <w:rPr>
          <w:rFonts w:ascii="Arial" w:hAnsi="Arial" w:cs="Arial"/>
          <w:b/>
        </w:rPr>
      </w:pPr>
    </w:p>
    <w:p w14:paraId="38CDC3D7" w14:textId="6E22F252" w:rsidR="00FD0717" w:rsidRPr="0059248E" w:rsidRDefault="00FD0717" w:rsidP="00BA1E41">
      <w:pPr>
        <w:spacing w:after="0"/>
        <w:ind w:right="622" w:firstLine="708"/>
        <w:jc w:val="center"/>
        <w:rPr>
          <w:rFonts w:ascii="Arial" w:hAnsi="Arial" w:cs="Arial"/>
          <w:b/>
        </w:rPr>
      </w:pPr>
      <w:r w:rsidRPr="0059248E">
        <w:rPr>
          <w:rFonts w:ascii="Arial" w:hAnsi="Arial" w:cs="Arial"/>
          <w:b/>
        </w:rPr>
        <w:t>MUNICIPIO DE TLAJOMULCO DE ZÚÑIGA, JALISCO</w:t>
      </w:r>
    </w:p>
    <w:p w14:paraId="48DEEA5E" w14:textId="77777777" w:rsidR="00FD0717" w:rsidRPr="0059248E" w:rsidRDefault="00FD0717" w:rsidP="00BA1E41">
      <w:pPr>
        <w:spacing w:after="0" w:line="240" w:lineRule="auto"/>
        <w:ind w:right="622"/>
        <w:jc w:val="center"/>
        <w:rPr>
          <w:rFonts w:ascii="Arial" w:hAnsi="Arial" w:cs="Arial"/>
          <w:b/>
        </w:rPr>
      </w:pPr>
      <w:r w:rsidRPr="0059248E">
        <w:rPr>
          <w:rFonts w:ascii="Arial" w:hAnsi="Arial" w:cs="Arial"/>
          <w:b/>
        </w:rPr>
        <w:t xml:space="preserve">OFICIALÍA MAYOR </w:t>
      </w:r>
    </w:p>
    <w:p w14:paraId="2AD1FB21" w14:textId="4B3074D5" w:rsidR="00FD0717" w:rsidRDefault="00FD0717" w:rsidP="00BA1E41">
      <w:pPr>
        <w:spacing w:after="0" w:line="240" w:lineRule="auto"/>
        <w:ind w:right="622"/>
        <w:jc w:val="center"/>
        <w:rPr>
          <w:rFonts w:ascii="Arial" w:hAnsi="Arial" w:cs="Arial"/>
          <w:b/>
        </w:rPr>
      </w:pPr>
      <w:r w:rsidRPr="0059248E">
        <w:rPr>
          <w:rFonts w:ascii="Arial" w:hAnsi="Arial" w:cs="Arial"/>
          <w:b/>
        </w:rPr>
        <w:t xml:space="preserve">“CONVOCATORIA DE </w:t>
      </w:r>
      <w:r>
        <w:rPr>
          <w:rFonts w:ascii="Arial" w:hAnsi="Arial" w:cs="Arial"/>
          <w:b/>
        </w:rPr>
        <w:t>LICITACIÓN PÚBLICA LOCAL</w:t>
      </w:r>
      <w:r w:rsidRPr="0059248E">
        <w:rPr>
          <w:rFonts w:ascii="Arial" w:hAnsi="Arial" w:cs="Arial"/>
          <w:b/>
        </w:rPr>
        <w:t>”</w:t>
      </w:r>
    </w:p>
    <w:p w14:paraId="549BF8CE" w14:textId="15322087" w:rsidR="00FD0717" w:rsidRPr="0059248E" w:rsidRDefault="00C32B82" w:rsidP="00BA1E41">
      <w:pPr>
        <w:spacing w:after="0" w:line="240" w:lineRule="auto"/>
        <w:ind w:right="622"/>
        <w:jc w:val="center"/>
        <w:rPr>
          <w:rFonts w:ascii="Arial" w:hAnsi="Arial" w:cs="Arial"/>
          <w:b/>
        </w:rPr>
      </w:pPr>
      <w:bookmarkStart w:id="0" w:name="_Hlk127802047"/>
      <w:proofErr w:type="spellStart"/>
      <w:r>
        <w:rPr>
          <w:rFonts w:ascii="Arial" w:hAnsi="Arial" w:cs="Arial"/>
          <w:b/>
        </w:rPr>
        <w:t>OM</w:t>
      </w:r>
      <w:proofErr w:type="spellEnd"/>
      <w:r>
        <w:rPr>
          <w:rFonts w:ascii="Arial" w:hAnsi="Arial" w:cs="Arial"/>
          <w:b/>
        </w:rPr>
        <w:t>-16/2023</w:t>
      </w:r>
    </w:p>
    <w:p w14:paraId="7EA4CC2D" w14:textId="1F5946F9" w:rsidR="00FD0717" w:rsidRPr="0059248E" w:rsidRDefault="00FD0717" w:rsidP="00BA1E41">
      <w:pPr>
        <w:spacing w:after="0" w:line="240" w:lineRule="auto"/>
        <w:ind w:right="622"/>
        <w:jc w:val="center"/>
        <w:rPr>
          <w:rFonts w:ascii="Arial" w:hAnsi="Arial" w:cs="Arial"/>
          <w:b/>
          <w:iCs/>
        </w:rPr>
      </w:pPr>
      <w:r w:rsidRPr="0059248E">
        <w:rPr>
          <w:rFonts w:ascii="Arial" w:hAnsi="Arial" w:cs="Arial"/>
          <w:b/>
          <w:iCs/>
        </w:rPr>
        <w:t>“</w:t>
      </w:r>
      <w:r w:rsidR="00F734EE">
        <w:rPr>
          <w:rFonts w:ascii="Arial" w:hAnsi="Arial" w:cs="Arial"/>
          <w:b/>
          <w:iCs/>
        </w:rPr>
        <w:t xml:space="preserve">ADQUISICIÓN DE SERVICIO DE ORGANIZACIÓN Y EQUIPAMIENTO DEL EVENTO </w:t>
      </w:r>
      <w:proofErr w:type="spellStart"/>
      <w:r w:rsidR="00C32B82">
        <w:rPr>
          <w:rFonts w:ascii="Arial" w:hAnsi="Arial" w:cs="Arial"/>
          <w:b/>
          <w:iCs/>
        </w:rPr>
        <w:t>MAROMETA</w:t>
      </w:r>
      <w:proofErr w:type="spellEnd"/>
      <w:r w:rsidR="00C32B82">
        <w:rPr>
          <w:rFonts w:ascii="Arial" w:hAnsi="Arial" w:cs="Arial"/>
          <w:b/>
          <w:iCs/>
        </w:rPr>
        <w:t xml:space="preserve"> 2023 DEL GOBIERNO MUNICIPAL DE TLAJOMULCO DE ZÚÑIGA, JALISCO (RECORTADA)</w:t>
      </w:r>
      <w:r w:rsidR="0080792E">
        <w:rPr>
          <w:rFonts w:ascii="Arial" w:hAnsi="Arial" w:cs="Arial"/>
          <w:b/>
          <w:iCs/>
        </w:rPr>
        <w:t>”</w:t>
      </w:r>
    </w:p>
    <w:bookmarkEnd w:id="0"/>
    <w:p w14:paraId="2CDE4C6B" w14:textId="77777777" w:rsidR="00FD0717" w:rsidRPr="00C15783" w:rsidRDefault="00FD0717" w:rsidP="00BA1E41">
      <w:pPr>
        <w:pBdr>
          <w:top w:val="nil"/>
          <w:left w:val="nil"/>
          <w:bottom w:val="nil"/>
          <w:right w:val="nil"/>
          <w:between w:val="nil"/>
        </w:pBdr>
        <w:spacing w:after="0" w:line="240" w:lineRule="auto"/>
        <w:ind w:right="622"/>
        <w:jc w:val="center"/>
        <w:rPr>
          <w:rFonts w:ascii="Arial" w:eastAsia="Arial" w:hAnsi="Arial" w:cs="Arial"/>
          <w:b/>
          <w:color w:val="000000"/>
          <w:lang w:val="es-ES_tradnl" w:eastAsia="es-MX"/>
        </w:rPr>
      </w:pPr>
    </w:p>
    <w:p w14:paraId="67266A8D" w14:textId="05448C33" w:rsidR="00FD0717" w:rsidRDefault="00FD0717" w:rsidP="00BA1E41">
      <w:pPr>
        <w:pBdr>
          <w:top w:val="nil"/>
          <w:left w:val="nil"/>
          <w:bottom w:val="nil"/>
          <w:right w:val="nil"/>
          <w:between w:val="nil"/>
        </w:pBdr>
        <w:spacing w:after="0"/>
        <w:ind w:right="622"/>
        <w:jc w:val="both"/>
        <w:rPr>
          <w:rFonts w:ascii="Arial" w:eastAsia="Arial" w:hAnsi="Arial" w:cs="Arial"/>
          <w:color w:val="000000"/>
          <w:lang w:val="es-ES_tradnl" w:eastAsia="es-MX"/>
        </w:rPr>
      </w:pPr>
      <w:r w:rsidRPr="00C15783">
        <w:rPr>
          <w:rFonts w:ascii="Arial" w:eastAsia="Arial" w:hAnsi="Arial" w:cs="Arial"/>
          <w:color w:val="000000"/>
          <w:lang w:val="es-ES_tradnl" w:eastAsia="es-MX"/>
        </w:rPr>
        <w:t>El Municipio de Tlajomulco de Zúñiga</w:t>
      </w:r>
      <w:r>
        <w:rPr>
          <w:rFonts w:ascii="Arial" w:eastAsia="Arial" w:hAnsi="Arial" w:cs="Arial"/>
          <w:color w:val="000000"/>
          <w:lang w:val="es-ES_tradnl" w:eastAsia="es-MX"/>
        </w:rPr>
        <w:t>, Jalisco a través de su Unidad</w:t>
      </w:r>
      <w:r w:rsidRPr="00C15783">
        <w:rPr>
          <w:rFonts w:ascii="Arial" w:eastAsia="Arial" w:hAnsi="Arial" w:cs="Arial"/>
          <w:color w:val="000000"/>
          <w:lang w:val="es-ES_tradnl" w:eastAsia="es-MX"/>
        </w:rPr>
        <w:t xml:space="preserve">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Pr>
          <w:rFonts w:ascii="Arial" w:eastAsia="Arial" w:hAnsi="Arial" w:cs="Arial"/>
          <w:b/>
          <w:color w:val="000000"/>
          <w:lang w:val="es-ES_tradnl" w:eastAsia="es-MX"/>
        </w:rPr>
        <w:t>“</w:t>
      </w:r>
      <w:r w:rsidR="00F734EE">
        <w:rPr>
          <w:rFonts w:ascii="Arial" w:eastAsia="Arial" w:hAnsi="Arial" w:cs="Arial"/>
          <w:b/>
          <w:color w:val="000000"/>
          <w:lang w:val="es-ES_tradnl" w:eastAsia="es-MX"/>
        </w:rPr>
        <w:t xml:space="preserve">ADQUISICIÓN DE SERVICIO DE ORGANIZACIÓN Y EQUIPAMIENTO DEL EVENTO </w:t>
      </w:r>
      <w:proofErr w:type="spellStart"/>
      <w:r w:rsidR="00C32B82">
        <w:rPr>
          <w:rFonts w:ascii="Arial" w:eastAsia="Arial" w:hAnsi="Arial" w:cs="Arial"/>
          <w:b/>
          <w:color w:val="000000"/>
          <w:lang w:val="es-ES_tradnl" w:eastAsia="es-MX"/>
        </w:rPr>
        <w:t>MAROMETA</w:t>
      </w:r>
      <w:proofErr w:type="spellEnd"/>
      <w:r w:rsidR="00C32B82">
        <w:rPr>
          <w:rFonts w:ascii="Arial" w:eastAsia="Arial" w:hAnsi="Arial" w:cs="Arial"/>
          <w:b/>
          <w:color w:val="000000"/>
          <w:lang w:val="es-ES_tradnl" w:eastAsia="es-MX"/>
        </w:rPr>
        <w:t xml:space="preserve"> 2023 DEL GOBIERNO MUNICIPAL DE TLAJOMULCO DE ZÚÑIGA, JALISCO (RECORTADA)</w:t>
      </w:r>
      <w:r w:rsidR="0080792E">
        <w:rPr>
          <w:rFonts w:ascii="Arial" w:eastAsia="Arial" w:hAnsi="Arial" w:cs="Arial"/>
          <w:b/>
          <w:color w:val="000000"/>
          <w:lang w:val="es-ES_tradnl" w:eastAsia="es-MX"/>
        </w:rPr>
        <w:t>”</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31C342EA" w14:textId="77777777" w:rsidR="006E3A33" w:rsidRPr="00C15783" w:rsidRDefault="006E3A33" w:rsidP="00BA1E41">
      <w:pPr>
        <w:pBdr>
          <w:top w:val="nil"/>
          <w:left w:val="nil"/>
          <w:bottom w:val="nil"/>
          <w:right w:val="nil"/>
          <w:between w:val="nil"/>
        </w:pBdr>
        <w:spacing w:after="0"/>
        <w:ind w:right="622"/>
        <w:jc w:val="both"/>
        <w:rPr>
          <w:rFonts w:ascii="Arial" w:eastAsia="Arial" w:hAnsi="Arial" w:cs="Arial"/>
          <w:b/>
          <w:color w:val="000000"/>
          <w:lang w:val="es-ES_tradnl" w:eastAsia="es-MX"/>
        </w:rPr>
      </w:pPr>
    </w:p>
    <w:p w14:paraId="7667232E" w14:textId="77777777" w:rsidR="00FD0717" w:rsidRPr="00C15783" w:rsidRDefault="00FD0717" w:rsidP="00BA1E41">
      <w:pPr>
        <w:pBdr>
          <w:top w:val="nil"/>
          <w:left w:val="nil"/>
          <w:bottom w:val="nil"/>
          <w:right w:val="nil"/>
          <w:between w:val="nil"/>
        </w:pBdr>
        <w:spacing w:after="0" w:line="240" w:lineRule="auto"/>
        <w:ind w:right="622"/>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CONVOCATORIA:</w:t>
      </w:r>
    </w:p>
    <w:p w14:paraId="6DBD9E9C" w14:textId="77777777" w:rsidR="00FD0717" w:rsidRPr="00C15783" w:rsidRDefault="00FD0717" w:rsidP="00BA1E41">
      <w:pPr>
        <w:pBdr>
          <w:top w:val="nil"/>
          <w:left w:val="nil"/>
          <w:bottom w:val="nil"/>
          <w:right w:val="nil"/>
          <w:between w:val="nil"/>
        </w:pBdr>
        <w:spacing w:after="0" w:line="240" w:lineRule="auto"/>
        <w:ind w:right="622"/>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CRONOGRAMA</w:t>
      </w:r>
    </w:p>
    <w:p w14:paraId="1E7AAD1A" w14:textId="4FC25051" w:rsidR="00FD0717" w:rsidRDefault="00FD0717" w:rsidP="00BA1E41">
      <w:pPr>
        <w:pBdr>
          <w:top w:val="nil"/>
          <w:left w:val="nil"/>
          <w:bottom w:val="nil"/>
          <w:right w:val="nil"/>
          <w:between w:val="nil"/>
        </w:pBdr>
        <w:spacing w:after="0" w:line="240" w:lineRule="auto"/>
        <w:ind w:right="622"/>
        <w:jc w:val="center"/>
        <w:rPr>
          <w:rFonts w:ascii="Arial" w:eastAsia="Arial" w:hAnsi="Arial" w:cs="Arial"/>
          <w:b/>
          <w:color w:val="000000"/>
          <w:lang w:val="es-ES_tradnl" w:eastAsia="es-MX"/>
        </w:rPr>
      </w:pPr>
    </w:p>
    <w:p w14:paraId="6C901282" w14:textId="77777777" w:rsidR="006E3A33" w:rsidRPr="00C15783" w:rsidRDefault="006E3A33" w:rsidP="00BA1E41">
      <w:pPr>
        <w:pBdr>
          <w:top w:val="nil"/>
          <w:left w:val="nil"/>
          <w:bottom w:val="nil"/>
          <w:right w:val="nil"/>
          <w:between w:val="nil"/>
        </w:pBdr>
        <w:spacing w:after="0" w:line="240" w:lineRule="auto"/>
        <w:ind w:right="622"/>
        <w:jc w:val="center"/>
        <w:rPr>
          <w:rFonts w:ascii="Arial" w:eastAsia="Arial" w:hAnsi="Arial" w:cs="Arial"/>
          <w:b/>
          <w:color w:val="000000"/>
          <w:lang w:val="es-ES_tradnl"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961"/>
      </w:tblGrid>
      <w:tr w:rsidR="00FD0717" w:rsidRPr="00C15783" w14:paraId="444CC21D" w14:textId="77777777" w:rsidTr="00BA1E41">
        <w:trPr>
          <w:trHeight w:val="513"/>
        </w:trPr>
        <w:tc>
          <w:tcPr>
            <w:tcW w:w="4820" w:type="dxa"/>
            <w:shd w:val="clear" w:color="auto" w:fill="auto"/>
          </w:tcPr>
          <w:p w14:paraId="634F7D9C" w14:textId="77777777" w:rsidR="00FD0717" w:rsidRPr="00C15783" w:rsidRDefault="00FD0717" w:rsidP="00087CF2">
            <w:pPr>
              <w:spacing w:after="0"/>
              <w:jc w:val="both"/>
              <w:rPr>
                <w:rFonts w:ascii="Arial" w:hAnsi="Arial" w:cs="Arial"/>
                <w:color w:val="000000"/>
              </w:rPr>
            </w:pPr>
            <w:r w:rsidRPr="00C15783">
              <w:rPr>
                <w:rFonts w:ascii="Arial" w:hAnsi="Arial" w:cs="Arial"/>
                <w:color w:val="000000"/>
              </w:rPr>
              <w:t>Número de Licitación</w:t>
            </w:r>
            <w:r>
              <w:rPr>
                <w:rFonts w:ascii="Arial" w:hAnsi="Arial" w:cs="Arial"/>
                <w:color w:val="000000"/>
              </w:rPr>
              <w:t>.</w:t>
            </w:r>
          </w:p>
        </w:tc>
        <w:tc>
          <w:tcPr>
            <w:tcW w:w="4961" w:type="dxa"/>
            <w:shd w:val="clear" w:color="auto" w:fill="auto"/>
          </w:tcPr>
          <w:p w14:paraId="7B92A83A" w14:textId="0801D494" w:rsidR="00FD0717" w:rsidRPr="00C15783" w:rsidRDefault="00C32B82" w:rsidP="00BA1E41">
            <w:pPr>
              <w:spacing w:after="0"/>
              <w:ind w:right="622"/>
              <w:jc w:val="both"/>
              <w:rPr>
                <w:rFonts w:ascii="Arial" w:hAnsi="Arial" w:cs="Arial"/>
              </w:rPr>
            </w:pPr>
            <w:proofErr w:type="spellStart"/>
            <w:r>
              <w:rPr>
                <w:rFonts w:ascii="Arial" w:hAnsi="Arial" w:cs="Arial"/>
                <w:b/>
                <w:bCs/>
                <w:color w:val="000000" w:themeColor="text1"/>
              </w:rPr>
              <w:t>OM</w:t>
            </w:r>
            <w:proofErr w:type="spellEnd"/>
            <w:r>
              <w:rPr>
                <w:rFonts w:ascii="Arial" w:hAnsi="Arial" w:cs="Arial"/>
                <w:b/>
                <w:bCs/>
                <w:color w:val="000000" w:themeColor="text1"/>
              </w:rPr>
              <w:t>-16/2023</w:t>
            </w:r>
            <w:r w:rsidR="00FD0717" w:rsidRPr="00C15783">
              <w:rPr>
                <w:rFonts w:ascii="Arial" w:hAnsi="Arial" w:cs="Arial"/>
                <w:color w:val="000000" w:themeColor="text1"/>
              </w:rPr>
              <w:t xml:space="preserve"> </w:t>
            </w:r>
          </w:p>
        </w:tc>
      </w:tr>
      <w:tr w:rsidR="00FD0717" w:rsidRPr="00C15783" w14:paraId="0C90EBCA" w14:textId="77777777" w:rsidTr="00BA1E41">
        <w:tc>
          <w:tcPr>
            <w:tcW w:w="4820" w:type="dxa"/>
            <w:shd w:val="clear" w:color="auto" w:fill="auto"/>
          </w:tcPr>
          <w:p w14:paraId="4FBFB4EA" w14:textId="77777777" w:rsidR="00FD0717" w:rsidRPr="00C15783" w:rsidRDefault="00FD0717" w:rsidP="00087CF2">
            <w:pPr>
              <w:spacing w:after="0"/>
              <w:jc w:val="both"/>
              <w:rPr>
                <w:rFonts w:ascii="Arial" w:hAnsi="Arial" w:cs="Arial"/>
                <w:color w:val="000000"/>
              </w:rPr>
            </w:pPr>
            <w:r w:rsidRPr="00C15783">
              <w:rPr>
                <w:rFonts w:ascii="Arial" w:hAnsi="Arial" w:cs="Arial"/>
                <w:color w:val="000000"/>
              </w:rPr>
              <w:t>Pago de Derechos de las Bases</w:t>
            </w:r>
            <w:r>
              <w:rPr>
                <w:rFonts w:ascii="Arial" w:hAnsi="Arial" w:cs="Arial"/>
                <w:color w:val="000000"/>
              </w:rPr>
              <w:t>.</w:t>
            </w:r>
          </w:p>
        </w:tc>
        <w:tc>
          <w:tcPr>
            <w:tcW w:w="4961" w:type="dxa"/>
            <w:shd w:val="clear" w:color="auto" w:fill="auto"/>
          </w:tcPr>
          <w:p w14:paraId="088C61CF" w14:textId="120E30CE" w:rsidR="00FD0717" w:rsidRPr="00C15783" w:rsidRDefault="00FD0717" w:rsidP="00C820A1">
            <w:pPr>
              <w:spacing w:after="0"/>
              <w:ind w:right="-105"/>
              <w:jc w:val="both"/>
              <w:rPr>
                <w:rFonts w:ascii="Arial" w:hAnsi="Arial" w:cs="Arial"/>
                <w:color w:val="000000"/>
              </w:rPr>
            </w:pPr>
            <w:r w:rsidRPr="00A878B2">
              <w:rPr>
                <w:rFonts w:ascii="Arial" w:hAnsi="Arial" w:cs="Arial"/>
                <w:b/>
                <w:color w:val="000000"/>
              </w:rPr>
              <w:t>$</w:t>
            </w:r>
            <w:r w:rsidR="00611E82">
              <w:rPr>
                <w:rFonts w:ascii="Arial" w:hAnsi="Arial" w:cs="Arial"/>
                <w:b/>
                <w:color w:val="000000"/>
              </w:rPr>
              <w:t>3</w:t>
            </w:r>
            <w:r w:rsidR="00F734EE">
              <w:rPr>
                <w:rFonts w:ascii="Arial" w:hAnsi="Arial" w:cs="Arial"/>
                <w:b/>
                <w:color w:val="000000"/>
              </w:rPr>
              <w:t>61</w:t>
            </w:r>
            <w:r w:rsidRPr="00A878B2">
              <w:rPr>
                <w:rFonts w:ascii="Arial" w:hAnsi="Arial" w:cs="Arial"/>
                <w:b/>
                <w:color w:val="000000"/>
              </w:rPr>
              <w:t>.00</w:t>
            </w:r>
            <w:r w:rsidRPr="00A878B2">
              <w:rPr>
                <w:rFonts w:ascii="Arial" w:hAnsi="Arial" w:cs="Arial"/>
                <w:color w:val="000000"/>
              </w:rPr>
              <w:t xml:space="preserve"> de</w:t>
            </w:r>
            <w:r w:rsidRPr="00C15783">
              <w:rPr>
                <w:rFonts w:ascii="Arial" w:hAnsi="Arial" w:cs="Arial"/>
                <w:color w:val="000000"/>
              </w:rPr>
              <w:t xml:space="preserve"> conformidad con el artículo 1</w:t>
            </w:r>
            <w:r>
              <w:rPr>
                <w:rFonts w:ascii="Arial" w:hAnsi="Arial" w:cs="Arial"/>
                <w:color w:val="000000"/>
              </w:rPr>
              <w:t>48</w:t>
            </w:r>
            <w:r w:rsidRPr="00C15783">
              <w:rPr>
                <w:rFonts w:ascii="Arial" w:hAnsi="Arial" w:cs="Arial"/>
                <w:color w:val="000000"/>
              </w:rPr>
              <w:t xml:space="preserve"> fracción IX de la Ley de Ingresos del Municipio de Tlajomulco de Zúñiga, Jalisco.</w:t>
            </w:r>
          </w:p>
        </w:tc>
      </w:tr>
      <w:tr w:rsidR="00FD0717" w:rsidRPr="00C15783" w14:paraId="3B2ED537" w14:textId="77777777" w:rsidTr="00BA1E41">
        <w:tc>
          <w:tcPr>
            <w:tcW w:w="4820" w:type="dxa"/>
            <w:shd w:val="clear" w:color="auto" w:fill="auto"/>
          </w:tcPr>
          <w:p w14:paraId="2EB25098" w14:textId="77777777" w:rsidR="00FD0717" w:rsidRPr="00C15783" w:rsidRDefault="00FD0717" w:rsidP="00087CF2">
            <w:pPr>
              <w:tabs>
                <w:tab w:val="right" w:pos="4437"/>
              </w:tabs>
              <w:spacing w:after="0"/>
              <w:jc w:val="both"/>
              <w:rPr>
                <w:rFonts w:ascii="Arial" w:hAnsi="Arial" w:cs="Arial"/>
                <w:color w:val="000000"/>
              </w:rPr>
            </w:pPr>
            <w:r w:rsidRPr="00C15783">
              <w:rPr>
                <w:rFonts w:ascii="Arial" w:hAnsi="Arial" w:cs="Arial"/>
                <w:color w:val="000000"/>
              </w:rPr>
              <w:t>Aprobación de Bases por el Comité</w:t>
            </w:r>
            <w:r>
              <w:rPr>
                <w:rFonts w:ascii="Arial" w:hAnsi="Arial" w:cs="Arial"/>
                <w:color w:val="000000"/>
              </w:rPr>
              <w:t>.</w:t>
            </w:r>
          </w:p>
        </w:tc>
        <w:tc>
          <w:tcPr>
            <w:tcW w:w="4961" w:type="dxa"/>
            <w:shd w:val="clear" w:color="auto" w:fill="auto"/>
          </w:tcPr>
          <w:p w14:paraId="09CA9124" w14:textId="1E896062" w:rsidR="00FD0717" w:rsidRPr="00C15783" w:rsidRDefault="00FD0717" w:rsidP="00C820A1">
            <w:pPr>
              <w:ind w:right="-105"/>
              <w:jc w:val="both"/>
              <w:rPr>
                <w:rFonts w:ascii="Arial" w:hAnsi="Arial" w:cs="Arial"/>
                <w:color w:val="000000"/>
              </w:rPr>
            </w:pPr>
            <w:r w:rsidRPr="00C15783">
              <w:rPr>
                <w:rFonts w:ascii="Arial" w:hAnsi="Arial" w:cs="Arial"/>
                <w:color w:val="000000"/>
              </w:rPr>
              <w:t xml:space="preserve">Viernes </w:t>
            </w:r>
            <w:r w:rsidR="00C32B82" w:rsidRPr="00C32B82">
              <w:rPr>
                <w:rFonts w:ascii="Arial" w:hAnsi="Arial" w:cs="Arial"/>
                <w:b/>
                <w:bCs/>
                <w:color w:val="000000"/>
              </w:rPr>
              <w:t>24</w:t>
            </w:r>
            <w:r w:rsidR="00F734EE" w:rsidRPr="00C32B82">
              <w:rPr>
                <w:rFonts w:ascii="Arial" w:hAnsi="Arial" w:cs="Arial"/>
                <w:b/>
                <w:bCs/>
                <w:color w:val="000000"/>
              </w:rPr>
              <w:t xml:space="preserve"> </w:t>
            </w:r>
            <w:r w:rsidRPr="00C32B82">
              <w:rPr>
                <w:rFonts w:ascii="Arial" w:hAnsi="Arial" w:cs="Arial"/>
                <w:b/>
                <w:bCs/>
                <w:color w:val="000000"/>
              </w:rPr>
              <w:t>de</w:t>
            </w:r>
            <w:r w:rsidRPr="00C15783">
              <w:rPr>
                <w:rFonts w:ascii="Arial" w:hAnsi="Arial" w:cs="Arial"/>
                <w:b/>
                <w:color w:val="000000"/>
              </w:rPr>
              <w:t xml:space="preserve"> </w:t>
            </w:r>
            <w:proofErr w:type="gramStart"/>
            <w:r w:rsidR="00F734EE">
              <w:rPr>
                <w:rFonts w:ascii="Arial" w:hAnsi="Arial" w:cs="Arial"/>
                <w:b/>
                <w:color w:val="000000"/>
              </w:rPr>
              <w:t>Marzo</w:t>
            </w:r>
            <w:proofErr w:type="gramEnd"/>
            <w:r w:rsidR="00F734EE">
              <w:rPr>
                <w:rFonts w:ascii="Arial" w:hAnsi="Arial" w:cs="Arial"/>
                <w:b/>
                <w:color w:val="000000"/>
              </w:rPr>
              <w:t xml:space="preserve"> </w:t>
            </w:r>
            <w:r w:rsidRPr="00C15783">
              <w:rPr>
                <w:rFonts w:ascii="Arial" w:hAnsi="Arial" w:cs="Arial"/>
                <w:b/>
                <w:color w:val="000000"/>
              </w:rPr>
              <w:t>del 202</w:t>
            </w:r>
            <w:r>
              <w:rPr>
                <w:rFonts w:ascii="Arial" w:hAnsi="Arial" w:cs="Arial"/>
                <w:b/>
                <w:color w:val="000000"/>
              </w:rPr>
              <w:t>3</w:t>
            </w:r>
          </w:p>
        </w:tc>
      </w:tr>
      <w:tr w:rsidR="00FD0717" w:rsidRPr="00C15783" w14:paraId="35C581C1" w14:textId="77777777" w:rsidTr="00BA1E41">
        <w:tc>
          <w:tcPr>
            <w:tcW w:w="4820" w:type="dxa"/>
            <w:shd w:val="clear" w:color="auto" w:fill="auto"/>
          </w:tcPr>
          <w:p w14:paraId="0EB66F3B" w14:textId="77777777" w:rsidR="00FD0717" w:rsidRPr="00C15783" w:rsidRDefault="00FD0717" w:rsidP="00087CF2">
            <w:pPr>
              <w:spacing w:after="0"/>
              <w:jc w:val="both"/>
              <w:rPr>
                <w:rFonts w:ascii="Arial" w:hAnsi="Arial" w:cs="Arial"/>
                <w:color w:val="000000"/>
              </w:rPr>
            </w:pPr>
            <w:r w:rsidRPr="00C15783">
              <w:rPr>
                <w:rFonts w:ascii="Arial" w:hAnsi="Arial" w:cs="Arial"/>
                <w:color w:val="000000"/>
              </w:rPr>
              <w:t>Publicación de la Convocatoria en el portal web del Municipio de Tlajomulco de Zúñiga, Jalisco (en formato descargable)</w:t>
            </w:r>
            <w:r>
              <w:rPr>
                <w:rFonts w:ascii="Arial" w:hAnsi="Arial" w:cs="Arial"/>
                <w:color w:val="000000"/>
              </w:rPr>
              <w:t>.</w:t>
            </w:r>
          </w:p>
        </w:tc>
        <w:tc>
          <w:tcPr>
            <w:tcW w:w="4961" w:type="dxa"/>
            <w:shd w:val="clear" w:color="auto" w:fill="auto"/>
          </w:tcPr>
          <w:p w14:paraId="07D5F285" w14:textId="0058993A" w:rsidR="00FD0717" w:rsidRPr="00C15783" w:rsidRDefault="00FD0717" w:rsidP="00C820A1">
            <w:pPr>
              <w:ind w:right="-105"/>
              <w:jc w:val="both"/>
              <w:rPr>
                <w:rFonts w:ascii="Arial" w:hAnsi="Arial" w:cs="Arial"/>
                <w:color w:val="000000"/>
              </w:rPr>
            </w:pPr>
            <w:r w:rsidRPr="00C15783">
              <w:rPr>
                <w:rFonts w:ascii="Arial" w:hAnsi="Arial" w:cs="Arial"/>
                <w:color w:val="000000"/>
              </w:rPr>
              <w:t xml:space="preserve">Viernes </w:t>
            </w:r>
            <w:r w:rsidR="00C32B82" w:rsidRPr="00C32B82">
              <w:rPr>
                <w:rFonts w:ascii="Arial" w:hAnsi="Arial" w:cs="Arial"/>
                <w:b/>
                <w:bCs/>
                <w:color w:val="000000"/>
              </w:rPr>
              <w:t>24</w:t>
            </w:r>
            <w:r w:rsidR="00F734EE" w:rsidRPr="00C32B82">
              <w:rPr>
                <w:rFonts w:ascii="Arial" w:hAnsi="Arial" w:cs="Arial"/>
                <w:b/>
                <w:bCs/>
                <w:color w:val="000000"/>
              </w:rPr>
              <w:t xml:space="preserve"> </w:t>
            </w:r>
            <w:r w:rsidRPr="00C32B82">
              <w:rPr>
                <w:rFonts w:ascii="Arial" w:hAnsi="Arial" w:cs="Arial"/>
                <w:b/>
                <w:bCs/>
                <w:color w:val="000000"/>
              </w:rPr>
              <w:t>d</w:t>
            </w:r>
            <w:r>
              <w:rPr>
                <w:rFonts w:ascii="Arial" w:hAnsi="Arial" w:cs="Arial"/>
                <w:b/>
                <w:bCs/>
                <w:color w:val="000000"/>
              </w:rPr>
              <w:t xml:space="preserve">e </w:t>
            </w:r>
            <w:proofErr w:type="gramStart"/>
            <w:r w:rsidR="00F734EE">
              <w:rPr>
                <w:rFonts w:ascii="Arial" w:hAnsi="Arial" w:cs="Arial"/>
                <w:b/>
                <w:bCs/>
                <w:color w:val="000000"/>
              </w:rPr>
              <w:t>Marzo</w:t>
            </w:r>
            <w:proofErr w:type="gramEnd"/>
            <w:r w:rsidR="00F734EE">
              <w:rPr>
                <w:rFonts w:ascii="Arial" w:hAnsi="Arial" w:cs="Arial"/>
                <w:b/>
                <w:bCs/>
                <w:color w:val="000000"/>
              </w:rPr>
              <w:t xml:space="preserve"> </w:t>
            </w:r>
            <w:r>
              <w:rPr>
                <w:rFonts w:ascii="Arial" w:hAnsi="Arial" w:cs="Arial"/>
                <w:b/>
                <w:bCs/>
                <w:color w:val="000000"/>
              </w:rPr>
              <w:t>d</w:t>
            </w:r>
            <w:r w:rsidRPr="00C15783">
              <w:rPr>
                <w:rFonts w:ascii="Arial" w:hAnsi="Arial" w:cs="Arial"/>
                <w:b/>
                <w:bCs/>
                <w:color w:val="000000"/>
              </w:rPr>
              <w:t>el 202</w:t>
            </w:r>
            <w:r>
              <w:rPr>
                <w:rFonts w:ascii="Arial" w:hAnsi="Arial" w:cs="Arial"/>
                <w:b/>
                <w:bCs/>
                <w:color w:val="000000"/>
              </w:rPr>
              <w:t>3</w:t>
            </w:r>
          </w:p>
        </w:tc>
      </w:tr>
      <w:tr w:rsidR="00FD0717" w:rsidRPr="00C15783" w14:paraId="56DFC49D" w14:textId="77777777" w:rsidTr="00C820A1">
        <w:trPr>
          <w:trHeight w:val="410"/>
        </w:trPr>
        <w:tc>
          <w:tcPr>
            <w:tcW w:w="4820" w:type="dxa"/>
            <w:shd w:val="clear" w:color="auto" w:fill="auto"/>
          </w:tcPr>
          <w:p w14:paraId="708C40ED" w14:textId="77777777" w:rsidR="00FD0717" w:rsidRPr="00C15783" w:rsidRDefault="00FD0717" w:rsidP="00087CF2">
            <w:pPr>
              <w:spacing w:after="0"/>
              <w:jc w:val="both"/>
              <w:rPr>
                <w:rFonts w:ascii="Arial" w:hAnsi="Arial" w:cs="Arial"/>
                <w:color w:val="000000"/>
              </w:rPr>
            </w:pPr>
            <w:r w:rsidRPr="00C15783">
              <w:rPr>
                <w:rFonts w:ascii="Arial" w:hAnsi="Arial" w:cs="Arial"/>
                <w:color w:val="000000"/>
              </w:rPr>
              <w:t>Entrega de preguntas para Junta Aclaratoria</w:t>
            </w:r>
            <w:r w:rsidRPr="00C15783">
              <w:rPr>
                <w:rFonts w:ascii="Arial" w:hAnsi="Arial" w:cs="Arial"/>
              </w:rPr>
              <w:t xml:space="preserve"> y correo electrónico para el envío de preguntas</w:t>
            </w:r>
            <w:r>
              <w:rPr>
                <w:rFonts w:ascii="Arial" w:hAnsi="Arial" w:cs="Arial"/>
              </w:rPr>
              <w:t>.</w:t>
            </w:r>
          </w:p>
        </w:tc>
        <w:tc>
          <w:tcPr>
            <w:tcW w:w="4961" w:type="dxa"/>
            <w:shd w:val="clear" w:color="auto" w:fill="auto"/>
          </w:tcPr>
          <w:p w14:paraId="0FF86EE7" w14:textId="77777777" w:rsidR="00FD0717" w:rsidRDefault="00FD0717" w:rsidP="00C820A1">
            <w:pPr>
              <w:ind w:right="-105"/>
              <w:jc w:val="both"/>
              <w:rPr>
                <w:rFonts w:ascii="Arial" w:hAnsi="Arial" w:cs="Arial"/>
                <w:color w:val="0000FF"/>
                <w:u w:val="single"/>
              </w:rPr>
            </w:pPr>
            <w:r w:rsidRPr="00C15783">
              <w:rPr>
                <w:rFonts w:ascii="Arial" w:hAnsi="Arial" w:cs="Arial"/>
                <w:color w:val="000000"/>
              </w:rPr>
              <w:t xml:space="preserve">Hasta el </w:t>
            </w:r>
            <w:r w:rsidR="00C32B82">
              <w:rPr>
                <w:rFonts w:ascii="Arial" w:hAnsi="Arial" w:cs="Arial"/>
                <w:color w:val="000000"/>
              </w:rPr>
              <w:t xml:space="preserve">martes </w:t>
            </w:r>
            <w:r w:rsidR="00C32B82">
              <w:rPr>
                <w:rFonts w:ascii="Arial" w:hAnsi="Arial" w:cs="Arial"/>
                <w:b/>
                <w:bCs/>
                <w:color w:val="000000"/>
              </w:rPr>
              <w:t>28</w:t>
            </w:r>
            <w:r w:rsidRPr="00C820A1">
              <w:rPr>
                <w:rFonts w:ascii="Arial" w:hAnsi="Arial" w:cs="Arial"/>
                <w:b/>
                <w:bCs/>
                <w:color w:val="000000"/>
              </w:rPr>
              <w:t xml:space="preserve"> </w:t>
            </w:r>
            <w:r w:rsidRPr="00FA402C">
              <w:rPr>
                <w:rFonts w:ascii="Arial" w:hAnsi="Arial" w:cs="Arial"/>
                <w:b/>
                <w:bCs/>
                <w:color w:val="000000"/>
              </w:rPr>
              <w:t>d</w:t>
            </w:r>
            <w:r>
              <w:rPr>
                <w:rFonts w:ascii="Arial" w:hAnsi="Arial" w:cs="Arial"/>
                <w:b/>
                <w:color w:val="000000"/>
              </w:rPr>
              <w:t xml:space="preserve">e </w:t>
            </w:r>
            <w:r w:rsidR="00C820A1">
              <w:rPr>
                <w:rFonts w:ascii="Arial" w:hAnsi="Arial" w:cs="Arial"/>
                <w:b/>
                <w:color w:val="000000"/>
              </w:rPr>
              <w:t xml:space="preserve">marzo </w:t>
            </w:r>
            <w:r>
              <w:rPr>
                <w:rFonts w:ascii="Arial" w:hAnsi="Arial" w:cs="Arial"/>
                <w:b/>
                <w:color w:val="000000"/>
              </w:rPr>
              <w:t>d</w:t>
            </w:r>
            <w:r w:rsidRPr="00C15783">
              <w:rPr>
                <w:rFonts w:ascii="Arial" w:hAnsi="Arial" w:cs="Arial"/>
                <w:b/>
                <w:color w:val="000000"/>
              </w:rPr>
              <w:t>el 202</w:t>
            </w:r>
            <w:r>
              <w:rPr>
                <w:rFonts w:ascii="Arial" w:hAnsi="Arial" w:cs="Arial"/>
                <w:b/>
                <w:color w:val="000000"/>
              </w:rPr>
              <w:t>3</w:t>
            </w:r>
            <w:r w:rsidRPr="00C15783">
              <w:rPr>
                <w:rFonts w:ascii="Arial" w:hAnsi="Arial" w:cs="Arial"/>
                <w:b/>
                <w:color w:val="000000"/>
              </w:rPr>
              <w:t xml:space="preserve"> </w:t>
            </w:r>
            <w:r>
              <w:rPr>
                <w:rFonts w:ascii="Arial" w:hAnsi="Arial" w:cs="Arial"/>
                <w:color w:val="000000"/>
              </w:rPr>
              <w:t>a las 1</w:t>
            </w:r>
            <w:r w:rsidR="00357D78">
              <w:rPr>
                <w:rFonts w:ascii="Arial" w:hAnsi="Arial" w:cs="Arial"/>
                <w:color w:val="000000"/>
              </w:rPr>
              <w:t>5</w:t>
            </w:r>
            <w:r w:rsidRPr="00C15783">
              <w:rPr>
                <w:rFonts w:ascii="Arial" w:hAnsi="Arial" w:cs="Arial"/>
                <w:color w:val="000000"/>
              </w:rPr>
              <w:t xml:space="preserve">:00 horas, correo: </w:t>
            </w:r>
            <w:hyperlink r:id="rId8" w:history="1">
              <w:r w:rsidRPr="00C15783">
                <w:rPr>
                  <w:rFonts w:ascii="Arial" w:hAnsi="Arial" w:cs="Arial"/>
                  <w:color w:val="0000FF"/>
                  <w:u w:val="single"/>
                </w:rPr>
                <w:t>licitaciones@tlajomulco.gob.mx</w:t>
              </w:r>
            </w:hyperlink>
          </w:p>
          <w:p w14:paraId="4FA3B83C" w14:textId="2AEAE24D" w:rsidR="006E3A33" w:rsidRPr="00C15783" w:rsidRDefault="006E3A33" w:rsidP="00C820A1">
            <w:pPr>
              <w:ind w:right="-105"/>
              <w:jc w:val="both"/>
              <w:rPr>
                <w:rFonts w:ascii="Arial" w:hAnsi="Arial" w:cs="Arial"/>
                <w:color w:val="000000"/>
              </w:rPr>
            </w:pPr>
          </w:p>
        </w:tc>
      </w:tr>
      <w:tr w:rsidR="00FD0717" w:rsidRPr="00C15783" w14:paraId="4C93BA8F" w14:textId="77777777" w:rsidTr="006E3A33">
        <w:trPr>
          <w:trHeight w:val="1402"/>
        </w:trPr>
        <w:tc>
          <w:tcPr>
            <w:tcW w:w="4820" w:type="dxa"/>
            <w:shd w:val="clear" w:color="auto" w:fill="auto"/>
          </w:tcPr>
          <w:p w14:paraId="6186ADAC" w14:textId="77777777" w:rsidR="00FD0717" w:rsidRPr="00C15783" w:rsidRDefault="00FD0717" w:rsidP="00087CF2">
            <w:pPr>
              <w:spacing w:after="0"/>
              <w:jc w:val="both"/>
              <w:rPr>
                <w:rFonts w:ascii="Arial" w:hAnsi="Arial" w:cs="Arial"/>
                <w:color w:val="000000"/>
              </w:rPr>
            </w:pPr>
            <w:r w:rsidRPr="00C15783">
              <w:rPr>
                <w:rFonts w:ascii="Arial" w:hAnsi="Arial" w:cs="Arial"/>
                <w:color w:val="000000"/>
                <w:lang w:val="es-ES_tradnl"/>
              </w:rPr>
              <w:lastRenderedPageBreak/>
              <w:t>Fecha, hora y lugar de la celebración de la primera Junta de Aclaraciones (art. 59, F. III, Ley)</w:t>
            </w:r>
          </w:p>
        </w:tc>
        <w:tc>
          <w:tcPr>
            <w:tcW w:w="4961" w:type="dxa"/>
            <w:shd w:val="clear" w:color="auto" w:fill="auto"/>
          </w:tcPr>
          <w:p w14:paraId="06C19C3E" w14:textId="26F5FF9D" w:rsidR="00FD0717" w:rsidRPr="00C15783" w:rsidRDefault="00C32B82" w:rsidP="00C820A1">
            <w:pPr>
              <w:ind w:right="-105"/>
              <w:jc w:val="both"/>
              <w:rPr>
                <w:rFonts w:ascii="Arial" w:hAnsi="Arial" w:cs="Arial"/>
                <w:color w:val="000000"/>
              </w:rPr>
            </w:pPr>
            <w:r>
              <w:rPr>
                <w:rFonts w:ascii="Arial" w:hAnsi="Arial" w:cs="Arial"/>
                <w:color w:val="000000"/>
              </w:rPr>
              <w:t xml:space="preserve">Martes </w:t>
            </w:r>
            <w:r>
              <w:rPr>
                <w:rFonts w:ascii="Arial" w:hAnsi="Arial" w:cs="Arial"/>
                <w:b/>
                <w:bCs/>
                <w:color w:val="000000"/>
              </w:rPr>
              <w:t xml:space="preserve">28 </w:t>
            </w:r>
            <w:r w:rsidR="00FD0717" w:rsidRPr="00FA402C">
              <w:rPr>
                <w:rFonts w:ascii="Arial" w:hAnsi="Arial" w:cs="Arial"/>
                <w:b/>
                <w:bCs/>
                <w:color w:val="000000"/>
              </w:rPr>
              <w:t>d</w:t>
            </w:r>
            <w:r w:rsidR="00FD0717">
              <w:rPr>
                <w:rFonts w:ascii="Arial" w:hAnsi="Arial" w:cs="Arial"/>
                <w:b/>
                <w:color w:val="000000"/>
              </w:rPr>
              <w:t xml:space="preserve">e </w:t>
            </w:r>
            <w:r w:rsidR="00C820A1">
              <w:rPr>
                <w:rFonts w:ascii="Arial" w:hAnsi="Arial" w:cs="Arial"/>
                <w:b/>
                <w:color w:val="000000"/>
              </w:rPr>
              <w:t xml:space="preserve">marzo </w:t>
            </w:r>
            <w:r w:rsidR="00FD0717">
              <w:rPr>
                <w:rFonts w:ascii="Arial" w:hAnsi="Arial" w:cs="Arial"/>
                <w:b/>
                <w:color w:val="000000"/>
              </w:rPr>
              <w:t>2023 a las 14</w:t>
            </w:r>
            <w:r w:rsidR="00FD0717" w:rsidRPr="00C15783">
              <w:rPr>
                <w:rFonts w:ascii="Arial" w:hAnsi="Arial" w:cs="Arial"/>
                <w:b/>
                <w:color w:val="000000"/>
              </w:rPr>
              <w:t>:</w:t>
            </w:r>
            <w:r w:rsidR="00C820A1">
              <w:rPr>
                <w:rFonts w:ascii="Arial" w:hAnsi="Arial" w:cs="Arial"/>
                <w:b/>
                <w:color w:val="000000"/>
              </w:rPr>
              <w:t>0</w:t>
            </w:r>
            <w:r w:rsidR="00FD0717">
              <w:rPr>
                <w:rFonts w:ascii="Arial" w:hAnsi="Arial" w:cs="Arial"/>
                <w:b/>
                <w:color w:val="000000"/>
              </w:rPr>
              <w:t>0</w:t>
            </w:r>
            <w:r w:rsidR="00FD0717" w:rsidRPr="00C15783">
              <w:rPr>
                <w:rFonts w:ascii="Arial" w:hAnsi="Arial" w:cs="Arial"/>
                <w:color w:val="000000"/>
              </w:rPr>
              <w:t xml:space="preserve"> horas, </w:t>
            </w:r>
            <w:r w:rsidR="00FD0717">
              <w:rPr>
                <w:rFonts w:ascii="Arial" w:hAnsi="Arial" w:cs="Arial"/>
                <w:color w:val="000000"/>
              </w:rPr>
              <w:t xml:space="preserve">en </w:t>
            </w:r>
            <w:r w:rsidR="00FD0717" w:rsidRPr="00C15783">
              <w:rPr>
                <w:rFonts w:ascii="Arial" w:hAnsi="Arial" w:cs="Arial"/>
                <w:color w:val="000000"/>
              </w:rPr>
              <w:t>la Dirección de Recursos Materiales, primer piso del Centro Administrativo (CAT), ubicado en la calle de Higuera número #70, Colonia Centro, Tlajomulco de Zúñiga, Jalisco, México.</w:t>
            </w:r>
          </w:p>
        </w:tc>
      </w:tr>
      <w:tr w:rsidR="00FD0717" w:rsidRPr="00C15783" w14:paraId="74CA2205" w14:textId="77777777" w:rsidTr="00BA1E41">
        <w:trPr>
          <w:trHeight w:val="1157"/>
        </w:trPr>
        <w:tc>
          <w:tcPr>
            <w:tcW w:w="4820" w:type="dxa"/>
            <w:shd w:val="clear" w:color="auto" w:fill="auto"/>
          </w:tcPr>
          <w:p w14:paraId="3E7C63D8" w14:textId="77777777" w:rsidR="00FD0717" w:rsidRPr="00C15783" w:rsidRDefault="00FD0717" w:rsidP="00087CF2">
            <w:pPr>
              <w:spacing w:after="0"/>
              <w:jc w:val="both"/>
              <w:rPr>
                <w:rFonts w:ascii="Arial" w:hAnsi="Arial" w:cs="Arial"/>
                <w:color w:val="000000"/>
              </w:rPr>
            </w:pPr>
            <w:r w:rsidRPr="00C15783">
              <w:rPr>
                <w:rFonts w:ascii="Arial" w:hAnsi="Arial" w:cs="Arial"/>
                <w:color w:val="000000"/>
              </w:rPr>
              <w:t>Fecha, hora y lugar de celebración del acto de presentación de proposiciones (art. 59, F. III, Ley)</w:t>
            </w:r>
            <w:r>
              <w:rPr>
                <w:rFonts w:ascii="Arial" w:hAnsi="Arial" w:cs="Arial"/>
                <w:color w:val="000000"/>
              </w:rPr>
              <w:t>.</w:t>
            </w:r>
          </w:p>
        </w:tc>
        <w:tc>
          <w:tcPr>
            <w:tcW w:w="4961" w:type="dxa"/>
            <w:shd w:val="clear" w:color="auto" w:fill="auto"/>
          </w:tcPr>
          <w:p w14:paraId="450F3DFE" w14:textId="616020B2" w:rsidR="00FD0717" w:rsidRPr="006E3A33" w:rsidRDefault="00FD0717" w:rsidP="00C820A1">
            <w:pPr>
              <w:spacing w:after="0"/>
              <w:ind w:right="-105"/>
              <w:jc w:val="both"/>
              <w:rPr>
                <w:rFonts w:ascii="Arial" w:hAnsi="Arial" w:cs="Arial"/>
                <w:sz w:val="20"/>
                <w:szCs w:val="20"/>
              </w:rPr>
            </w:pPr>
            <w:r w:rsidRPr="006E3A33">
              <w:rPr>
                <w:rFonts w:ascii="Arial" w:hAnsi="Arial" w:cs="Arial"/>
                <w:color w:val="000000"/>
                <w:sz w:val="20"/>
                <w:szCs w:val="20"/>
              </w:rPr>
              <w:t xml:space="preserve">La presentación de proposiciones iniciará el </w:t>
            </w:r>
            <w:proofErr w:type="gramStart"/>
            <w:r w:rsidR="00611E82" w:rsidRPr="006E3A33">
              <w:rPr>
                <w:rFonts w:ascii="Arial" w:hAnsi="Arial" w:cs="Arial"/>
                <w:color w:val="000000"/>
                <w:sz w:val="20"/>
                <w:szCs w:val="20"/>
              </w:rPr>
              <w:t>Viernes</w:t>
            </w:r>
            <w:proofErr w:type="gramEnd"/>
            <w:r w:rsidR="00611E82" w:rsidRPr="006E3A33">
              <w:rPr>
                <w:rFonts w:ascii="Arial" w:hAnsi="Arial" w:cs="Arial"/>
                <w:color w:val="000000"/>
                <w:sz w:val="20"/>
                <w:szCs w:val="20"/>
              </w:rPr>
              <w:t xml:space="preserve"> </w:t>
            </w:r>
            <w:r w:rsidR="00C32B82" w:rsidRPr="006E3A33">
              <w:rPr>
                <w:rFonts w:ascii="Arial" w:hAnsi="Arial" w:cs="Arial"/>
                <w:b/>
                <w:bCs/>
                <w:color w:val="000000"/>
                <w:sz w:val="20"/>
                <w:szCs w:val="20"/>
              </w:rPr>
              <w:t>31</w:t>
            </w:r>
            <w:r w:rsidRPr="006E3A33">
              <w:rPr>
                <w:rFonts w:ascii="Arial" w:hAnsi="Arial" w:cs="Arial"/>
                <w:b/>
                <w:bCs/>
                <w:color w:val="000000" w:themeColor="text1"/>
                <w:sz w:val="20"/>
                <w:szCs w:val="20"/>
              </w:rPr>
              <w:t xml:space="preserve"> </w:t>
            </w:r>
            <w:r w:rsidRPr="006E3A33">
              <w:rPr>
                <w:rFonts w:ascii="Arial" w:hAnsi="Arial" w:cs="Arial"/>
                <w:b/>
                <w:color w:val="000000" w:themeColor="text1"/>
                <w:sz w:val="20"/>
                <w:szCs w:val="20"/>
              </w:rPr>
              <w:t xml:space="preserve">de marzo 2023 a las </w:t>
            </w:r>
            <w:r w:rsidR="00611E82" w:rsidRPr="006E3A33">
              <w:rPr>
                <w:rFonts w:ascii="Arial" w:hAnsi="Arial" w:cs="Arial"/>
                <w:b/>
                <w:color w:val="000000" w:themeColor="text1"/>
                <w:sz w:val="20"/>
                <w:szCs w:val="20"/>
              </w:rPr>
              <w:t>8</w:t>
            </w:r>
            <w:r w:rsidRPr="006E3A33">
              <w:rPr>
                <w:rFonts w:ascii="Arial" w:hAnsi="Arial" w:cs="Arial"/>
                <w:b/>
                <w:color w:val="000000" w:themeColor="text1"/>
                <w:sz w:val="20"/>
                <w:szCs w:val="20"/>
              </w:rPr>
              <w:t xml:space="preserve">:00 y concluirá a las </w:t>
            </w:r>
            <w:r w:rsidR="00611E82" w:rsidRPr="006E3A33">
              <w:rPr>
                <w:rFonts w:ascii="Arial" w:hAnsi="Arial" w:cs="Arial"/>
                <w:b/>
                <w:color w:val="000000" w:themeColor="text1"/>
                <w:sz w:val="20"/>
                <w:szCs w:val="20"/>
              </w:rPr>
              <w:t>8</w:t>
            </w:r>
            <w:r w:rsidRPr="006E3A33">
              <w:rPr>
                <w:rFonts w:ascii="Arial" w:hAnsi="Arial" w:cs="Arial"/>
                <w:b/>
                <w:color w:val="000000" w:themeColor="text1"/>
                <w:sz w:val="20"/>
                <w:szCs w:val="20"/>
              </w:rPr>
              <w:t>:</w:t>
            </w:r>
            <w:r w:rsidR="00627AE8" w:rsidRPr="006E3A33">
              <w:rPr>
                <w:rFonts w:ascii="Arial" w:hAnsi="Arial" w:cs="Arial"/>
                <w:b/>
                <w:color w:val="000000" w:themeColor="text1"/>
                <w:sz w:val="20"/>
                <w:szCs w:val="20"/>
              </w:rPr>
              <w:t>3</w:t>
            </w:r>
            <w:r w:rsidR="00611E82" w:rsidRPr="006E3A33">
              <w:rPr>
                <w:rFonts w:ascii="Arial" w:hAnsi="Arial" w:cs="Arial"/>
                <w:b/>
                <w:color w:val="000000" w:themeColor="text1"/>
                <w:sz w:val="20"/>
                <w:szCs w:val="20"/>
              </w:rPr>
              <w:t>0</w:t>
            </w:r>
            <w:r w:rsidRPr="006E3A33">
              <w:rPr>
                <w:rFonts w:ascii="Arial" w:hAnsi="Arial" w:cs="Arial"/>
                <w:b/>
                <w:color w:val="000000" w:themeColor="text1"/>
                <w:sz w:val="20"/>
                <w:szCs w:val="20"/>
              </w:rPr>
              <w:t xml:space="preserve"> horas </w:t>
            </w:r>
            <w:r w:rsidRPr="006E3A33">
              <w:rPr>
                <w:rFonts w:ascii="Arial" w:hAnsi="Arial" w:cs="Arial"/>
                <w:color w:val="000000"/>
                <w:sz w:val="20"/>
                <w:szCs w:val="20"/>
              </w:rPr>
              <w:t xml:space="preserve">en el inmueble ubicado en </w:t>
            </w:r>
            <w:proofErr w:type="spellStart"/>
            <w:r w:rsidR="006E3A33" w:rsidRPr="006E3A33">
              <w:rPr>
                <w:rFonts w:ascii="Arial" w:hAnsi="Arial" w:cs="Arial"/>
                <w:color w:val="000000"/>
                <w:sz w:val="20"/>
                <w:szCs w:val="20"/>
              </w:rPr>
              <w:t>en</w:t>
            </w:r>
            <w:proofErr w:type="spellEnd"/>
            <w:r w:rsidR="006E3A33" w:rsidRPr="006E3A33">
              <w:rPr>
                <w:rFonts w:ascii="Arial" w:hAnsi="Arial" w:cs="Arial"/>
                <w:color w:val="000000"/>
                <w:sz w:val="20"/>
                <w:szCs w:val="20"/>
              </w:rPr>
              <w:t xml:space="preserve"> Av. López Mateos Sur No. 1710 “E”, salón 01 del Hotel: </w:t>
            </w:r>
            <w:proofErr w:type="spellStart"/>
            <w:r w:rsidR="006E3A33" w:rsidRPr="006E3A33">
              <w:rPr>
                <w:rFonts w:ascii="Arial" w:hAnsi="Arial" w:cs="Arial"/>
                <w:color w:val="000000"/>
                <w:sz w:val="20"/>
                <w:szCs w:val="20"/>
              </w:rPr>
              <w:t>Microtel</w:t>
            </w:r>
            <w:proofErr w:type="spellEnd"/>
            <w:r w:rsidR="006E3A33" w:rsidRPr="006E3A33">
              <w:rPr>
                <w:rFonts w:ascii="Arial" w:hAnsi="Arial" w:cs="Arial"/>
                <w:color w:val="000000"/>
                <w:sz w:val="20"/>
                <w:szCs w:val="20"/>
              </w:rPr>
              <w:t xml:space="preserve"> </w:t>
            </w:r>
            <w:proofErr w:type="spellStart"/>
            <w:r w:rsidR="006E3A33" w:rsidRPr="006E3A33">
              <w:rPr>
                <w:rFonts w:ascii="Arial" w:hAnsi="Arial" w:cs="Arial"/>
                <w:color w:val="000000"/>
                <w:sz w:val="20"/>
                <w:szCs w:val="20"/>
              </w:rPr>
              <w:t>Inn</w:t>
            </w:r>
            <w:proofErr w:type="spellEnd"/>
            <w:r w:rsidR="006E3A33" w:rsidRPr="006E3A33">
              <w:rPr>
                <w:rFonts w:ascii="Arial" w:hAnsi="Arial" w:cs="Arial"/>
                <w:color w:val="000000"/>
                <w:sz w:val="20"/>
                <w:szCs w:val="20"/>
              </w:rPr>
              <w:t xml:space="preserve"> &amp; Suites </w:t>
            </w:r>
            <w:proofErr w:type="spellStart"/>
            <w:r w:rsidR="006E3A33" w:rsidRPr="006E3A33">
              <w:rPr>
                <w:rFonts w:ascii="Arial" w:hAnsi="Arial" w:cs="Arial"/>
                <w:color w:val="000000"/>
                <w:sz w:val="20"/>
                <w:szCs w:val="20"/>
              </w:rPr>
              <w:t>by</w:t>
            </w:r>
            <w:proofErr w:type="spellEnd"/>
            <w:r w:rsidR="006E3A33" w:rsidRPr="006E3A33">
              <w:rPr>
                <w:rFonts w:ascii="Arial" w:hAnsi="Arial" w:cs="Arial"/>
                <w:color w:val="000000"/>
                <w:sz w:val="20"/>
                <w:szCs w:val="20"/>
              </w:rPr>
              <w:t xml:space="preserve"> Wyndham Guadalajara Sur, Colonia Santa Isabel, Tlajomulco de Zúñiga, Jalisco. C.P. 45645</w:t>
            </w:r>
            <w:r w:rsidRPr="006E3A33">
              <w:rPr>
                <w:rFonts w:ascii="Arial" w:hAnsi="Arial" w:cs="Arial"/>
                <w:color w:val="000000"/>
                <w:sz w:val="20"/>
                <w:szCs w:val="20"/>
              </w:rPr>
              <w:t>.</w:t>
            </w:r>
          </w:p>
        </w:tc>
      </w:tr>
      <w:tr w:rsidR="00FD0717" w:rsidRPr="00C15783" w14:paraId="2A4A7B64" w14:textId="77777777" w:rsidTr="00BA1E41">
        <w:trPr>
          <w:trHeight w:val="1157"/>
        </w:trPr>
        <w:tc>
          <w:tcPr>
            <w:tcW w:w="4820" w:type="dxa"/>
            <w:shd w:val="clear" w:color="auto" w:fill="auto"/>
          </w:tcPr>
          <w:p w14:paraId="0988177A" w14:textId="77777777" w:rsidR="00FD0717" w:rsidRPr="00C15783" w:rsidRDefault="00FD0717" w:rsidP="00087CF2">
            <w:pPr>
              <w:spacing w:after="0"/>
              <w:jc w:val="both"/>
              <w:rPr>
                <w:rFonts w:ascii="Arial" w:hAnsi="Arial" w:cs="Arial"/>
                <w:color w:val="000000"/>
              </w:rPr>
            </w:pPr>
            <w:r w:rsidRPr="00C15783">
              <w:rPr>
                <w:rFonts w:ascii="Arial" w:hAnsi="Arial" w:cs="Arial"/>
                <w:color w:val="000000"/>
              </w:rPr>
              <w:t>Fecha, hora y lugar de celebración del acto de apertura de proposiciones (art. 59, F. III, Ley)</w:t>
            </w:r>
            <w:r>
              <w:rPr>
                <w:rFonts w:ascii="Arial" w:hAnsi="Arial" w:cs="Arial"/>
                <w:color w:val="000000"/>
              </w:rPr>
              <w:t>.</w:t>
            </w:r>
          </w:p>
        </w:tc>
        <w:tc>
          <w:tcPr>
            <w:tcW w:w="4961" w:type="dxa"/>
            <w:shd w:val="clear" w:color="auto" w:fill="auto"/>
          </w:tcPr>
          <w:p w14:paraId="44F947F6" w14:textId="5CC2CC4F" w:rsidR="00FD0717" w:rsidRPr="006E3A33" w:rsidRDefault="00FD0717" w:rsidP="00C820A1">
            <w:pPr>
              <w:spacing w:after="0"/>
              <w:ind w:right="-105"/>
              <w:jc w:val="both"/>
              <w:rPr>
                <w:rFonts w:ascii="Arial" w:hAnsi="Arial" w:cs="Arial"/>
                <w:sz w:val="20"/>
                <w:szCs w:val="20"/>
              </w:rPr>
            </w:pPr>
            <w:r w:rsidRPr="006E3A33">
              <w:rPr>
                <w:rFonts w:ascii="Arial" w:hAnsi="Arial" w:cs="Arial"/>
                <w:color w:val="000000"/>
                <w:sz w:val="20"/>
                <w:szCs w:val="20"/>
              </w:rPr>
              <w:t xml:space="preserve">La apertura de proposiciones iniciará el viernes </w:t>
            </w:r>
            <w:r w:rsidR="00C32B82" w:rsidRPr="006E3A33">
              <w:rPr>
                <w:rFonts w:ascii="Arial" w:hAnsi="Arial" w:cs="Arial"/>
                <w:b/>
                <w:bCs/>
                <w:color w:val="000000"/>
                <w:sz w:val="20"/>
                <w:szCs w:val="20"/>
              </w:rPr>
              <w:t>31</w:t>
            </w:r>
            <w:r w:rsidRPr="006E3A33">
              <w:rPr>
                <w:rFonts w:ascii="Arial" w:hAnsi="Arial" w:cs="Arial"/>
                <w:b/>
                <w:bCs/>
                <w:color w:val="000000"/>
                <w:sz w:val="20"/>
                <w:szCs w:val="20"/>
              </w:rPr>
              <w:t xml:space="preserve"> de marzo </w:t>
            </w:r>
            <w:r w:rsidRPr="006E3A33">
              <w:rPr>
                <w:rFonts w:ascii="Arial" w:hAnsi="Arial" w:cs="Arial"/>
                <w:b/>
                <w:color w:val="000000"/>
                <w:sz w:val="20"/>
                <w:szCs w:val="20"/>
              </w:rPr>
              <w:t xml:space="preserve">2023 a las </w:t>
            </w:r>
            <w:r w:rsidR="00627AE8" w:rsidRPr="006E3A33">
              <w:rPr>
                <w:rFonts w:ascii="Arial" w:hAnsi="Arial" w:cs="Arial"/>
                <w:b/>
                <w:color w:val="000000"/>
                <w:sz w:val="20"/>
                <w:szCs w:val="20"/>
              </w:rPr>
              <w:t>8</w:t>
            </w:r>
            <w:r w:rsidRPr="006E3A33">
              <w:rPr>
                <w:rFonts w:ascii="Arial" w:hAnsi="Arial" w:cs="Arial"/>
                <w:b/>
                <w:color w:val="000000"/>
                <w:sz w:val="20"/>
                <w:szCs w:val="20"/>
              </w:rPr>
              <w:t>:</w:t>
            </w:r>
            <w:r w:rsidR="00627AE8" w:rsidRPr="006E3A33">
              <w:rPr>
                <w:rFonts w:ascii="Arial" w:hAnsi="Arial" w:cs="Arial"/>
                <w:b/>
                <w:color w:val="000000"/>
                <w:sz w:val="20"/>
                <w:szCs w:val="20"/>
              </w:rPr>
              <w:t>40</w:t>
            </w:r>
            <w:r w:rsidRPr="006E3A33">
              <w:rPr>
                <w:rFonts w:ascii="Arial" w:hAnsi="Arial" w:cs="Arial"/>
                <w:b/>
                <w:color w:val="000000"/>
                <w:sz w:val="20"/>
                <w:szCs w:val="20"/>
              </w:rPr>
              <w:t xml:space="preserve"> horas </w:t>
            </w:r>
            <w:r w:rsidR="009E519B" w:rsidRPr="006E3A33">
              <w:rPr>
                <w:rFonts w:ascii="Arial" w:hAnsi="Arial" w:cs="Arial"/>
                <w:color w:val="000000"/>
                <w:sz w:val="20"/>
                <w:szCs w:val="20"/>
              </w:rPr>
              <w:t>en el inmueble ubicado en Av. López Mateos Sur No. 1710 “E”, salón 01</w:t>
            </w:r>
            <w:r w:rsidR="0080792E" w:rsidRPr="006E3A33">
              <w:rPr>
                <w:rFonts w:ascii="Arial" w:hAnsi="Arial" w:cs="Arial"/>
                <w:color w:val="000000"/>
                <w:sz w:val="20"/>
                <w:szCs w:val="20"/>
              </w:rPr>
              <w:t xml:space="preserve"> del Hotel: </w:t>
            </w:r>
            <w:proofErr w:type="spellStart"/>
            <w:r w:rsidR="009E519B" w:rsidRPr="006E3A33">
              <w:rPr>
                <w:rFonts w:ascii="Arial" w:hAnsi="Arial" w:cs="Arial"/>
                <w:color w:val="000000"/>
                <w:sz w:val="20"/>
                <w:szCs w:val="20"/>
              </w:rPr>
              <w:t>Microtel</w:t>
            </w:r>
            <w:proofErr w:type="spellEnd"/>
            <w:r w:rsidR="009E519B" w:rsidRPr="006E3A33">
              <w:rPr>
                <w:rFonts w:ascii="Arial" w:hAnsi="Arial" w:cs="Arial"/>
                <w:color w:val="000000"/>
                <w:sz w:val="20"/>
                <w:szCs w:val="20"/>
              </w:rPr>
              <w:t xml:space="preserve"> </w:t>
            </w:r>
            <w:proofErr w:type="spellStart"/>
            <w:r w:rsidR="009E519B" w:rsidRPr="006E3A33">
              <w:rPr>
                <w:rFonts w:ascii="Arial" w:hAnsi="Arial" w:cs="Arial"/>
                <w:color w:val="000000"/>
                <w:sz w:val="20"/>
                <w:szCs w:val="20"/>
              </w:rPr>
              <w:t>Inn</w:t>
            </w:r>
            <w:proofErr w:type="spellEnd"/>
            <w:r w:rsidR="009E519B" w:rsidRPr="006E3A33">
              <w:rPr>
                <w:rFonts w:ascii="Arial" w:hAnsi="Arial" w:cs="Arial"/>
                <w:color w:val="000000"/>
                <w:sz w:val="20"/>
                <w:szCs w:val="20"/>
              </w:rPr>
              <w:t xml:space="preserve"> &amp; Suites </w:t>
            </w:r>
            <w:proofErr w:type="spellStart"/>
            <w:r w:rsidR="009E519B" w:rsidRPr="006E3A33">
              <w:rPr>
                <w:rFonts w:ascii="Arial" w:hAnsi="Arial" w:cs="Arial"/>
                <w:color w:val="000000"/>
                <w:sz w:val="20"/>
                <w:szCs w:val="20"/>
              </w:rPr>
              <w:t>by</w:t>
            </w:r>
            <w:proofErr w:type="spellEnd"/>
            <w:r w:rsidR="009E519B" w:rsidRPr="006E3A33">
              <w:rPr>
                <w:rFonts w:ascii="Arial" w:hAnsi="Arial" w:cs="Arial"/>
                <w:color w:val="000000"/>
                <w:sz w:val="20"/>
                <w:szCs w:val="20"/>
              </w:rPr>
              <w:t xml:space="preserve"> Wyndham Guadalajara Sur, Colonia Santa Isabel, Tlajomulco de Zúñiga, Jalisco. C.P. 45645 dentro de la sesión de Comite de Adquisiciones.</w:t>
            </w:r>
          </w:p>
        </w:tc>
      </w:tr>
      <w:tr w:rsidR="00FD0717" w:rsidRPr="00C15783" w14:paraId="00E9AC30" w14:textId="77777777" w:rsidTr="00BA1E41">
        <w:tc>
          <w:tcPr>
            <w:tcW w:w="4820" w:type="dxa"/>
            <w:shd w:val="clear" w:color="auto" w:fill="auto"/>
          </w:tcPr>
          <w:p w14:paraId="066C68B3" w14:textId="77777777" w:rsidR="00FD0717" w:rsidRPr="00C15783" w:rsidRDefault="00FD0717" w:rsidP="00087CF2">
            <w:pPr>
              <w:spacing w:after="0"/>
              <w:jc w:val="both"/>
              <w:rPr>
                <w:rFonts w:ascii="Arial" w:hAnsi="Arial" w:cs="Arial"/>
                <w:color w:val="000000"/>
              </w:rPr>
            </w:pPr>
            <w:r w:rsidRPr="00C15783">
              <w:rPr>
                <w:rFonts w:ascii="Arial" w:hAnsi="Arial" w:cs="Arial"/>
                <w:color w:val="000000"/>
              </w:rPr>
              <w:t>Resolución del ganador</w:t>
            </w:r>
            <w:r>
              <w:rPr>
                <w:rFonts w:ascii="Arial" w:hAnsi="Arial" w:cs="Arial"/>
                <w:color w:val="000000"/>
              </w:rPr>
              <w:t>.</w:t>
            </w:r>
          </w:p>
        </w:tc>
        <w:tc>
          <w:tcPr>
            <w:tcW w:w="4961" w:type="dxa"/>
            <w:shd w:val="clear" w:color="auto" w:fill="auto"/>
          </w:tcPr>
          <w:p w14:paraId="07F94571" w14:textId="77777777" w:rsidR="00FD0717" w:rsidRPr="00C15783" w:rsidRDefault="00FD0717" w:rsidP="00C820A1">
            <w:pPr>
              <w:spacing w:after="0"/>
              <w:ind w:right="-105"/>
              <w:jc w:val="both"/>
              <w:rPr>
                <w:rFonts w:ascii="Arial" w:hAnsi="Arial" w:cs="Arial"/>
              </w:rPr>
            </w:pPr>
            <w:r w:rsidRPr="00C15783">
              <w:rPr>
                <w:rFonts w:ascii="Arial" w:hAnsi="Arial" w:cs="Arial"/>
              </w:rPr>
              <w:t xml:space="preserve">En fecha de apertura de proposiciones o hasta 20 días hábiles posteriores, mismo lugar. </w:t>
            </w:r>
          </w:p>
        </w:tc>
      </w:tr>
      <w:tr w:rsidR="00FD0717" w:rsidRPr="00C15783" w14:paraId="780D8CDD" w14:textId="77777777" w:rsidTr="00BA1E41">
        <w:tc>
          <w:tcPr>
            <w:tcW w:w="4820" w:type="dxa"/>
            <w:shd w:val="clear" w:color="auto" w:fill="auto"/>
          </w:tcPr>
          <w:p w14:paraId="1F7F6064" w14:textId="77777777" w:rsidR="00FD0717" w:rsidRPr="00C15783" w:rsidRDefault="00FD0717" w:rsidP="00087CF2">
            <w:pPr>
              <w:spacing w:after="0"/>
              <w:rPr>
                <w:rFonts w:ascii="Arial" w:hAnsi="Arial" w:cs="Arial"/>
                <w:lang w:val="es-ES_tradnl" w:eastAsia="es-ES"/>
              </w:rPr>
            </w:pPr>
            <w:r w:rsidRPr="00C15783">
              <w:rPr>
                <w:rFonts w:ascii="Arial" w:hAnsi="Arial" w:cs="Arial"/>
                <w:lang w:val="es-ES_tradnl" w:eastAsia="es-ES"/>
              </w:rPr>
              <w:t>Origen</w:t>
            </w:r>
            <w:r>
              <w:rPr>
                <w:rFonts w:ascii="Arial" w:hAnsi="Arial" w:cs="Arial"/>
                <w:lang w:val="es-ES_tradnl" w:eastAsia="es-ES"/>
              </w:rPr>
              <w:t xml:space="preserve"> de los Recursos (art. 59, F. I</w:t>
            </w:r>
            <w:r w:rsidRPr="00C15783">
              <w:rPr>
                <w:rFonts w:ascii="Arial" w:hAnsi="Arial" w:cs="Arial"/>
                <w:lang w:val="es-ES_tradnl" w:eastAsia="es-ES"/>
              </w:rPr>
              <w:t>, Ley)</w:t>
            </w:r>
          </w:p>
        </w:tc>
        <w:tc>
          <w:tcPr>
            <w:tcW w:w="4961" w:type="dxa"/>
            <w:shd w:val="clear" w:color="auto" w:fill="auto"/>
          </w:tcPr>
          <w:p w14:paraId="74A1A395" w14:textId="77777777" w:rsidR="00FD0717" w:rsidRPr="00C15783" w:rsidRDefault="00FD0717" w:rsidP="00C820A1">
            <w:pPr>
              <w:spacing w:after="0"/>
              <w:ind w:right="622"/>
              <w:jc w:val="both"/>
              <w:rPr>
                <w:rFonts w:ascii="Arial" w:hAnsi="Arial" w:cs="Arial"/>
                <w:lang w:val="es-ES_tradnl" w:eastAsia="es-ES"/>
              </w:rPr>
            </w:pPr>
            <w:r w:rsidRPr="00C15783">
              <w:rPr>
                <w:rFonts w:ascii="Arial" w:hAnsi="Arial" w:cs="Arial"/>
                <w:lang w:val="es-ES_tradnl" w:eastAsia="es-ES"/>
              </w:rPr>
              <w:t xml:space="preserve">Municipal </w:t>
            </w:r>
          </w:p>
        </w:tc>
      </w:tr>
      <w:tr w:rsidR="00FD0717" w:rsidRPr="00C15783" w14:paraId="511CDD3B" w14:textId="77777777" w:rsidTr="00BA1E41">
        <w:tc>
          <w:tcPr>
            <w:tcW w:w="4820" w:type="dxa"/>
            <w:shd w:val="clear" w:color="auto" w:fill="auto"/>
          </w:tcPr>
          <w:p w14:paraId="3AE1FAF0"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Carácter de la Licitación (Art. 55 y 59, F. IV, Ley)</w:t>
            </w:r>
            <w:r>
              <w:rPr>
                <w:rFonts w:ascii="Arial" w:hAnsi="Arial" w:cs="Arial"/>
                <w:lang w:val="es-ES_tradnl" w:eastAsia="es-ES"/>
              </w:rPr>
              <w:t>.</w:t>
            </w:r>
          </w:p>
        </w:tc>
        <w:tc>
          <w:tcPr>
            <w:tcW w:w="4961" w:type="dxa"/>
            <w:shd w:val="clear" w:color="auto" w:fill="auto"/>
          </w:tcPr>
          <w:p w14:paraId="0A649E62" w14:textId="77777777" w:rsidR="00FD0717" w:rsidRPr="00C15783" w:rsidRDefault="00FD0717" w:rsidP="00C820A1">
            <w:pPr>
              <w:spacing w:after="0"/>
              <w:ind w:right="622"/>
              <w:jc w:val="both"/>
              <w:rPr>
                <w:rFonts w:ascii="Arial" w:hAnsi="Arial" w:cs="Arial"/>
                <w:b/>
                <w:lang w:val="es-ES_tradnl" w:eastAsia="es-ES"/>
              </w:rPr>
            </w:pPr>
            <w:r w:rsidRPr="00C15783">
              <w:rPr>
                <w:rFonts w:ascii="Arial" w:hAnsi="Arial" w:cs="Arial"/>
                <w:b/>
                <w:lang w:val="es-ES_tradnl" w:eastAsia="es-ES"/>
              </w:rPr>
              <w:t xml:space="preserve">LOCAL </w:t>
            </w:r>
          </w:p>
        </w:tc>
      </w:tr>
      <w:tr w:rsidR="00FD0717" w:rsidRPr="00C15783" w14:paraId="0B810F8A" w14:textId="77777777" w:rsidTr="00BA1E41">
        <w:tc>
          <w:tcPr>
            <w:tcW w:w="4820" w:type="dxa"/>
            <w:shd w:val="clear" w:color="auto" w:fill="auto"/>
          </w:tcPr>
          <w:p w14:paraId="5B601326"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Idioma en que deberán presentarse las proposiciones, anexos y folletos (Art. 59, F. IV, Ley)</w:t>
            </w:r>
            <w:r>
              <w:rPr>
                <w:rFonts w:ascii="Arial" w:hAnsi="Arial" w:cs="Arial"/>
                <w:lang w:val="es-ES_tradnl" w:eastAsia="es-ES"/>
              </w:rPr>
              <w:t>.</w:t>
            </w:r>
          </w:p>
        </w:tc>
        <w:tc>
          <w:tcPr>
            <w:tcW w:w="4961" w:type="dxa"/>
            <w:shd w:val="clear" w:color="auto" w:fill="auto"/>
          </w:tcPr>
          <w:p w14:paraId="0FCB762B" w14:textId="77777777" w:rsidR="00FD0717" w:rsidRPr="00C15783" w:rsidRDefault="00FD0717" w:rsidP="00C820A1">
            <w:pPr>
              <w:spacing w:after="0"/>
              <w:ind w:right="622"/>
              <w:jc w:val="both"/>
              <w:rPr>
                <w:rFonts w:ascii="Arial" w:hAnsi="Arial" w:cs="Arial"/>
                <w:lang w:val="es-ES_tradnl" w:eastAsia="es-ES"/>
              </w:rPr>
            </w:pPr>
            <w:r w:rsidRPr="00C15783">
              <w:rPr>
                <w:rFonts w:ascii="Arial" w:hAnsi="Arial" w:cs="Arial"/>
                <w:lang w:val="es-ES_tradnl" w:eastAsia="es-ES"/>
              </w:rPr>
              <w:t>Español</w:t>
            </w:r>
          </w:p>
        </w:tc>
      </w:tr>
      <w:tr w:rsidR="00FD0717" w:rsidRPr="00C15783" w14:paraId="3734D4D3" w14:textId="77777777" w:rsidTr="00BA1E41">
        <w:tc>
          <w:tcPr>
            <w:tcW w:w="4820" w:type="dxa"/>
            <w:shd w:val="clear" w:color="auto" w:fill="auto"/>
          </w:tcPr>
          <w:p w14:paraId="713DD248"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Ejercicio Fiscal que abarca la Contratación (Art. 59, F. X, Ley)</w:t>
            </w:r>
            <w:r>
              <w:rPr>
                <w:rFonts w:ascii="Arial" w:hAnsi="Arial" w:cs="Arial"/>
                <w:lang w:val="es-ES_tradnl" w:eastAsia="es-ES"/>
              </w:rPr>
              <w:t>.</w:t>
            </w:r>
          </w:p>
        </w:tc>
        <w:tc>
          <w:tcPr>
            <w:tcW w:w="4961" w:type="dxa"/>
            <w:shd w:val="clear" w:color="auto" w:fill="auto"/>
          </w:tcPr>
          <w:p w14:paraId="6BB91A5A" w14:textId="77777777" w:rsidR="00FD0717" w:rsidRPr="00C37E77" w:rsidRDefault="00FD0717" w:rsidP="00C820A1">
            <w:pPr>
              <w:spacing w:after="0"/>
              <w:ind w:right="622"/>
              <w:jc w:val="both"/>
              <w:rPr>
                <w:rFonts w:ascii="Arial" w:hAnsi="Arial" w:cs="Arial"/>
                <w:b/>
                <w:lang w:val="es-ES_tradnl" w:eastAsia="es-ES"/>
              </w:rPr>
            </w:pPr>
            <w:r>
              <w:rPr>
                <w:rFonts w:ascii="Arial" w:hAnsi="Arial" w:cs="Arial"/>
                <w:b/>
                <w:lang w:val="es-ES_tradnl" w:eastAsia="es-ES"/>
              </w:rPr>
              <w:t>2023</w:t>
            </w:r>
          </w:p>
        </w:tc>
      </w:tr>
      <w:tr w:rsidR="00FD0717" w:rsidRPr="00C15783" w14:paraId="66F4F96B" w14:textId="77777777" w:rsidTr="00BA1E41">
        <w:tc>
          <w:tcPr>
            <w:tcW w:w="4820" w:type="dxa"/>
            <w:shd w:val="clear" w:color="auto" w:fill="auto"/>
          </w:tcPr>
          <w:p w14:paraId="00D56C50"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Se acredita la suficiencia presupuestal (Art. 50, Ley)</w:t>
            </w:r>
            <w:r>
              <w:rPr>
                <w:rFonts w:ascii="Arial" w:hAnsi="Arial" w:cs="Arial"/>
                <w:lang w:val="es-ES_tradnl" w:eastAsia="es-ES"/>
              </w:rPr>
              <w:t>.</w:t>
            </w:r>
          </w:p>
        </w:tc>
        <w:tc>
          <w:tcPr>
            <w:tcW w:w="4961" w:type="dxa"/>
            <w:shd w:val="clear" w:color="auto" w:fill="auto"/>
          </w:tcPr>
          <w:p w14:paraId="16A8DB62" w14:textId="77777777" w:rsidR="00FD0717" w:rsidRPr="00C15783" w:rsidRDefault="00FD0717" w:rsidP="00C820A1">
            <w:pPr>
              <w:spacing w:after="0"/>
              <w:ind w:right="622"/>
              <w:jc w:val="both"/>
              <w:rPr>
                <w:rFonts w:ascii="Arial" w:hAnsi="Arial" w:cs="Arial"/>
                <w:lang w:val="es-ES_tradnl" w:eastAsia="es-ES"/>
              </w:rPr>
            </w:pPr>
            <w:r w:rsidRPr="00C15783">
              <w:rPr>
                <w:rFonts w:ascii="Arial" w:hAnsi="Arial" w:cs="Arial"/>
                <w:lang w:val="es-ES_tradnl" w:eastAsia="es-ES"/>
              </w:rPr>
              <w:t>SI</w:t>
            </w:r>
          </w:p>
        </w:tc>
      </w:tr>
      <w:tr w:rsidR="00FD0717" w:rsidRPr="00C15783" w14:paraId="0EFF5826" w14:textId="77777777" w:rsidTr="00BA1E41">
        <w:tc>
          <w:tcPr>
            <w:tcW w:w="4820" w:type="dxa"/>
            <w:shd w:val="clear" w:color="auto" w:fill="auto"/>
          </w:tcPr>
          <w:p w14:paraId="5F1179C3"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Tipo de contrato (Art. 59, F. X, Ley)</w:t>
            </w:r>
            <w:r>
              <w:rPr>
                <w:rFonts w:ascii="Arial" w:hAnsi="Arial" w:cs="Arial"/>
                <w:lang w:val="es-ES_tradnl" w:eastAsia="es-ES"/>
              </w:rPr>
              <w:t>.</w:t>
            </w:r>
          </w:p>
        </w:tc>
        <w:tc>
          <w:tcPr>
            <w:tcW w:w="4961" w:type="dxa"/>
            <w:shd w:val="clear" w:color="auto" w:fill="auto"/>
          </w:tcPr>
          <w:p w14:paraId="3C7927F9" w14:textId="15CBFCE4" w:rsidR="00FD0717" w:rsidRPr="00C15783" w:rsidRDefault="00FD0717" w:rsidP="00C820A1">
            <w:pPr>
              <w:spacing w:after="0"/>
              <w:ind w:right="-105"/>
              <w:jc w:val="both"/>
              <w:rPr>
                <w:rFonts w:ascii="Arial" w:hAnsi="Arial" w:cs="Arial"/>
                <w:b/>
                <w:lang w:val="es-ES_tradnl" w:eastAsia="es-ES"/>
              </w:rPr>
            </w:pPr>
            <w:r w:rsidRPr="00C15783">
              <w:rPr>
                <w:rFonts w:ascii="Arial" w:hAnsi="Arial" w:cs="Arial"/>
                <w:b/>
                <w:lang w:val="es-ES_tradnl" w:eastAsia="es-ES"/>
              </w:rPr>
              <w:t xml:space="preserve">Contrato </w:t>
            </w:r>
            <w:r>
              <w:rPr>
                <w:rFonts w:ascii="Arial" w:hAnsi="Arial" w:cs="Arial"/>
                <w:b/>
                <w:lang w:val="es-ES_tradnl" w:eastAsia="es-ES"/>
              </w:rPr>
              <w:t>o pedido (</w:t>
            </w:r>
            <w:r w:rsidRPr="00C15783">
              <w:rPr>
                <w:rFonts w:ascii="Arial" w:hAnsi="Arial" w:cs="Arial"/>
                <w:b/>
                <w:lang w:val="es-ES_tradnl" w:eastAsia="es-ES"/>
              </w:rPr>
              <w:t>Orden de Compra</w:t>
            </w:r>
            <w:r>
              <w:rPr>
                <w:rFonts w:ascii="Arial" w:hAnsi="Arial" w:cs="Arial"/>
                <w:b/>
                <w:lang w:val="es-ES_tradnl" w:eastAsia="es-ES"/>
              </w:rPr>
              <w:t>)</w:t>
            </w:r>
            <w:r w:rsidRPr="00C15783">
              <w:rPr>
                <w:rFonts w:ascii="Arial" w:hAnsi="Arial" w:cs="Arial"/>
                <w:b/>
                <w:lang w:val="es-ES_tradnl" w:eastAsia="es-ES"/>
              </w:rPr>
              <w:t xml:space="preserve"> </w:t>
            </w:r>
            <w:r w:rsidR="00C878A7">
              <w:rPr>
                <w:rFonts w:ascii="Arial" w:hAnsi="Arial" w:cs="Arial"/>
                <w:b/>
                <w:lang w:val="es-ES_tradnl" w:eastAsia="es-ES"/>
              </w:rPr>
              <w:t>abierto</w:t>
            </w:r>
          </w:p>
        </w:tc>
      </w:tr>
      <w:tr w:rsidR="00FD0717" w:rsidRPr="00C15783" w14:paraId="76C52DDD" w14:textId="77777777" w:rsidTr="00BA1E41">
        <w:tc>
          <w:tcPr>
            <w:tcW w:w="4820" w:type="dxa"/>
            <w:shd w:val="clear" w:color="auto" w:fill="auto"/>
          </w:tcPr>
          <w:p w14:paraId="74E5515D"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Aceptación de proposiciones Conjuntas (Art. 59, F. X, Ley)</w:t>
            </w:r>
            <w:r>
              <w:rPr>
                <w:rFonts w:ascii="Arial" w:hAnsi="Arial" w:cs="Arial"/>
                <w:lang w:val="es-ES_tradnl" w:eastAsia="es-ES"/>
              </w:rPr>
              <w:t>.</w:t>
            </w:r>
            <w:r w:rsidRPr="00C15783">
              <w:rPr>
                <w:rFonts w:ascii="Arial" w:hAnsi="Arial" w:cs="Arial"/>
                <w:lang w:val="es-ES_tradnl" w:eastAsia="es-ES"/>
              </w:rPr>
              <w:t xml:space="preserve"> </w:t>
            </w:r>
          </w:p>
        </w:tc>
        <w:tc>
          <w:tcPr>
            <w:tcW w:w="4961" w:type="dxa"/>
            <w:shd w:val="clear" w:color="auto" w:fill="auto"/>
          </w:tcPr>
          <w:p w14:paraId="1C6F5965" w14:textId="77777777" w:rsidR="00FD0717" w:rsidRPr="00C15783" w:rsidRDefault="00FD0717" w:rsidP="00C820A1">
            <w:pPr>
              <w:spacing w:after="0"/>
              <w:ind w:right="-105"/>
              <w:jc w:val="both"/>
              <w:rPr>
                <w:rFonts w:ascii="Arial" w:hAnsi="Arial" w:cs="Arial"/>
                <w:lang w:val="es-ES_tradnl" w:eastAsia="es-ES"/>
              </w:rPr>
            </w:pPr>
            <w:r w:rsidRPr="00C15783">
              <w:rPr>
                <w:rFonts w:ascii="Arial" w:hAnsi="Arial" w:cs="Arial"/>
                <w:lang w:val="es-ES_tradnl" w:eastAsia="es-ES"/>
              </w:rPr>
              <w:t>SI</w:t>
            </w:r>
          </w:p>
        </w:tc>
      </w:tr>
      <w:tr w:rsidR="00FD0717" w:rsidRPr="00C15783" w14:paraId="40F2B27B" w14:textId="77777777" w:rsidTr="00BA1E41">
        <w:tc>
          <w:tcPr>
            <w:tcW w:w="4820" w:type="dxa"/>
            <w:shd w:val="clear" w:color="auto" w:fill="auto"/>
          </w:tcPr>
          <w:p w14:paraId="057D5DA4"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Adjudicación de los Bienes o Servicios (por partida/todo a un solo proveedor (Art. 59, F. XI, Ley)</w:t>
            </w:r>
            <w:r>
              <w:rPr>
                <w:rFonts w:ascii="Arial" w:hAnsi="Arial" w:cs="Arial"/>
                <w:lang w:val="es-ES_tradnl" w:eastAsia="es-ES"/>
              </w:rPr>
              <w:t>.</w:t>
            </w:r>
          </w:p>
        </w:tc>
        <w:tc>
          <w:tcPr>
            <w:tcW w:w="4961" w:type="dxa"/>
            <w:shd w:val="clear" w:color="auto" w:fill="auto"/>
          </w:tcPr>
          <w:p w14:paraId="357E14DA" w14:textId="53DFD012" w:rsidR="00FD0717" w:rsidRPr="00675197" w:rsidRDefault="00FD0717" w:rsidP="00C820A1">
            <w:pPr>
              <w:spacing w:after="0"/>
              <w:ind w:right="-105"/>
              <w:jc w:val="both"/>
              <w:rPr>
                <w:rFonts w:ascii="Arial" w:hAnsi="Arial" w:cs="Arial"/>
                <w:b/>
                <w:lang w:val="es-ES_tradnl" w:eastAsia="es-ES"/>
              </w:rPr>
            </w:pPr>
            <w:r w:rsidRPr="00675197">
              <w:rPr>
                <w:rFonts w:ascii="Arial" w:hAnsi="Arial" w:cs="Arial"/>
                <w:b/>
                <w:lang w:val="es-ES_tradnl" w:eastAsia="es-ES"/>
              </w:rPr>
              <w:t xml:space="preserve">Se </w:t>
            </w:r>
            <w:r w:rsidR="00087CF2" w:rsidRPr="00675197">
              <w:rPr>
                <w:rFonts w:ascii="Arial" w:hAnsi="Arial" w:cs="Arial"/>
                <w:b/>
                <w:lang w:val="es-ES_tradnl" w:eastAsia="es-ES"/>
              </w:rPr>
              <w:t>adjudicar</w:t>
            </w:r>
            <w:r w:rsidR="00087CF2">
              <w:rPr>
                <w:rFonts w:ascii="Arial" w:hAnsi="Arial" w:cs="Arial"/>
                <w:b/>
                <w:lang w:val="es-ES_tradnl" w:eastAsia="es-ES"/>
              </w:rPr>
              <w:t>á</w:t>
            </w:r>
            <w:r w:rsidRPr="00675197">
              <w:rPr>
                <w:rFonts w:ascii="Arial" w:hAnsi="Arial" w:cs="Arial"/>
                <w:b/>
                <w:lang w:val="es-ES_tradnl" w:eastAsia="es-ES"/>
              </w:rPr>
              <w:t xml:space="preserve"> a </w:t>
            </w:r>
            <w:r w:rsidR="00087CF2">
              <w:rPr>
                <w:rFonts w:ascii="Arial" w:hAnsi="Arial" w:cs="Arial"/>
                <w:b/>
                <w:lang w:val="es-ES_tradnl" w:eastAsia="es-ES"/>
              </w:rPr>
              <w:t xml:space="preserve">un solo </w:t>
            </w:r>
            <w:r w:rsidRPr="00675197">
              <w:rPr>
                <w:rFonts w:ascii="Arial" w:hAnsi="Arial" w:cs="Arial"/>
                <w:b/>
                <w:lang w:val="es-ES_tradnl" w:eastAsia="es-ES"/>
              </w:rPr>
              <w:t>licitante</w:t>
            </w:r>
            <w:r w:rsidR="00087CF2">
              <w:rPr>
                <w:rFonts w:ascii="Arial" w:hAnsi="Arial" w:cs="Arial"/>
                <w:b/>
                <w:lang w:val="es-ES_tradnl" w:eastAsia="es-ES"/>
              </w:rPr>
              <w:t>.</w:t>
            </w:r>
          </w:p>
        </w:tc>
      </w:tr>
      <w:tr w:rsidR="00FD0717" w:rsidRPr="00C15783" w14:paraId="05AAE3BF" w14:textId="77777777" w:rsidTr="00BA1E41">
        <w:tc>
          <w:tcPr>
            <w:tcW w:w="4820" w:type="dxa"/>
            <w:shd w:val="clear" w:color="auto" w:fill="auto"/>
          </w:tcPr>
          <w:p w14:paraId="39B5F6DF" w14:textId="77777777" w:rsidR="00FD0717" w:rsidRPr="002464D4" w:rsidRDefault="00FD0717" w:rsidP="00087CF2">
            <w:pPr>
              <w:spacing w:after="0"/>
              <w:jc w:val="both"/>
              <w:rPr>
                <w:rFonts w:ascii="Arial" w:hAnsi="Arial" w:cs="Arial"/>
                <w:lang w:val="es-ES_tradnl" w:eastAsia="es-ES"/>
              </w:rPr>
            </w:pPr>
            <w:r w:rsidRPr="002464D4">
              <w:rPr>
                <w:rFonts w:ascii="Arial" w:eastAsia="Arial" w:hAnsi="Arial" w:cs="Arial"/>
                <w:color w:val="000000"/>
                <w:lang w:val="es-ES_tradnl" w:eastAsia="es-MX"/>
              </w:rPr>
              <w:t>Área requirente de los Bienes o Servicios.</w:t>
            </w:r>
          </w:p>
        </w:tc>
        <w:tc>
          <w:tcPr>
            <w:tcW w:w="4961" w:type="dxa"/>
            <w:shd w:val="clear" w:color="auto" w:fill="auto"/>
          </w:tcPr>
          <w:p w14:paraId="14CC88DB" w14:textId="745A2FCF" w:rsidR="00FD0717" w:rsidRPr="002464D4" w:rsidRDefault="00BA1E41" w:rsidP="00C820A1">
            <w:pPr>
              <w:spacing w:after="0"/>
              <w:ind w:right="-105"/>
              <w:jc w:val="both"/>
              <w:rPr>
                <w:rFonts w:ascii="Arial" w:hAnsi="Arial" w:cs="Arial"/>
                <w:b/>
                <w:lang w:val="es-ES_tradnl" w:eastAsia="es-ES"/>
              </w:rPr>
            </w:pPr>
            <w:r w:rsidRPr="00BA1E41">
              <w:rPr>
                <w:rFonts w:ascii="Arial" w:hAnsi="Arial" w:cs="Arial"/>
                <w:b/>
                <w:lang w:val="es-ES_tradnl" w:eastAsia="es-ES"/>
              </w:rPr>
              <w:t>Coordinación General de Construcción de Comunidad.</w:t>
            </w:r>
          </w:p>
        </w:tc>
      </w:tr>
      <w:tr w:rsidR="00FD0717" w:rsidRPr="00C15783" w14:paraId="2D270BA2" w14:textId="77777777" w:rsidTr="00BA1E41">
        <w:tc>
          <w:tcPr>
            <w:tcW w:w="4820" w:type="dxa"/>
            <w:shd w:val="clear" w:color="auto" w:fill="auto"/>
          </w:tcPr>
          <w:p w14:paraId="07EFD3FB" w14:textId="77777777" w:rsidR="00FD0717" w:rsidRPr="00500F3F" w:rsidRDefault="00FD0717" w:rsidP="00087CF2">
            <w:pPr>
              <w:spacing w:after="0"/>
              <w:jc w:val="both"/>
              <w:rPr>
                <w:rFonts w:ascii="Arial" w:eastAsia="Arial" w:hAnsi="Arial" w:cs="Arial"/>
                <w:color w:val="000000"/>
                <w:lang w:val="es-ES_tradnl" w:eastAsia="es-MX"/>
              </w:rPr>
            </w:pPr>
            <w:r w:rsidRPr="00500F3F">
              <w:rPr>
                <w:rFonts w:ascii="Arial" w:eastAsia="Arial" w:hAnsi="Arial" w:cs="Arial"/>
                <w:color w:val="000000"/>
                <w:lang w:val="es-ES_tradnl" w:eastAsia="es-MX"/>
              </w:rPr>
              <w:lastRenderedPageBreak/>
              <w:t>La partida presupuestal, de conformidad con el clasificador por objeto del gasto</w:t>
            </w:r>
            <w:r>
              <w:rPr>
                <w:rFonts w:ascii="Arial" w:eastAsia="Arial" w:hAnsi="Arial" w:cs="Arial"/>
                <w:color w:val="000000"/>
                <w:lang w:val="es-ES_tradnl" w:eastAsia="es-MX"/>
              </w:rPr>
              <w:t>.</w:t>
            </w:r>
          </w:p>
        </w:tc>
        <w:tc>
          <w:tcPr>
            <w:tcW w:w="4961" w:type="dxa"/>
            <w:shd w:val="clear" w:color="auto" w:fill="auto"/>
          </w:tcPr>
          <w:p w14:paraId="16A40380" w14:textId="2B19518C" w:rsidR="00FD0717" w:rsidRPr="00500F3F" w:rsidRDefault="00F734EE" w:rsidP="00C820A1">
            <w:pPr>
              <w:spacing w:after="0"/>
              <w:ind w:right="-105"/>
              <w:jc w:val="both"/>
              <w:rPr>
                <w:rFonts w:ascii="Arial" w:hAnsi="Arial" w:cs="Arial"/>
                <w:b/>
                <w:lang w:val="es-ES_tradnl" w:eastAsia="es-ES"/>
              </w:rPr>
            </w:pPr>
            <w:r>
              <w:rPr>
                <w:rFonts w:ascii="Arial" w:hAnsi="Arial" w:cs="Arial"/>
                <w:b/>
                <w:lang w:val="es-ES_tradnl" w:eastAsia="es-ES"/>
              </w:rPr>
              <w:t>3821</w:t>
            </w:r>
          </w:p>
        </w:tc>
      </w:tr>
      <w:tr w:rsidR="00FD0717" w:rsidRPr="00C15783" w14:paraId="4DBB6AF9" w14:textId="77777777" w:rsidTr="00BA1E41">
        <w:tc>
          <w:tcPr>
            <w:tcW w:w="4820" w:type="dxa"/>
            <w:shd w:val="clear" w:color="auto" w:fill="auto"/>
          </w:tcPr>
          <w:p w14:paraId="4DF6204A"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Participación de testigo Social (Art. 37, Ley)</w:t>
            </w:r>
            <w:r>
              <w:rPr>
                <w:rFonts w:ascii="Arial" w:hAnsi="Arial" w:cs="Arial"/>
                <w:lang w:val="es-ES_tradnl" w:eastAsia="es-ES"/>
              </w:rPr>
              <w:t>.</w:t>
            </w:r>
          </w:p>
        </w:tc>
        <w:tc>
          <w:tcPr>
            <w:tcW w:w="4961" w:type="dxa"/>
            <w:shd w:val="clear" w:color="auto" w:fill="auto"/>
          </w:tcPr>
          <w:p w14:paraId="764199EF" w14:textId="77777777" w:rsidR="00FD0717" w:rsidRPr="00C15783" w:rsidRDefault="00FD0717" w:rsidP="00C820A1">
            <w:pPr>
              <w:spacing w:after="0"/>
              <w:ind w:right="-105"/>
              <w:jc w:val="both"/>
              <w:rPr>
                <w:rFonts w:ascii="Arial" w:hAnsi="Arial" w:cs="Arial"/>
                <w:lang w:val="es-ES_tradnl" w:eastAsia="es-ES"/>
              </w:rPr>
            </w:pPr>
            <w:r w:rsidRPr="00C15783">
              <w:rPr>
                <w:rFonts w:ascii="Arial" w:hAnsi="Arial" w:cs="Arial"/>
                <w:lang w:val="es-ES_tradnl" w:eastAsia="es-ES"/>
              </w:rPr>
              <w:t>NO</w:t>
            </w:r>
          </w:p>
        </w:tc>
      </w:tr>
      <w:tr w:rsidR="00FD0717" w:rsidRPr="00C15783" w14:paraId="7643C902" w14:textId="77777777" w:rsidTr="00BA1E41">
        <w:tc>
          <w:tcPr>
            <w:tcW w:w="4820" w:type="dxa"/>
            <w:shd w:val="clear" w:color="auto" w:fill="auto"/>
          </w:tcPr>
          <w:p w14:paraId="2A03A3C2"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Criterio de evaluación de propuestas (Art. 59, F. XII, Ley)</w:t>
            </w:r>
            <w:r>
              <w:rPr>
                <w:rFonts w:ascii="Arial" w:hAnsi="Arial" w:cs="Arial"/>
                <w:lang w:val="es-ES_tradnl" w:eastAsia="es-ES"/>
              </w:rPr>
              <w:t>.</w:t>
            </w:r>
          </w:p>
        </w:tc>
        <w:tc>
          <w:tcPr>
            <w:tcW w:w="4961" w:type="dxa"/>
            <w:shd w:val="clear" w:color="auto" w:fill="auto"/>
          </w:tcPr>
          <w:p w14:paraId="68AE0006" w14:textId="77777777" w:rsidR="00FD0717" w:rsidRPr="00C15783" w:rsidRDefault="00FD0717" w:rsidP="00C820A1">
            <w:pPr>
              <w:spacing w:after="0"/>
              <w:ind w:right="-105"/>
              <w:jc w:val="both"/>
              <w:rPr>
                <w:rFonts w:ascii="Arial" w:hAnsi="Arial" w:cs="Arial"/>
                <w:lang w:val="es-ES_tradnl" w:eastAsia="es-ES"/>
              </w:rPr>
            </w:pPr>
            <w:r>
              <w:rPr>
                <w:rFonts w:ascii="Arial" w:hAnsi="Arial" w:cs="Arial"/>
                <w:lang w:val="es-ES_tradnl" w:eastAsia="es-ES"/>
              </w:rPr>
              <w:t>Binario</w:t>
            </w:r>
          </w:p>
        </w:tc>
      </w:tr>
      <w:tr w:rsidR="00FD0717" w:rsidRPr="00C15783" w14:paraId="1F6E3BC6" w14:textId="77777777" w:rsidTr="00BA1E41">
        <w:tc>
          <w:tcPr>
            <w:tcW w:w="4820" w:type="dxa"/>
            <w:shd w:val="clear" w:color="auto" w:fill="auto"/>
          </w:tcPr>
          <w:p w14:paraId="218341F9"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Descripción detallada de los bienes o servicios con requisitos técnicos mínimos, desempeño, cantidades y condiciones de entrega (Art. 59, F. II, Ley)</w:t>
            </w:r>
            <w:r>
              <w:rPr>
                <w:rFonts w:ascii="Arial" w:hAnsi="Arial" w:cs="Arial"/>
                <w:lang w:val="es-ES_tradnl" w:eastAsia="es-ES"/>
              </w:rPr>
              <w:t>.</w:t>
            </w:r>
          </w:p>
        </w:tc>
        <w:tc>
          <w:tcPr>
            <w:tcW w:w="4961" w:type="dxa"/>
            <w:shd w:val="clear" w:color="auto" w:fill="auto"/>
          </w:tcPr>
          <w:p w14:paraId="4386A4D4" w14:textId="77777777" w:rsidR="00FD0717" w:rsidRPr="00C15783" w:rsidRDefault="00FD0717" w:rsidP="00C820A1">
            <w:pPr>
              <w:spacing w:after="0"/>
              <w:ind w:right="-105"/>
              <w:jc w:val="both"/>
              <w:rPr>
                <w:rFonts w:ascii="Arial" w:hAnsi="Arial" w:cs="Arial"/>
                <w:lang w:val="es-ES_tradnl" w:eastAsia="es-ES"/>
              </w:rPr>
            </w:pPr>
            <w:r w:rsidRPr="00C15783">
              <w:rPr>
                <w:rFonts w:ascii="Arial" w:hAnsi="Arial" w:cs="Arial"/>
                <w:lang w:val="es-ES_tradnl" w:eastAsia="es-ES"/>
              </w:rPr>
              <w:t>Anexo 1</w:t>
            </w:r>
          </w:p>
        </w:tc>
      </w:tr>
      <w:tr w:rsidR="00FD0717" w:rsidRPr="00C15783" w14:paraId="38A24467" w14:textId="77777777" w:rsidTr="00BA1E41">
        <w:tc>
          <w:tcPr>
            <w:tcW w:w="4820" w:type="dxa"/>
            <w:shd w:val="clear" w:color="auto" w:fill="auto"/>
          </w:tcPr>
          <w:p w14:paraId="62F7DDD7"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Anexos que cuenta con la relación enumerada de requisitos y documentos que deberán de presentar los licitantes incluyendo:</w:t>
            </w:r>
          </w:p>
          <w:p w14:paraId="5A0662D0" w14:textId="77777777" w:rsidR="00FD0717" w:rsidRPr="00C15783" w:rsidRDefault="00FD0717" w:rsidP="00087CF2">
            <w:pPr>
              <w:spacing w:after="0"/>
              <w:jc w:val="both"/>
              <w:rPr>
                <w:rFonts w:ascii="Arial" w:hAnsi="Arial" w:cs="Arial"/>
                <w:lang w:val="es-ES_tradnl" w:eastAsia="es-ES"/>
              </w:rPr>
            </w:pPr>
          </w:p>
          <w:p w14:paraId="42099A02"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1.- Acreditación Legal</w:t>
            </w:r>
          </w:p>
          <w:p w14:paraId="05660D68" w14:textId="77777777" w:rsidR="00FD0717" w:rsidRPr="00C15783" w:rsidRDefault="00FD0717" w:rsidP="00087CF2">
            <w:pPr>
              <w:spacing w:after="0"/>
              <w:jc w:val="both"/>
              <w:rPr>
                <w:rFonts w:ascii="Arial" w:hAnsi="Arial" w:cs="Arial"/>
                <w:lang w:val="es-ES_tradnl" w:eastAsia="es-ES"/>
              </w:rPr>
            </w:pPr>
          </w:p>
          <w:p w14:paraId="371CF79E"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2.- Manifestación de NO encontrarse en los supuestos del Art 52 de la Ley</w:t>
            </w:r>
          </w:p>
          <w:p w14:paraId="6D544203" w14:textId="77777777" w:rsidR="00FD0717" w:rsidRPr="00C15783" w:rsidRDefault="00FD0717" w:rsidP="00087CF2">
            <w:pPr>
              <w:spacing w:after="0"/>
              <w:jc w:val="both"/>
              <w:rPr>
                <w:rFonts w:ascii="Arial" w:hAnsi="Arial" w:cs="Arial"/>
                <w:lang w:val="es-ES_tradnl" w:eastAsia="es-ES"/>
              </w:rPr>
            </w:pPr>
          </w:p>
          <w:p w14:paraId="54755038"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3.- Manifestación de Integridad y NO colusión</w:t>
            </w:r>
          </w:p>
          <w:p w14:paraId="33935A2C" w14:textId="77777777" w:rsidR="00FD0717" w:rsidRPr="00C15783" w:rsidRDefault="00FD0717" w:rsidP="00087CF2">
            <w:pPr>
              <w:spacing w:after="0"/>
              <w:jc w:val="both"/>
              <w:rPr>
                <w:rFonts w:ascii="Arial" w:hAnsi="Arial" w:cs="Arial"/>
                <w:lang w:val="es-ES_tradnl" w:eastAsia="es-ES"/>
              </w:rPr>
            </w:pPr>
          </w:p>
          <w:p w14:paraId="36F71E0E"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4.- Demás requisitos que sean solicitados</w:t>
            </w:r>
          </w:p>
        </w:tc>
        <w:tc>
          <w:tcPr>
            <w:tcW w:w="4961" w:type="dxa"/>
            <w:shd w:val="clear" w:color="auto" w:fill="auto"/>
          </w:tcPr>
          <w:p w14:paraId="4148D148" w14:textId="77777777" w:rsidR="00FD0717" w:rsidRPr="00C15783" w:rsidRDefault="00FD0717" w:rsidP="00C820A1">
            <w:pPr>
              <w:spacing w:after="0"/>
              <w:ind w:right="622"/>
              <w:jc w:val="both"/>
              <w:rPr>
                <w:rFonts w:ascii="Arial" w:hAnsi="Arial" w:cs="Arial"/>
                <w:lang w:val="es-ES_tradnl" w:eastAsia="es-ES"/>
              </w:rPr>
            </w:pPr>
          </w:p>
          <w:p w14:paraId="21919AF7" w14:textId="77777777" w:rsidR="00FD0717" w:rsidRPr="00C15783" w:rsidRDefault="00FD0717" w:rsidP="00C820A1">
            <w:pPr>
              <w:spacing w:after="0"/>
              <w:ind w:right="622"/>
              <w:jc w:val="both"/>
              <w:rPr>
                <w:rFonts w:ascii="Arial" w:hAnsi="Arial" w:cs="Arial"/>
                <w:lang w:val="es-ES_tradnl" w:eastAsia="es-ES"/>
              </w:rPr>
            </w:pPr>
          </w:p>
          <w:p w14:paraId="69F2A71B" w14:textId="77777777" w:rsidR="00FD0717" w:rsidRPr="00C15783" w:rsidRDefault="00FD0717" w:rsidP="00C820A1">
            <w:pPr>
              <w:spacing w:after="0"/>
              <w:ind w:right="622"/>
              <w:jc w:val="both"/>
              <w:rPr>
                <w:rFonts w:ascii="Arial" w:hAnsi="Arial" w:cs="Arial"/>
                <w:lang w:val="es-ES_tradnl" w:eastAsia="es-ES"/>
              </w:rPr>
            </w:pPr>
          </w:p>
          <w:p w14:paraId="1D01AB8D" w14:textId="77777777" w:rsidR="00FD0717" w:rsidRPr="00C15783" w:rsidRDefault="00FD0717" w:rsidP="00C820A1">
            <w:pPr>
              <w:spacing w:after="0"/>
              <w:ind w:right="622"/>
              <w:jc w:val="both"/>
              <w:rPr>
                <w:rFonts w:ascii="Arial" w:hAnsi="Arial" w:cs="Arial"/>
                <w:lang w:val="es-ES_tradnl" w:eastAsia="es-ES"/>
              </w:rPr>
            </w:pPr>
          </w:p>
          <w:p w14:paraId="641EF38C" w14:textId="77777777" w:rsidR="00FD0717" w:rsidRPr="00C15783" w:rsidRDefault="00FD0717" w:rsidP="00C820A1">
            <w:pPr>
              <w:spacing w:after="0"/>
              <w:ind w:right="622"/>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43904" behindDoc="0" locked="0" layoutInCell="1" allowOverlap="1" wp14:anchorId="48023C2B" wp14:editId="18CB2759">
                      <wp:simplePos x="0" y="0"/>
                      <wp:positionH relativeFrom="column">
                        <wp:posOffset>38735</wp:posOffset>
                      </wp:positionH>
                      <wp:positionV relativeFrom="paragraph">
                        <wp:posOffset>19685</wp:posOffset>
                      </wp:positionV>
                      <wp:extent cx="387350" cy="146050"/>
                      <wp:effectExtent l="0" t="0" r="12700" b="25400"/>
                      <wp:wrapNone/>
                      <wp:docPr id="36"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CD6535" id="11 Rectángulo" o:spid="_x0000_s1026" style="position:absolute;margin-left:3.05pt;margin-top:1.55pt;width:30.5pt;height:1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3</w:t>
            </w:r>
          </w:p>
          <w:p w14:paraId="12722BF6" w14:textId="77777777" w:rsidR="00FD0717" w:rsidRPr="00C15783" w:rsidRDefault="00FD0717" w:rsidP="00C820A1">
            <w:pPr>
              <w:spacing w:after="0"/>
              <w:ind w:right="622"/>
              <w:jc w:val="both"/>
              <w:rPr>
                <w:rFonts w:ascii="Arial" w:hAnsi="Arial" w:cs="Arial"/>
                <w:lang w:val="es-ES_tradnl" w:eastAsia="es-ES"/>
              </w:rPr>
            </w:pPr>
          </w:p>
          <w:p w14:paraId="410D37A3" w14:textId="77777777" w:rsidR="00FD0717" w:rsidRPr="00C15783" w:rsidRDefault="00FD0717" w:rsidP="00C820A1">
            <w:pPr>
              <w:spacing w:after="0"/>
              <w:ind w:right="622"/>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45952" behindDoc="0" locked="0" layoutInCell="1" allowOverlap="1" wp14:anchorId="44B1401F" wp14:editId="5EF5C757">
                      <wp:simplePos x="0" y="0"/>
                      <wp:positionH relativeFrom="column">
                        <wp:posOffset>38735</wp:posOffset>
                      </wp:positionH>
                      <wp:positionV relativeFrom="paragraph">
                        <wp:posOffset>19685</wp:posOffset>
                      </wp:positionV>
                      <wp:extent cx="387350" cy="146050"/>
                      <wp:effectExtent l="0" t="0" r="12700" b="25400"/>
                      <wp:wrapNone/>
                      <wp:docPr id="37"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5CEEE9" id="12 Rectángulo" o:spid="_x0000_s1026" style="position:absolute;margin-left:3.05pt;margin-top:1.55pt;width:30.5pt;height:1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4</w:t>
            </w:r>
          </w:p>
          <w:p w14:paraId="331C35B1" w14:textId="77777777" w:rsidR="00FD0717" w:rsidRPr="00C15783" w:rsidRDefault="00FD0717" w:rsidP="00C820A1">
            <w:pPr>
              <w:spacing w:after="0"/>
              <w:ind w:right="622"/>
              <w:jc w:val="both"/>
              <w:rPr>
                <w:rFonts w:ascii="Arial" w:hAnsi="Arial" w:cs="Arial"/>
                <w:lang w:val="es-ES_tradnl" w:eastAsia="es-ES"/>
              </w:rPr>
            </w:pPr>
          </w:p>
          <w:p w14:paraId="5C449A18" w14:textId="77777777" w:rsidR="00FD0717" w:rsidRPr="00C15783" w:rsidRDefault="00FD0717" w:rsidP="00C820A1">
            <w:pPr>
              <w:spacing w:after="0"/>
              <w:ind w:right="622"/>
              <w:jc w:val="both"/>
              <w:rPr>
                <w:rFonts w:ascii="Arial" w:hAnsi="Arial" w:cs="Arial"/>
                <w:lang w:val="es-ES_tradnl" w:eastAsia="es-ES"/>
              </w:rPr>
            </w:pPr>
          </w:p>
          <w:p w14:paraId="4ED87FE8" w14:textId="77777777" w:rsidR="00FD0717" w:rsidRPr="00C15783" w:rsidRDefault="00FD0717" w:rsidP="00C820A1">
            <w:pPr>
              <w:spacing w:after="0"/>
              <w:ind w:right="622"/>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48000" behindDoc="0" locked="0" layoutInCell="1" allowOverlap="1" wp14:anchorId="15ED4BE5" wp14:editId="4B854A43">
                      <wp:simplePos x="0" y="0"/>
                      <wp:positionH relativeFrom="column">
                        <wp:posOffset>38735</wp:posOffset>
                      </wp:positionH>
                      <wp:positionV relativeFrom="paragraph">
                        <wp:posOffset>19685</wp:posOffset>
                      </wp:positionV>
                      <wp:extent cx="387350" cy="146050"/>
                      <wp:effectExtent l="0" t="0" r="12700" b="25400"/>
                      <wp:wrapNone/>
                      <wp:docPr id="38"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3D6244" id="13 Rectángulo" o:spid="_x0000_s1026" style="position:absolute;margin-left:3.05pt;margin-top:1.55pt;width:30.5pt;height:1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4</w:t>
            </w:r>
          </w:p>
          <w:p w14:paraId="62AFC46A" w14:textId="77777777" w:rsidR="00FD0717" w:rsidRPr="00C15783" w:rsidRDefault="00FD0717" w:rsidP="00C820A1">
            <w:pPr>
              <w:spacing w:after="0"/>
              <w:ind w:right="622"/>
              <w:jc w:val="both"/>
              <w:rPr>
                <w:rFonts w:ascii="Arial" w:hAnsi="Arial" w:cs="Arial"/>
                <w:lang w:val="es-ES_tradnl" w:eastAsia="es-ES"/>
              </w:rPr>
            </w:pPr>
          </w:p>
          <w:p w14:paraId="0C0F0E3F" w14:textId="77777777" w:rsidR="00FD0717" w:rsidRPr="00C15783" w:rsidRDefault="00FD0717" w:rsidP="00C820A1">
            <w:pPr>
              <w:spacing w:after="0"/>
              <w:ind w:right="622"/>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50048" behindDoc="0" locked="0" layoutInCell="1" allowOverlap="1" wp14:anchorId="537EBD69" wp14:editId="40355384">
                      <wp:simplePos x="0" y="0"/>
                      <wp:positionH relativeFrom="column">
                        <wp:posOffset>38735</wp:posOffset>
                      </wp:positionH>
                      <wp:positionV relativeFrom="paragraph">
                        <wp:posOffset>19685</wp:posOffset>
                      </wp:positionV>
                      <wp:extent cx="387350" cy="146050"/>
                      <wp:effectExtent l="0" t="0" r="12700" b="25400"/>
                      <wp:wrapNone/>
                      <wp:docPr id="39"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09636F" id="20 Rectángulo" o:spid="_x0000_s1026" style="position:absolute;margin-left:3.05pt;margin-top:1.55pt;width:30.5pt;height:1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1 y 2</w:t>
            </w:r>
          </w:p>
        </w:tc>
      </w:tr>
      <w:tr w:rsidR="00FD0717" w:rsidRPr="00C15783" w14:paraId="5F8A0296" w14:textId="77777777" w:rsidTr="00BA1E41">
        <w:tc>
          <w:tcPr>
            <w:tcW w:w="4820" w:type="dxa"/>
            <w:shd w:val="clear" w:color="auto" w:fill="auto"/>
          </w:tcPr>
          <w:p w14:paraId="44270221"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Plazo de presentación de propuestas (Art. 60, Ley)</w:t>
            </w:r>
            <w:r>
              <w:rPr>
                <w:rFonts w:ascii="Arial" w:hAnsi="Arial" w:cs="Arial"/>
                <w:lang w:val="es-ES_tradnl" w:eastAsia="es-ES"/>
              </w:rPr>
              <w:t>.</w:t>
            </w:r>
          </w:p>
        </w:tc>
        <w:tc>
          <w:tcPr>
            <w:tcW w:w="4961" w:type="dxa"/>
            <w:shd w:val="clear" w:color="auto" w:fill="auto"/>
          </w:tcPr>
          <w:p w14:paraId="2789763E" w14:textId="77777777" w:rsidR="00FD0717" w:rsidRPr="00C15783" w:rsidRDefault="00FD0717" w:rsidP="00C820A1">
            <w:pPr>
              <w:spacing w:after="0"/>
              <w:ind w:right="-105"/>
              <w:jc w:val="both"/>
              <w:rPr>
                <w:rFonts w:ascii="Arial" w:hAnsi="Arial" w:cs="Arial"/>
                <w:lang w:val="es-ES_tradnl" w:eastAsia="es-ES"/>
              </w:rPr>
            </w:pPr>
            <w:r w:rsidRPr="00C15783">
              <w:rPr>
                <w:rFonts w:ascii="Arial" w:hAnsi="Arial" w:cs="Arial"/>
                <w:lang w:val="es-ES_tradnl" w:eastAsia="es-ES"/>
              </w:rPr>
              <w:t xml:space="preserve">Normal: </w:t>
            </w:r>
            <w:r w:rsidRPr="00635C6B">
              <w:rPr>
                <w:rFonts w:ascii="Arial" w:hAnsi="Arial" w:cs="Arial"/>
                <w:b/>
                <w:bCs/>
                <w:lang w:val="es-ES_tradnl" w:eastAsia="es-ES"/>
              </w:rPr>
              <w:t>1</w:t>
            </w:r>
            <w:r>
              <w:rPr>
                <w:rFonts w:ascii="Arial" w:hAnsi="Arial" w:cs="Arial"/>
                <w:b/>
                <w:bCs/>
                <w:lang w:val="es-ES_tradnl" w:eastAsia="es-ES"/>
              </w:rPr>
              <w:t>3</w:t>
            </w:r>
            <w:r w:rsidRPr="00DA1FA5">
              <w:rPr>
                <w:rFonts w:ascii="Arial" w:hAnsi="Arial" w:cs="Arial"/>
                <w:b/>
                <w:bCs/>
                <w:lang w:val="es-ES_tradnl" w:eastAsia="es-ES"/>
              </w:rPr>
              <w:t xml:space="preserve"> d</w:t>
            </w:r>
            <w:r w:rsidRPr="00C15783">
              <w:rPr>
                <w:rFonts w:ascii="Arial" w:hAnsi="Arial" w:cs="Arial"/>
                <w:b/>
                <w:lang w:val="es-ES_tradnl" w:eastAsia="es-ES"/>
              </w:rPr>
              <w:t>ías</w:t>
            </w:r>
            <w:r w:rsidRPr="00C15783">
              <w:rPr>
                <w:rFonts w:ascii="Arial" w:hAnsi="Arial" w:cs="Arial"/>
                <w:lang w:val="es-ES_tradnl" w:eastAsia="es-ES"/>
              </w:rPr>
              <w:t xml:space="preserve"> (</w:t>
            </w:r>
            <w:r>
              <w:rPr>
                <w:rFonts w:ascii="Arial" w:hAnsi="Arial" w:cs="Arial"/>
                <w:lang w:val="es-ES_tradnl" w:eastAsia="es-ES"/>
              </w:rPr>
              <w:t>supera</w:t>
            </w:r>
            <w:r w:rsidRPr="00C15783">
              <w:rPr>
                <w:rFonts w:ascii="Arial" w:hAnsi="Arial" w:cs="Arial"/>
                <w:lang w:val="es-ES_tradnl" w:eastAsia="es-ES"/>
              </w:rPr>
              <w:t>)</w:t>
            </w:r>
          </w:p>
        </w:tc>
      </w:tr>
      <w:tr w:rsidR="00FD0717" w:rsidRPr="00C15783" w14:paraId="5E43E006" w14:textId="77777777" w:rsidTr="00BA1E41">
        <w:tc>
          <w:tcPr>
            <w:tcW w:w="4820" w:type="dxa"/>
            <w:shd w:val="clear" w:color="auto" w:fill="auto"/>
          </w:tcPr>
          <w:p w14:paraId="4C921B12" w14:textId="77777777" w:rsidR="00FD0717" w:rsidRPr="00C15783" w:rsidRDefault="00FD0717" w:rsidP="00087CF2">
            <w:pPr>
              <w:spacing w:after="0"/>
              <w:jc w:val="both"/>
              <w:rPr>
                <w:rFonts w:ascii="Arial" w:hAnsi="Arial" w:cs="Arial"/>
                <w:lang w:val="es-ES_tradnl" w:eastAsia="es-ES"/>
              </w:rPr>
            </w:pPr>
            <w:r w:rsidRPr="00C15783">
              <w:rPr>
                <w:rFonts w:ascii="Arial" w:hAnsi="Arial" w:cs="Arial"/>
                <w:lang w:val="es-ES_tradnl" w:eastAsia="es-ES"/>
              </w:rPr>
              <w:t>Domicilio de las Oficinas de</w:t>
            </w:r>
            <w:r>
              <w:rPr>
                <w:rFonts w:ascii="Arial" w:hAnsi="Arial" w:cs="Arial"/>
                <w:lang w:val="es-ES_tradnl" w:eastAsia="es-ES"/>
              </w:rPr>
              <w:t xml:space="preserve">l Órgano Interno de Control Municipal lugar donde </w:t>
            </w:r>
            <w:r w:rsidRPr="00C15783">
              <w:rPr>
                <w:rFonts w:ascii="Arial" w:hAnsi="Arial" w:cs="Arial"/>
                <w:lang w:val="es-ES_tradnl" w:eastAsia="es-ES"/>
              </w:rPr>
              <w:t>podrán presentarse inconformidades.</w:t>
            </w:r>
          </w:p>
        </w:tc>
        <w:tc>
          <w:tcPr>
            <w:tcW w:w="4961" w:type="dxa"/>
            <w:shd w:val="clear" w:color="auto" w:fill="auto"/>
          </w:tcPr>
          <w:p w14:paraId="1C254E91" w14:textId="77777777" w:rsidR="00FD0717" w:rsidRPr="00C15783" w:rsidRDefault="00FD0717" w:rsidP="00C820A1">
            <w:pPr>
              <w:spacing w:after="0"/>
              <w:ind w:right="-105"/>
              <w:jc w:val="both"/>
              <w:rPr>
                <w:rFonts w:ascii="Arial" w:hAnsi="Arial" w:cs="Arial"/>
                <w:lang w:val="es-ES_tradnl" w:eastAsia="es-ES"/>
              </w:rPr>
            </w:pPr>
            <w:r w:rsidRPr="00C15783">
              <w:rPr>
                <w:rFonts w:ascii="Arial" w:hAnsi="Arial" w:cs="Arial"/>
                <w:lang w:val="es-ES_tradnl" w:eastAsia="es-ES"/>
              </w:rPr>
              <w:t>Independencia 105 Sur, colonia centro en Tlajomulco de Zúñiga, Jalisco</w:t>
            </w:r>
          </w:p>
        </w:tc>
      </w:tr>
    </w:tbl>
    <w:p w14:paraId="6CF62DBA" w14:textId="77777777" w:rsidR="00FD0717" w:rsidRPr="00C15783" w:rsidRDefault="00FD0717" w:rsidP="00BA1E41">
      <w:pPr>
        <w:pBdr>
          <w:top w:val="nil"/>
          <w:left w:val="nil"/>
          <w:bottom w:val="nil"/>
          <w:right w:val="nil"/>
          <w:between w:val="nil"/>
        </w:pBdr>
        <w:spacing w:after="0"/>
        <w:ind w:right="622"/>
        <w:rPr>
          <w:rFonts w:ascii="Arial" w:eastAsia="Arial" w:hAnsi="Arial" w:cs="Arial"/>
          <w:color w:val="000000"/>
          <w:lang w:val="es-ES_tradnl" w:eastAsia="es-MX"/>
        </w:rPr>
      </w:pPr>
    </w:p>
    <w:p w14:paraId="69C813DD" w14:textId="77777777" w:rsidR="00FD0717" w:rsidRPr="00C15783" w:rsidRDefault="00FD0717" w:rsidP="00BA1E41">
      <w:pPr>
        <w:pBdr>
          <w:top w:val="nil"/>
          <w:left w:val="nil"/>
          <w:bottom w:val="nil"/>
          <w:right w:val="nil"/>
          <w:between w:val="nil"/>
        </w:pBdr>
        <w:spacing w:after="0" w:line="240" w:lineRule="auto"/>
        <w:ind w:right="622"/>
        <w:jc w:val="both"/>
        <w:rPr>
          <w:rFonts w:ascii="Arial" w:eastAsia="Arial" w:hAnsi="Arial" w:cs="Arial"/>
          <w:color w:val="000000"/>
          <w:lang w:val="es-ES_tradnl" w:eastAsia="es-MX"/>
        </w:rPr>
      </w:pPr>
      <w:r w:rsidRPr="00C15783">
        <w:rPr>
          <w:rFonts w:ascii="Arial" w:eastAsia="Arial" w:hAnsi="Arial" w:cs="Arial"/>
          <w:color w:val="000000"/>
          <w:lang w:val="es-ES_tradnl" w:eastAsia="es-MX"/>
        </w:rPr>
        <w:t>Para los fines de estas bases, se entiende por:</w:t>
      </w:r>
    </w:p>
    <w:p w14:paraId="3BAEF8AD" w14:textId="77777777" w:rsidR="00FD0717" w:rsidRPr="00C15783" w:rsidRDefault="00FD0717" w:rsidP="00BA1E41">
      <w:pPr>
        <w:pBdr>
          <w:top w:val="nil"/>
          <w:left w:val="nil"/>
          <w:bottom w:val="nil"/>
          <w:right w:val="nil"/>
          <w:between w:val="nil"/>
        </w:pBdr>
        <w:spacing w:after="0" w:line="240" w:lineRule="auto"/>
        <w:ind w:right="622"/>
        <w:jc w:val="both"/>
        <w:rPr>
          <w:rFonts w:ascii="Arial" w:eastAsia="Arial" w:hAnsi="Arial" w:cs="Arial"/>
          <w:color w:val="000000"/>
          <w:lang w:val="es-ES_tradnl" w:eastAsia="es-MX"/>
        </w:rPr>
      </w:pPr>
    </w:p>
    <w:tbl>
      <w:tblPr>
        <w:tblW w:w="9781"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FD0717" w:rsidRPr="00C15783" w14:paraId="6AEF6C5E" w14:textId="77777777" w:rsidTr="00F734EE">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6D432" w14:textId="77777777" w:rsidR="00FD0717" w:rsidRPr="00C15783"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769B7" w14:textId="77777777" w:rsidR="00FD0717" w:rsidRPr="00C15783" w:rsidRDefault="00FD0717" w:rsidP="00087CF2">
            <w:pPr>
              <w:pBdr>
                <w:top w:val="nil"/>
                <w:left w:val="nil"/>
                <w:bottom w:val="nil"/>
                <w:right w:val="nil"/>
                <w:between w:val="nil"/>
              </w:pBdr>
              <w:spacing w:after="0"/>
              <w:ind w:right="-5"/>
              <w:rPr>
                <w:rFonts w:ascii="Arial" w:eastAsia="Calibri" w:hAnsi="Arial" w:cs="Arial"/>
                <w:color w:val="000000"/>
                <w:lang w:val="es-ES_tradnl" w:eastAsia="es-MX"/>
              </w:rPr>
            </w:pPr>
            <w:r w:rsidRPr="00C15783">
              <w:rPr>
                <w:rFonts w:ascii="Arial" w:eastAsia="Arial" w:hAnsi="Arial" w:cs="Arial"/>
                <w:color w:val="000000"/>
                <w:lang w:val="es-ES_tradnl" w:eastAsia="es-MX"/>
              </w:rPr>
              <w:t>Municipio de Tlajomulco de Zúñiga, Jalisco</w:t>
            </w:r>
          </w:p>
        </w:tc>
      </w:tr>
      <w:tr w:rsidR="00FD0717" w:rsidRPr="00C15783" w14:paraId="7374C71D" w14:textId="77777777" w:rsidTr="00F734EE">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D38A6" w14:textId="77777777" w:rsidR="00FD0717" w:rsidRPr="00C15783"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324BA" w14:textId="77777777" w:rsidR="00FD0717" w:rsidRPr="00C15783" w:rsidRDefault="00FD0717" w:rsidP="00087CF2">
            <w:pPr>
              <w:pBdr>
                <w:top w:val="nil"/>
                <w:left w:val="nil"/>
                <w:bottom w:val="nil"/>
                <w:right w:val="nil"/>
                <w:between w:val="nil"/>
              </w:pBdr>
              <w:spacing w:after="0" w:line="240" w:lineRule="auto"/>
              <w:ind w:right="-5"/>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Higuera No. 70, Col. Centro, Tlajomulco de Zúñiga, Jalisco. </w:t>
            </w:r>
          </w:p>
        </w:tc>
      </w:tr>
      <w:tr w:rsidR="00FD0717" w:rsidRPr="00C15783" w14:paraId="7C75B55B" w14:textId="77777777" w:rsidTr="00F734EE">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791AE" w14:textId="77777777" w:rsidR="00FD0717" w:rsidRPr="00C15783"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C9AA6" w14:textId="77777777" w:rsidR="00FD0717" w:rsidRPr="00C15783" w:rsidRDefault="00FD0717" w:rsidP="00087CF2">
            <w:pPr>
              <w:pBdr>
                <w:top w:val="nil"/>
                <w:left w:val="nil"/>
                <w:bottom w:val="nil"/>
                <w:right w:val="nil"/>
                <w:between w:val="nil"/>
              </w:pBdr>
              <w:spacing w:after="0" w:line="240" w:lineRule="auto"/>
              <w:ind w:right="-5"/>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Comité de Adquisiciones del Municipio de Tlajomulco de Zúñiga, Jalisco</w:t>
            </w:r>
          </w:p>
        </w:tc>
      </w:tr>
      <w:tr w:rsidR="00FD0717" w:rsidRPr="00C15783" w14:paraId="6722E922" w14:textId="77777777" w:rsidTr="00F734EE">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B6935" w14:textId="77777777" w:rsidR="00FD0717" w:rsidRPr="00C15783"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FE78E" w14:textId="77777777" w:rsidR="00FD0717" w:rsidRPr="00C15783" w:rsidRDefault="00FD0717" w:rsidP="00087CF2">
            <w:pPr>
              <w:pBdr>
                <w:top w:val="nil"/>
                <w:left w:val="nil"/>
                <w:bottom w:val="nil"/>
                <w:right w:val="nil"/>
                <w:between w:val="nil"/>
              </w:pBdr>
              <w:spacing w:after="0" w:line="240" w:lineRule="auto"/>
              <w:ind w:right="-5"/>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FD0717" w:rsidRPr="00C15783" w14:paraId="0401123B" w14:textId="77777777" w:rsidTr="00F734EE">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6A02F" w14:textId="77777777" w:rsidR="00FD0717" w:rsidRPr="00C15783"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BF4F4" w14:textId="77777777" w:rsidR="00FD0717" w:rsidRPr="00C15783" w:rsidRDefault="00FD0717" w:rsidP="00087CF2">
            <w:pPr>
              <w:pBdr>
                <w:top w:val="nil"/>
                <w:left w:val="nil"/>
                <w:bottom w:val="nil"/>
                <w:right w:val="nil"/>
                <w:between w:val="nil"/>
              </w:pBdr>
              <w:spacing w:after="0" w:line="240" w:lineRule="auto"/>
              <w:ind w:right="-5"/>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Ley de Compras Gubernamentales, Enajenaciones y Contratación de </w:t>
            </w:r>
            <w:r w:rsidRPr="00C15783">
              <w:rPr>
                <w:rFonts w:ascii="Arial" w:eastAsia="Arial" w:hAnsi="Arial" w:cs="Arial"/>
                <w:color w:val="000000"/>
                <w:lang w:val="es-ES_tradnl" w:eastAsia="es-MX"/>
              </w:rPr>
              <w:lastRenderedPageBreak/>
              <w:t>Servicios del Estado de Jalisco y sus Municipios</w:t>
            </w:r>
          </w:p>
        </w:tc>
      </w:tr>
      <w:tr w:rsidR="00FD0717" w:rsidRPr="00C15783" w14:paraId="15CB4625" w14:textId="77777777" w:rsidTr="00F734EE">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50FE4" w14:textId="77777777" w:rsidR="00FD0717" w:rsidRPr="00C15783"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lastRenderedPageBreak/>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F68FC" w14:textId="77777777" w:rsidR="00FD0717" w:rsidRPr="00C15783" w:rsidRDefault="00FD0717" w:rsidP="00087CF2">
            <w:pPr>
              <w:pBdr>
                <w:top w:val="nil"/>
                <w:left w:val="nil"/>
                <w:bottom w:val="nil"/>
                <w:right w:val="nil"/>
                <w:between w:val="nil"/>
              </w:pBdr>
              <w:spacing w:after="0" w:line="240" w:lineRule="auto"/>
              <w:ind w:right="-5"/>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Persona Física o Moral (Razón Social) Licitante en el proceso de licitación.</w:t>
            </w:r>
          </w:p>
        </w:tc>
      </w:tr>
      <w:tr w:rsidR="00FD0717" w:rsidRPr="00C15783" w14:paraId="015F2622" w14:textId="77777777" w:rsidTr="00F734EE">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EAE91" w14:textId="77777777" w:rsidR="00FD0717" w:rsidRPr="00C15783"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BCDB4" w14:textId="77777777" w:rsidR="00FD0717" w:rsidRPr="00C15783" w:rsidRDefault="00FD0717" w:rsidP="00087CF2">
            <w:pPr>
              <w:pBdr>
                <w:top w:val="nil"/>
                <w:left w:val="nil"/>
                <w:bottom w:val="nil"/>
                <w:right w:val="nil"/>
                <w:between w:val="nil"/>
              </w:pBdr>
              <w:spacing w:after="0" w:line="240" w:lineRule="auto"/>
              <w:ind w:right="-5"/>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Reglamento de Adquisiciones para el Municipio de Tlajomulco de Zúñiga, Jalisco</w:t>
            </w:r>
          </w:p>
        </w:tc>
      </w:tr>
      <w:tr w:rsidR="00FD0717" w:rsidRPr="00C15783" w14:paraId="1C238D26" w14:textId="77777777" w:rsidTr="00F734EE">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696DE" w14:textId="77777777" w:rsidR="00FD0717" w:rsidRPr="00C15783"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6A0CC" w14:textId="77777777" w:rsidR="00FD0717" w:rsidRPr="00C15783" w:rsidRDefault="00FD0717" w:rsidP="00087CF2">
            <w:pPr>
              <w:pBdr>
                <w:top w:val="nil"/>
                <w:left w:val="nil"/>
                <w:bottom w:val="nil"/>
                <w:right w:val="nil"/>
                <w:between w:val="nil"/>
              </w:pBdr>
              <w:spacing w:after="0" w:line="240" w:lineRule="auto"/>
              <w:ind w:right="-5"/>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Licitante Adjudicado.</w:t>
            </w:r>
          </w:p>
        </w:tc>
      </w:tr>
      <w:tr w:rsidR="00FD0717" w:rsidRPr="00C15783" w14:paraId="1A42D298" w14:textId="77777777" w:rsidTr="00F734EE">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AB8E2" w14:textId="77777777" w:rsidR="00FD0717" w:rsidRPr="00C15783" w:rsidRDefault="00FD0717" w:rsidP="00087CF2">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373EB" w14:textId="39CA850B" w:rsidR="00FD0717" w:rsidRPr="00C15783" w:rsidRDefault="00FD0717" w:rsidP="00087CF2">
            <w:pPr>
              <w:pBdr>
                <w:top w:val="nil"/>
                <w:left w:val="nil"/>
                <w:bottom w:val="nil"/>
                <w:right w:val="nil"/>
                <w:between w:val="nil"/>
              </w:pBdr>
              <w:spacing w:after="0" w:line="240" w:lineRule="auto"/>
              <w:ind w:right="-5"/>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La adquisición de: </w:t>
            </w:r>
            <w:r>
              <w:rPr>
                <w:rFonts w:ascii="Arial" w:eastAsia="Arial" w:hAnsi="Arial" w:cs="Arial"/>
                <w:b/>
                <w:color w:val="000000"/>
                <w:lang w:val="es-ES_tradnl" w:eastAsia="es-MX"/>
              </w:rPr>
              <w:t>“</w:t>
            </w:r>
            <w:r w:rsidR="00F734EE">
              <w:rPr>
                <w:rFonts w:ascii="Arial" w:eastAsia="Arial" w:hAnsi="Arial" w:cs="Arial"/>
                <w:b/>
                <w:color w:val="000000"/>
                <w:lang w:val="es-ES_tradnl" w:eastAsia="es-MX"/>
              </w:rPr>
              <w:t xml:space="preserve">ADQUISICIÓN DE SERVICIO DE ORGANIZACIÓN Y EQUIPAMIENTO DEL EVENTO </w:t>
            </w:r>
            <w:proofErr w:type="spellStart"/>
            <w:r w:rsidR="00C32B82">
              <w:rPr>
                <w:rFonts w:ascii="Arial" w:eastAsia="Arial" w:hAnsi="Arial" w:cs="Arial"/>
                <w:b/>
                <w:color w:val="000000"/>
                <w:lang w:val="es-ES_tradnl" w:eastAsia="es-MX"/>
              </w:rPr>
              <w:t>MAROMETA</w:t>
            </w:r>
            <w:proofErr w:type="spellEnd"/>
            <w:r w:rsidR="00C32B82">
              <w:rPr>
                <w:rFonts w:ascii="Arial" w:eastAsia="Arial" w:hAnsi="Arial" w:cs="Arial"/>
                <w:b/>
                <w:color w:val="000000"/>
                <w:lang w:val="es-ES_tradnl" w:eastAsia="es-MX"/>
              </w:rPr>
              <w:t xml:space="preserve"> 2023 DEL GOBIERNO MUNICIPAL DE TLAJOMULCO DE ZÚÑIGA, JALISCO (RECORTADA)</w:t>
            </w:r>
            <w:r w:rsidR="0080792E">
              <w:rPr>
                <w:rFonts w:ascii="Arial" w:eastAsia="Arial" w:hAnsi="Arial" w:cs="Arial"/>
                <w:b/>
                <w:color w:val="000000"/>
                <w:lang w:val="es-ES_tradnl" w:eastAsia="es-MX"/>
              </w:rPr>
              <w:t>”</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los cuales están descritos en los anexos de las presentes bases.</w:t>
            </w:r>
          </w:p>
        </w:tc>
      </w:tr>
    </w:tbl>
    <w:p w14:paraId="1095CAFE" w14:textId="7D9D4D3C" w:rsidR="00FD0717" w:rsidRDefault="00FD0717" w:rsidP="00BA1E4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lang w:val="es-ES_tradnl" w:eastAsia="es-MX"/>
        </w:rPr>
      </w:pPr>
    </w:p>
    <w:p w14:paraId="16A8E372" w14:textId="77777777" w:rsidR="009B10D2" w:rsidRDefault="009B10D2" w:rsidP="00BA1E4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lang w:val="es-ES_tradnl" w:eastAsia="es-MX"/>
        </w:rPr>
      </w:pPr>
    </w:p>
    <w:p w14:paraId="58D28C4D" w14:textId="77777777" w:rsidR="009B10D2" w:rsidRPr="007219AF" w:rsidRDefault="009B10D2" w:rsidP="009B10D2">
      <w:pPr>
        <w:widowControl w:val="0"/>
        <w:pBdr>
          <w:top w:val="nil"/>
          <w:left w:val="nil"/>
          <w:bottom w:val="nil"/>
          <w:right w:val="nil"/>
          <w:between w:val="nil"/>
        </w:pBdr>
        <w:spacing w:after="0" w:line="240" w:lineRule="auto"/>
        <w:ind w:right="622"/>
        <w:jc w:val="both"/>
        <w:rPr>
          <w:rFonts w:ascii="Arial" w:eastAsia="Arial" w:hAnsi="Arial" w:cs="Arial"/>
          <w:color w:val="000000"/>
          <w:lang w:eastAsia="es-MX"/>
        </w:rPr>
      </w:pPr>
      <w:r w:rsidRPr="007219AF">
        <w:rPr>
          <w:rFonts w:ascii="Arial" w:eastAsia="Arial" w:hAnsi="Arial" w:cs="Arial"/>
          <w:color w:val="000000"/>
          <w:lang w:eastAsia="es-MX"/>
        </w:rPr>
        <w:t>Las Bases de Licitación así como sus respectivos anexos fueron aprobados por unanimidad por el</w:t>
      </w:r>
      <w:r>
        <w:rPr>
          <w:rFonts w:ascii="Arial" w:eastAsia="Arial" w:hAnsi="Arial" w:cs="Arial"/>
          <w:color w:val="000000"/>
          <w:lang w:eastAsia="es-MX"/>
        </w:rPr>
        <w:t xml:space="preserve"> </w:t>
      </w:r>
      <w:r w:rsidRPr="007219AF">
        <w:rPr>
          <w:rFonts w:ascii="Arial" w:eastAsia="Arial" w:hAnsi="Arial" w:cs="Arial"/>
          <w:color w:val="000000"/>
          <w:lang w:eastAsia="es-MX"/>
        </w:rPr>
        <w:t>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205D59A0" w14:textId="77777777" w:rsidR="009B10D2" w:rsidRPr="007219AF" w:rsidRDefault="009B10D2" w:rsidP="009B10D2">
      <w:pPr>
        <w:widowControl w:val="0"/>
        <w:pBdr>
          <w:top w:val="nil"/>
          <w:left w:val="nil"/>
          <w:bottom w:val="nil"/>
          <w:right w:val="nil"/>
          <w:between w:val="nil"/>
        </w:pBdr>
        <w:spacing w:after="0" w:line="240" w:lineRule="auto"/>
        <w:ind w:right="-87"/>
        <w:jc w:val="both"/>
        <w:rPr>
          <w:rFonts w:ascii="Arial" w:eastAsia="Arial" w:hAnsi="Arial" w:cs="Arial"/>
          <w:b/>
          <w:color w:val="000000"/>
          <w:lang w:eastAsia="es-MX"/>
        </w:rPr>
      </w:pPr>
    </w:p>
    <w:p w14:paraId="384423A5" w14:textId="77777777" w:rsidR="009B10D2" w:rsidRPr="007219AF" w:rsidRDefault="009B10D2" w:rsidP="009B10D2">
      <w:pPr>
        <w:widowControl w:val="0"/>
        <w:pBdr>
          <w:top w:val="nil"/>
          <w:left w:val="nil"/>
          <w:bottom w:val="nil"/>
          <w:right w:val="nil"/>
          <w:between w:val="nil"/>
        </w:pBdr>
        <w:spacing w:after="0" w:line="240" w:lineRule="auto"/>
        <w:ind w:right="-87"/>
        <w:jc w:val="center"/>
        <w:rPr>
          <w:rFonts w:ascii="Arial" w:eastAsia="Arial" w:hAnsi="Arial" w:cs="Arial"/>
          <w:color w:val="000000"/>
          <w:lang w:eastAsia="es-MX"/>
        </w:rPr>
      </w:pPr>
      <w:r w:rsidRPr="007219AF">
        <w:rPr>
          <w:rFonts w:ascii="Arial" w:eastAsia="Arial" w:hAnsi="Arial" w:cs="Arial"/>
          <w:color w:val="000000"/>
          <w:lang w:eastAsia="es-MX"/>
        </w:rPr>
        <w:t>A t e n t a m e n t e</w:t>
      </w:r>
    </w:p>
    <w:p w14:paraId="29184696" w14:textId="77777777" w:rsidR="009B10D2" w:rsidRPr="007219AF" w:rsidRDefault="009B10D2" w:rsidP="009B10D2">
      <w:pPr>
        <w:widowControl w:val="0"/>
        <w:pBdr>
          <w:top w:val="nil"/>
          <w:left w:val="nil"/>
          <w:bottom w:val="nil"/>
          <w:right w:val="nil"/>
          <w:between w:val="nil"/>
        </w:pBdr>
        <w:spacing w:after="0" w:line="240" w:lineRule="auto"/>
        <w:ind w:right="-87"/>
        <w:jc w:val="center"/>
        <w:rPr>
          <w:rFonts w:ascii="Arial" w:eastAsia="Arial" w:hAnsi="Arial" w:cs="Arial"/>
          <w:color w:val="000000"/>
          <w:lang w:eastAsia="es-MX"/>
        </w:rPr>
      </w:pPr>
    </w:p>
    <w:p w14:paraId="2358B393" w14:textId="77777777" w:rsidR="009B10D2" w:rsidRDefault="009B10D2" w:rsidP="009B10D2">
      <w:pPr>
        <w:widowControl w:val="0"/>
        <w:pBdr>
          <w:top w:val="nil"/>
          <w:left w:val="nil"/>
          <w:bottom w:val="nil"/>
          <w:right w:val="nil"/>
          <w:between w:val="nil"/>
        </w:pBdr>
        <w:spacing w:after="0" w:line="240" w:lineRule="auto"/>
        <w:ind w:right="-87"/>
        <w:jc w:val="center"/>
        <w:rPr>
          <w:rFonts w:ascii="Arial" w:eastAsia="Arial" w:hAnsi="Arial" w:cs="Arial"/>
          <w:color w:val="000000"/>
          <w:lang w:eastAsia="es-MX"/>
        </w:rPr>
      </w:pPr>
    </w:p>
    <w:p w14:paraId="1CEDC208" w14:textId="77777777" w:rsidR="009B10D2" w:rsidRPr="007219AF" w:rsidRDefault="009B10D2" w:rsidP="009B10D2">
      <w:pPr>
        <w:widowControl w:val="0"/>
        <w:pBdr>
          <w:top w:val="nil"/>
          <w:left w:val="nil"/>
          <w:bottom w:val="nil"/>
          <w:right w:val="nil"/>
          <w:between w:val="nil"/>
        </w:pBdr>
        <w:spacing w:after="0" w:line="240" w:lineRule="auto"/>
        <w:ind w:right="-87"/>
        <w:jc w:val="center"/>
        <w:rPr>
          <w:rFonts w:ascii="Arial" w:eastAsia="Arial" w:hAnsi="Arial" w:cs="Arial"/>
          <w:color w:val="000000"/>
          <w:lang w:eastAsia="es-MX"/>
        </w:rPr>
      </w:pPr>
    </w:p>
    <w:p w14:paraId="68396626" w14:textId="77777777" w:rsidR="009B10D2" w:rsidRPr="007219AF" w:rsidRDefault="009B10D2" w:rsidP="009B10D2">
      <w:pPr>
        <w:widowControl w:val="0"/>
        <w:pBdr>
          <w:top w:val="nil"/>
          <w:left w:val="nil"/>
          <w:bottom w:val="nil"/>
          <w:right w:val="nil"/>
          <w:between w:val="nil"/>
        </w:pBdr>
        <w:spacing w:after="0" w:line="240" w:lineRule="auto"/>
        <w:ind w:right="-87"/>
        <w:jc w:val="center"/>
        <w:rPr>
          <w:rFonts w:ascii="Arial" w:eastAsia="Arial" w:hAnsi="Arial" w:cs="Arial"/>
          <w:color w:val="000000"/>
          <w:lang w:eastAsia="es-MX"/>
        </w:rPr>
      </w:pPr>
      <w:r w:rsidRPr="007219AF">
        <w:rPr>
          <w:rFonts w:ascii="Arial" w:eastAsia="Arial" w:hAnsi="Arial" w:cs="Arial"/>
          <w:color w:val="000000"/>
          <w:lang w:eastAsia="es-MX"/>
        </w:rPr>
        <w:t>Lic. Raúl Cuevas Landeros</w:t>
      </w:r>
    </w:p>
    <w:p w14:paraId="7D10B750" w14:textId="77777777" w:rsidR="009B10D2" w:rsidRPr="007219AF" w:rsidRDefault="009B10D2" w:rsidP="009B10D2">
      <w:pPr>
        <w:widowControl w:val="0"/>
        <w:pBdr>
          <w:top w:val="nil"/>
          <w:left w:val="nil"/>
          <w:bottom w:val="nil"/>
          <w:right w:val="nil"/>
          <w:between w:val="nil"/>
        </w:pBdr>
        <w:spacing w:after="0" w:line="240" w:lineRule="auto"/>
        <w:ind w:right="-87"/>
        <w:jc w:val="center"/>
        <w:rPr>
          <w:rFonts w:ascii="Arial" w:eastAsia="Arial" w:hAnsi="Arial" w:cs="Arial"/>
          <w:color w:val="000000"/>
          <w:lang w:eastAsia="es-MX"/>
        </w:rPr>
      </w:pPr>
      <w:r w:rsidRPr="007219AF">
        <w:rPr>
          <w:rFonts w:ascii="Arial" w:eastAsia="Arial" w:hAnsi="Arial" w:cs="Arial"/>
          <w:color w:val="000000"/>
          <w:lang w:eastAsia="es-MX"/>
        </w:rPr>
        <w:t>Director de Recursos Materiales</w:t>
      </w:r>
    </w:p>
    <w:p w14:paraId="05556D67" w14:textId="77777777" w:rsidR="009B10D2" w:rsidRDefault="009B10D2" w:rsidP="009B10D2">
      <w:pPr>
        <w:spacing w:after="0"/>
        <w:ind w:right="-87"/>
        <w:jc w:val="center"/>
        <w:rPr>
          <w:rFonts w:ascii="Arial" w:hAnsi="Arial" w:cs="Arial"/>
          <w:b/>
        </w:rPr>
      </w:pPr>
    </w:p>
    <w:p w14:paraId="3952CD47" w14:textId="77777777" w:rsidR="009B10D2" w:rsidRDefault="009B10D2" w:rsidP="009B10D2">
      <w:pPr>
        <w:spacing w:after="0" w:line="240" w:lineRule="auto"/>
        <w:ind w:right="-87"/>
        <w:jc w:val="center"/>
        <w:rPr>
          <w:rFonts w:ascii="Arial" w:eastAsia="Times New Roman" w:hAnsi="Arial" w:cs="Arial"/>
          <w:b/>
          <w:spacing w:val="60"/>
          <w:lang w:eastAsia="es-ES"/>
        </w:rPr>
      </w:pPr>
    </w:p>
    <w:p w14:paraId="7A571A3D" w14:textId="7A967D2F" w:rsidR="009B10D2" w:rsidRPr="009B10D2" w:rsidRDefault="009B10D2" w:rsidP="00BA1E41">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lang w:eastAsia="es-MX"/>
        </w:rPr>
      </w:pPr>
    </w:p>
    <w:p w14:paraId="3213AA17" w14:textId="77777777" w:rsidR="009B10D2" w:rsidRDefault="009B10D2" w:rsidP="00BA1E41">
      <w:pPr>
        <w:spacing w:after="0" w:line="240" w:lineRule="auto"/>
        <w:ind w:right="622"/>
        <w:jc w:val="center"/>
        <w:rPr>
          <w:rFonts w:ascii="Arial" w:eastAsia="Times New Roman" w:hAnsi="Arial" w:cs="Arial"/>
          <w:b/>
          <w:spacing w:val="60"/>
          <w:lang w:eastAsia="es-ES"/>
        </w:rPr>
      </w:pPr>
    </w:p>
    <w:p w14:paraId="0579FA04" w14:textId="682A4E93" w:rsidR="009B10D2" w:rsidRDefault="009B10D2" w:rsidP="00BA1E41">
      <w:pPr>
        <w:spacing w:after="0" w:line="240" w:lineRule="auto"/>
        <w:ind w:right="622"/>
        <w:jc w:val="center"/>
        <w:rPr>
          <w:rFonts w:ascii="Arial" w:eastAsia="Times New Roman" w:hAnsi="Arial" w:cs="Arial"/>
          <w:b/>
          <w:spacing w:val="60"/>
          <w:lang w:eastAsia="es-ES"/>
        </w:rPr>
      </w:pPr>
    </w:p>
    <w:p w14:paraId="3A154627" w14:textId="5D311D75" w:rsidR="009B10D2" w:rsidRDefault="009B10D2" w:rsidP="00BA1E41">
      <w:pPr>
        <w:spacing w:after="0" w:line="240" w:lineRule="auto"/>
        <w:ind w:right="622"/>
        <w:jc w:val="center"/>
        <w:rPr>
          <w:rFonts w:ascii="Arial" w:eastAsia="Times New Roman" w:hAnsi="Arial" w:cs="Arial"/>
          <w:b/>
          <w:spacing w:val="60"/>
          <w:lang w:eastAsia="es-ES"/>
        </w:rPr>
      </w:pPr>
    </w:p>
    <w:p w14:paraId="404402CC" w14:textId="77777777" w:rsidR="009B10D2" w:rsidRDefault="009B10D2" w:rsidP="00BA1E41">
      <w:pPr>
        <w:spacing w:after="0" w:line="240" w:lineRule="auto"/>
        <w:ind w:right="622"/>
        <w:jc w:val="center"/>
        <w:rPr>
          <w:rFonts w:ascii="Arial" w:eastAsia="Times New Roman" w:hAnsi="Arial" w:cs="Arial"/>
          <w:b/>
          <w:spacing w:val="60"/>
          <w:lang w:eastAsia="es-ES"/>
        </w:rPr>
      </w:pPr>
    </w:p>
    <w:p w14:paraId="12A7C4C0" w14:textId="77777777" w:rsidR="009B10D2" w:rsidRDefault="009B10D2" w:rsidP="00BA1E41">
      <w:pPr>
        <w:spacing w:after="0" w:line="240" w:lineRule="auto"/>
        <w:ind w:right="622"/>
        <w:jc w:val="center"/>
        <w:rPr>
          <w:rFonts w:ascii="Arial" w:eastAsia="Times New Roman" w:hAnsi="Arial" w:cs="Arial"/>
          <w:b/>
          <w:spacing w:val="60"/>
          <w:lang w:eastAsia="es-ES"/>
        </w:rPr>
      </w:pPr>
    </w:p>
    <w:p w14:paraId="02C37430" w14:textId="77777777" w:rsidR="009B10D2" w:rsidRDefault="009B10D2" w:rsidP="00BA1E41">
      <w:pPr>
        <w:spacing w:after="0" w:line="240" w:lineRule="auto"/>
        <w:ind w:right="622"/>
        <w:jc w:val="center"/>
        <w:rPr>
          <w:rFonts w:ascii="Arial" w:eastAsia="Times New Roman" w:hAnsi="Arial" w:cs="Arial"/>
          <w:b/>
          <w:spacing w:val="60"/>
          <w:lang w:eastAsia="es-ES"/>
        </w:rPr>
      </w:pPr>
    </w:p>
    <w:p w14:paraId="7E989191" w14:textId="0FE94331" w:rsidR="000B16A4" w:rsidRPr="0059248E" w:rsidRDefault="000B16A4" w:rsidP="00BA1E41">
      <w:pPr>
        <w:spacing w:after="0" w:line="240" w:lineRule="auto"/>
        <w:ind w:right="622"/>
        <w:jc w:val="center"/>
        <w:rPr>
          <w:rFonts w:ascii="Arial" w:eastAsia="Times New Roman" w:hAnsi="Arial" w:cs="Arial"/>
          <w:b/>
          <w:spacing w:val="60"/>
          <w:lang w:eastAsia="es-ES"/>
        </w:rPr>
      </w:pPr>
      <w:r w:rsidRPr="0059248E">
        <w:rPr>
          <w:rFonts w:ascii="Arial" w:eastAsia="Times New Roman" w:hAnsi="Arial" w:cs="Arial"/>
          <w:b/>
          <w:spacing w:val="60"/>
          <w:lang w:eastAsia="es-ES"/>
        </w:rPr>
        <w:t>ESPECIFICACIONES</w:t>
      </w:r>
    </w:p>
    <w:p w14:paraId="3E156482" w14:textId="4C3043C4" w:rsidR="000B16A4" w:rsidRPr="00DF7BFF" w:rsidRDefault="00C32B82" w:rsidP="00BA1E41">
      <w:pPr>
        <w:spacing w:after="0"/>
        <w:ind w:right="622"/>
        <w:jc w:val="center"/>
        <w:rPr>
          <w:rFonts w:ascii="Arial" w:hAnsi="Arial" w:cs="Arial"/>
          <w:b/>
        </w:rPr>
      </w:pPr>
      <w:proofErr w:type="spellStart"/>
      <w:r>
        <w:rPr>
          <w:rFonts w:ascii="Arial" w:hAnsi="Arial" w:cs="Arial"/>
          <w:b/>
        </w:rPr>
        <w:t>OM</w:t>
      </w:r>
      <w:proofErr w:type="spellEnd"/>
      <w:r>
        <w:rPr>
          <w:rFonts w:ascii="Arial" w:hAnsi="Arial" w:cs="Arial"/>
          <w:b/>
        </w:rPr>
        <w:t>-16/2023</w:t>
      </w:r>
    </w:p>
    <w:p w14:paraId="55BD9A61" w14:textId="6613E908" w:rsidR="000B16A4" w:rsidRPr="0059248E" w:rsidRDefault="000B16A4" w:rsidP="00BA1E41">
      <w:pPr>
        <w:spacing w:after="0" w:line="240" w:lineRule="auto"/>
        <w:ind w:right="622"/>
        <w:jc w:val="center"/>
        <w:rPr>
          <w:rFonts w:ascii="Arial" w:eastAsia="Times New Roman" w:hAnsi="Arial" w:cs="Arial"/>
          <w:b/>
          <w:iCs/>
          <w:lang w:eastAsia="es-ES"/>
        </w:rPr>
      </w:pPr>
      <w:r w:rsidRPr="0059248E">
        <w:rPr>
          <w:rFonts w:ascii="Arial" w:eastAsia="Times New Roman" w:hAnsi="Arial" w:cs="Arial"/>
          <w:b/>
          <w:iCs/>
          <w:lang w:eastAsia="es-ES"/>
        </w:rPr>
        <w:t>“</w:t>
      </w:r>
      <w:r w:rsidR="00F734EE">
        <w:rPr>
          <w:rFonts w:ascii="Arial" w:eastAsia="Times New Roman" w:hAnsi="Arial" w:cs="Arial"/>
          <w:b/>
          <w:iCs/>
          <w:lang w:eastAsia="es-ES"/>
        </w:rPr>
        <w:t xml:space="preserve">ADQUISICIÓN DE SERVICIO DE ORGANIZACIÓN Y EQUIPAMIENTO DEL EVENTO </w:t>
      </w:r>
      <w:proofErr w:type="spellStart"/>
      <w:r w:rsidR="00C32B82">
        <w:rPr>
          <w:rFonts w:ascii="Arial" w:eastAsia="Times New Roman" w:hAnsi="Arial" w:cs="Arial"/>
          <w:b/>
          <w:iCs/>
          <w:lang w:eastAsia="es-ES"/>
        </w:rPr>
        <w:t>MAROMETA</w:t>
      </w:r>
      <w:proofErr w:type="spellEnd"/>
      <w:r w:rsidR="00C32B82">
        <w:rPr>
          <w:rFonts w:ascii="Arial" w:eastAsia="Times New Roman" w:hAnsi="Arial" w:cs="Arial"/>
          <w:b/>
          <w:iCs/>
          <w:lang w:eastAsia="es-ES"/>
        </w:rPr>
        <w:t xml:space="preserve"> 2023 DEL GOBIERNO MUNICIPAL DE TLAJOMULCO DE ZÚÑIGA, JALISCO (RECORTADA)</w:t>
      </w:r>
      <w:r w:rsidR="0080792E">
        <w:rPr>
          <w:rFonts w:ascii="Arial" w:eastAsia="Times New Roman" w:hAnsi="Arial" w:cs="Arial"/>
          <w:b/>
          <w:iCs/>
          <w:lang w:eastAsia="es-ES"/>
        </w:rPr>
        <w:t>”</w:t>
      </w:r>
    </w:p>
    <w:p w14:paraId="5000A066" w14:textId="77777777" w:rsidR="00357D78" w:rsidRDefault="00357D78" w:rsidP="00357D78">
      <w:pPr>
        <w:suppressAutoHyphens/>
        <w:spacing w:after="0" w:line="240" w:lineRule="auto"/>
        <w:ind w:left="284"/>
        <w:jc w:val="both"/>
        <w:rPr>
          <w:rFonts w:ascii="Arial" w:eastAsiaTheme="minorEastAsia" w:hAnsi="Arial" w:cs="Arial"/>
          <w:b/>
          <w:u w:val="single"/>
          <w:lang w:eastAsia="es-MX"/>
        </w:rPr>
      </w:pPr>
    </w:p>
    <w:p w14:paraId="26EDDAA5" w14:textId="0958284F" w:rsidR="00357D78" w:rsidRDefault="00357D78" w:rsidP="00357D78">
      <w:pPr>
        <w:spacing w:after="0" w:line="240" w:lineRule="auto"/>
        <w:jc w:val="both"/>
        <w:rPr>
          <w:rFonts w:ascii="Arial" w:eastAsia="Times New Roman" w:hAnsi="Arial" w:cs="Arial"/>
          <w:lang w:eastAsia="es-ES"/>
        </w:rPr>
      </w:pPr>
    </w:p>
    <w:p w14:paraId="66CD5793" w14:textId="475320EF" w:rsidR="00B674DE" w:rsidRPr="00B674DE" w:rsidRDefault="00B674DE" w:rsidP="00B674DE">
      <w:pPr>
        <w:spacing w:after="0" w:line="240" w:lineRule="auto"/>
        <w:jc w:val="both"/>
        <w:rPr>
          <w:rFonts w:ascii="Arial" w:hAnsi="Arial" w:cs="Arial"/>
        </w:rPr>
      </w:pPr>
      <w:r>
        <w:rPr>
          <w:rFonts w:ascii="Arial" w:eastAsia="Times New Roman" w:hAnsi="Arial" w:cs="Arial"/>
          <w:lang w:eastAsia="es-ES"/>
        </w:rPr>
        <w:t xml:space="preserve">El Gobierno Municipal de Tlajomulco de Zúñiga, Jalisco tiene el requerimiento de llevar a cabo el evento denominado </w:t>
      </w:r>
      <w:proofErr w:type="spellStart"/>
      <w:r w:rsidRPr="00B674DE">
        <w:rPr>
          <w:rFonts w:ascii="Arial" w:eastAsia="Times New Roman" w:hAnsi="Arial" w:cs="Arial"/>
          <w:lang w:eastAsia="es-ES"/>
        </w:rPr>
        <w:t>Marometa</w:t>
      </w:r>
      <w:proofErr w:type="spellEnd"/>
      <w:r w:rsidRPr="00B674DE">
        <w:rPr>
          <w:rFonts w:ascii="Arial" w:eastAsia="Times New Roman" w:hAnsi="Arial" w:cs="Arial"/>
          <w:lang w:eastAsia="es-ES"/>
        </w:rPr>
        <w:t xml:space="preserve"> que se llevar</w:t>
      </w:r>
      <w:r>
        <w:rPr>
          <w:rFonts w:ascii="Arial" w:eastAsia="Times New Roman" w:hAnsi="Arial" w:cs="Arial"/>
          <w:lang w:eastAsia="es-ES"/>
        </w:rPr>
        <w:t xml:space="preserve">á </w:t>
      </w:r>
      <w:r w:rsidRPr="00B674DE">
        <w:rPr>
          <w:rFonts w:ascii="Arial" w:eastAsia="Times New Roman" w:hAnsi="Arial" w:cs="Arial"/>
          <w:lang w:eastAsia="es-ES"/>
        </w:rPr>
        <w:t>en 1</w:t>
      </w:r>
      <w:r w:rsidRPr="00B674DE">
        <w:rPr>
          <w:rFonts w:ascii="Arial" w:hAnsi="Arial" w:cs="Arial"/>
        </w:rPr>
        <w:t>5 fechas</w:t>
      </w:r>
      <w:r>
        <w:rPr>
          <w:rFonts w:ascii="Arial" w:hAnsi="Arial" w:cs="Arial"/>
        </w:rPr>
        <w:t xml:space="preserve"> y para ello </w:t>
      </w:r>
      <w:r w:rsidRPr="00B674DE">
        <w:rPr>
          <w:rFonts w:ascii="Arial" w:hAnsi="Arial" w:cs="Arial"/>
        </w:rPr>
        <w:t>se requiere lo siguiente en cada una de ellas:</w:t>
      </w:r>
    </w:p>
    <w:p w14:paraId="29D88E59" w14:textId="73D9C365" w:rsidR="00B674DE" w:rsidRPr="00B674DE" w:rsidRDefault="00B674DE" w:rsidP="00B674DE">
      <w:pPr>
        <w:spacing w:after="0" w:line="240" w:lineRule="auto"/>
        <w:jc w:val="both"/>
        <w:rPr>
          <w:rFonts w:ascii="Arial" w:hAnsi="Arial" w:cs="Arial"/>
        </w:rPr>
      </w:pPr>
    </w:p>
    <w:tbl>
      <w:tblPr>
        <w:tblStyle w:val="TableGrid"/>
        <w:tblW w:w="0" w:type="auto"/>
        <w:tblInd w:w="817" w:type="dxa"/>
        <w:tblLook w:val="04A0" w:firstRow="1" w:lastRow="0" w:firstColumn="1" w:lastColumn="0" w:noHBand="0" w:noVBand="1"/>
      </w:tblPr>
      <w:tblGrid>
        <w:gridCol w:w="1261"/>
        <w:gridCol w:w="2455"/>
        <w:gridCol w:w="5198"/>
      </w:tblGrid>
      <w:tr w:rsidR="00B674DE" w:rsidRPr="00DF36A4" w14:paraId="1240A7F7" w14:textId="77777777" w:rsidTr="00B674DE">
        <w:tc>
          <w:tcPr>
            <w:tcW w:w="1261" w:type="dxa"/>
          </w:tcPr>
          <w:p w14:paraId="6EA581EF" w14:textId="77777777" w:rsidR="00B674DE" w:rsidRPr="00DF36A4" w:rsidRDefault="00B674DE" w:rsidP="008832AD">
            <w:pPr>
              <w:rPr>
                <w:rFonts w:ascii="Arial" w:hAnsi="Arial" w:cs="Arial"/>
                <w:b/>
                <w:sz w:val="20"/>
                <w:szCs w:val="20"/>
              </w:rPr>
            </w:pPr>
            <w:r w:rsidRPr="00DF36A4">
              <w:rPr>
                <w:rFonts w:ascii="Arial" w:hAnsi="Arial" w:cs="Arial"/>
                <w:b/>
                <w:sz w:val="20"/>
                <w:szCs w:val="20"/>
              </w:rPr>
              <w:t>CANTIDAD</w:t>
            </w:r>
          </w:p>
        </w:tc>
        <w:tc>
          <w:tcPr>
            <w:tcW w:w="2455" w:type="dxa"/>
          </w:tcPr>
          <w:p w14:paraId="5E769E5D" w14:textId="77777777" w:rsidR="00B674DE" w:rsidRPr="00DF36A4" w:rsidRDefault="00B674DE" w:rsidP="008832AD">
            <w:pPr>
              <w:rPr>
                <w:rFonts w:ascii="Arial" w:hAnsi="Arial" w:cs="Arial"/>
                <w:b/>
                <w:sz w:val="20"/>
                <w:szCs w:val="20"/>
              </w:rPr>
            </w:pPr>
            <w:r w:rsidRPr="00DF36A4">
              <w:rPr>
                <w:rFonts w:ascii="Arial" w:hAnsi="Arial" w:cs="Arial"/>
                <w:b/>
                <w:sz w:val="20"/>
                <w:szCs w:val="20"/>
              </w:rPr>
              <w:t>NOMBRE DE PRODUCTO O SERVICIO</w:t>
            </w:r>
          </w:p>
        </w:tc>
        <w:tc>
          <w:tcPr>
            <w:tcW w:w="5198" w:type="dxa"/>
          </w:tcPr>
          <w:p w14:paraId="07A64F66" w14:textId="77777777" w:rsidR="00B674DE" w:rsidRPr="00DF36A4" w:rsidRDefault="00B674DE" w:rsidP="008832AD">
            <w:pPr>
              <w:jc w:val="center"/>
              <w:rPr>
                <w:rFonts w:ascii="Arial" w:hAnsi="Arial" w:cs="Arial"/>
                <w:b/>
              </w:rPr>
            </w:pPr>
            <w:r w:rsidRPr="00DF36A4">
              <w:rPr>
                <w:rFonts w:ascii="Arial" w:hAnsi="Arial" w:cs="Arial"/>
                <w:b/>
              </w:rPr>
              <w:t>DESCRIPCIÓN DE LO REQUERIDO</w:t>
            </w:r>
          </w:p>
        </w:tc>
      </w:tr>
      <w:tr w:rsidR="00B674DE" w:rsidRPr="00DF36A4" w14:paraId="654E5C75" w14:textId="77777777" w:rsidTr="00B674DE">
        <w:tc>
          <w:tcPr>
            <w:tcW w:w="1261" w:type="dxa"/>
          </w:tcPr>
          <w:p w14:paraId="55787324" w14:textId="77777777" w:rsidR="00B674DE" w:rsidRPr="00DF36A4" w:rsidRDefault="00B674DE" w:rsidP="008832AD">
            <w:pPr>
              <w:jc w:val="center"/>
              <w:rPr>
                <w:rFonts w:ascii="Arial" w:hAnsi="Arial" w:cs="Arial"/>
              </w:rPr>
            </w:pPr>
            <w:r w:rsidRPr="00DF36A4">
              <w:rPr>
                <w:rFonts w:ascii="Arial" w:hAnsi="Arial" w:cs="Arial"/>
              </w:rPr>
              <w:t>1</w:t>
            </w:r>
          </w:p>
        </w:tc>
        <w:tc>
          <w:tcPr>
            <w:tcW w:w="2455" w:type="dxa"/>
          </w:tcPr>
          <w:p w14:paraId="08E5FFB4" w14:textId="77777777" w:rsidR="00B674DE" w:rsidRPr="00DF36A4" w:rsidRDefault="00B674DE" w:rsidP="008832AD">
            <w:pPr>
              <w:rPr>
                <w:rFonts w:ascii="Arial" w:hAnsi="Arial" w:cs="Arial"/>
              </w:rPr>
            </w:pPr>
            <w:r w:rsidRPr="00DF36A4">
              <w:rPr>
                <w:rFonts w:ascii="Arial" w:hAnsi="Arial" w:cs="Arial"/>
              </w:rPr>
              <w:t>Persona de animación/conducción.</w:t>
            </w:r>
          </w:p>
        </w:tc>
        <w:tc>
          <w:tcPr>
            <w:tcW w:w="5198" w:type="dxa"/>
          </w:tcPr>
          <w:p w14:paraId="7A8F44C6" w14:textId="77777777" w:rsidR="00B674DE" w:rsidRPr="00DF36A4" w:rsidRDefault="00B674DE" w:rsidP="008832AD">
            <w:pPr>
              <w:rPr>
                <w:rFonts w:ascii="Arial" w:hAnsi="Arial" w:cs="Arial"/>
              </w:rPr>
            </w:pPr>
            <w:r w:rsidRPr="00DF36A4">
              <w:rPr>
                <w:rFonts w:ascii="Arial" w:hAnsi="Arial" w:cs="Arial"/>
              </w:rPr>
              <w:t>Que esté presente todos los días amenizando el evento.</w:t>
            </w:r>
          </w:p>
        </w:tc>
      </w:tr>
      <w:tr w:rsidR="00B674DE" w:rsidRPr="00DF36A4" w14:paraId="650DDFC7" w14:textId="77777777" w:rsidTr="00B674DE">
        <w:tc>
          <w:tcPr>
            <w:tcW w:w="1261" w:type="dxa"/>
          </w:tcPr>
          <w:p w14:paraId="0A3DF084" w14:textId="77777777" w:rsidR="00B674DE" w:rsidRPr="00DF36A4" w:rsidRDefault="00B674DE" w:rsidP="008832AD">
            <w:pPr>
              <w:jc w:val="center"/>
              <w:rPr>
                <w:rFonts w:ascii="Arial" w:hAnsi="Arial" w:cs="Arial"/>
              </w:rPr>
            </w:pPr>
            <w:r w:rsidRPr="00DF36A4">
              <w:rPr>
                <w:rFonts w:ascii="Arial" w:hAnsi="Arial" w:cs="Arial"/>
              </w:rPr>
              <w:t>1</w:t>
            </w:r>
          </w:p>
        </w:tc>
        <w:tc>
          <w:tcPr>
            <w:tcW w:w="2455" w:type="dxa"/>
          </w:tcPr>
          <w:p w14:paraId="05409CAC" w14:textId="77777777" w:rsidR="00B674DE" w:rsidRPr="00DF36A4" w:rsidRDefault="00B674DE" w:rsidP="008832AD">
            <w:pPr>
              <w:rPr>
                <w:rFonts w:ascii="Arial" w:hAnsi="Arial" w:cs="Arial"/>
              </w:rPr>
            </w:pPr>
            <w:r w:rsidRPr="00DF36A4">
              <w:rPr>
                <w:rFonts w:ascii="Arial" w:hAnsi="Arial" w:cs="Arial"/>
              </w:rPr>
              <w:t>Espectáculo de entretenimiento.</w:t>
            </w:r>
          </w:p>
        </w:tc>
        <w:tc>
          <w:tcPr>
            <w:tcW w:w="5198" w:type="dxa"/>
          </w:tcPr>
          <w:p w14:paraId="1AC7261D" w14:textId="77777777" w:rsidR="00B674DE" w:rsidRPr="00DF36A4" w:rsidRDefault="00B674DE" w:rsidP="008832AD">
            <w:pPr>
              <w:rPr>
                <w:rFonts w:ascii="Arial" w:hAnsi="Arial" w:cs="Arial"/>
              </w:rPr>
            </w:pPr>
            <w:r w:rsidRPr="00DF36A4">
              <w:rPr>
                <w:rFonts w:ascii="Arial" w:hAnsi="Arial" w:cs="Arial"/>
              </w:rPr>
              <w:t>Que sea programado y organizado para que sea una de las actividades que más atraiga la atención, tendrá que dirigir concursos realizados entre los niños del municipio que acudan al evento</w:t>
            </w:r>
          </w:p>
        </w:tc>
      </w:tr>
      <w:tr w:rsidR="00B674DE" w:rsidRPr="00DF36A4" w14:paraId="3B9B478F" w14:textId="77777777" w:rsidTr="00B674DE">
        <w:tc>
          <w:tcPr>
            <w:tcW w:w="1261" w:type="dxa"/>
          </w:tcPr>
          <w:p w14:paraId="604ECCCD" w14:textId="77777777" w:rsidR="00B674DE" w:rsidRPr="00DF36A4" w:rsidRDefault="00B674DE" w:rsidP="008832AD">
            <w:pPr>
              <w:jc w:val="center"/>
              <w:rPr>
                <w:rFonts w:ascii="Arial" w:hAnsi="Arial" w:cs="Arial"/>
              </w:rPr>
            </w:pPr>
            <w:r w:rsidRPr="00DF36A4">
              <w:rPr>
                <w:rFonts w:ascii="Arial" w:hAnsi="Arial" w:cs="Arial"/>
              </w:rPr>
              <w:t>1</w:t>
            </w:r>
          </w:p>
        </w:tc>
        <w:tc>
          <w:tcPr>
            <w:tcW w:w="2455" w:type="dxa"/>
          </w:tcPr>
          <w:p w14:paraId="4A13C9CF" w14:textId="77777777" w:rsidR="00B674DE" w:rsidRPr="00DF36A4" w:rsidRDefault="00B674DE" w:rsidP="008832AD">
            <w:pPr>
              <w:rPr>
                <w:rFonts w:ascii="Arial" w:hAnsi="Arial" w:cs="Arial"/>
              </w:rPr>
            </w:pPr>
            <w:r w:rsidRPr="00DF36A4">
              <w:rPr>
                <w:rFonts w:ascii="Arial" w:hAnsi="Arial" w:cs="Arial"/>
              </w:rPr>
              <w:t>Escenario.</w:t>
            </w:r>
          </w:p>
        </w:tc>
        <w:tc>
          <w:tcPr>
            <w:tcW w:w="5198" w:type="dxa"/>
          </w:tcPr>
          <w:p w14:paraId="7431F545" w14:textId="77777777" w:rsidR="00B674DE" w:rsidRPr="00DF36A4" w:rsidRDefault="00B674DE" w:rsidP="008832AD">
            <w:pPr>
              <w:rPr>
                <w:rFonts w:ascii="Arial" w:hAnsi="Arial" w:cs="Arial"/>
              </w:rPr>
            </w:pPr>
            <w:r w:rsidRPr="00DF36A4">
              <w:rPr>
                <w:rFonts w:ascii="Arial" w:hAnsi="Arial" w:cs="Arial"/>
              </w:rPr>
              <w:t xml:space="preserve">De </w:t>
            </w:r>
            <w:proofErr w:type="spellStart"/>
            <w:r w:rsidRPr="00DF36A4">
              <w:rPr>
                <w:rFonts w:ascii="Arial" w:hAnsi="Arial" w:cs="Arial"/>
              </w:rPr>
              <w:t>6x4</w:t>
            </w:r>
            <w:proofErr w:type="spellEnd"/>
            <w:r w:rsidRPr="00DF36A4">
              <w:rPr>
                <w:rFonts w:ascii="Arial" w:hAnsi="Arial" w:cs="Arial"/>
              </w:rPr>
              <w:t xml:space="preserve"> metros.</w:t>
            </w:r>
          </w:p>
        </w:tc>
      </w:tr>
      <w:tr w:rsidR="00B674DE" w:rsidRPr="00DF36A4" w14:paraId="27AF86D2" w14:textId="77777777" w:rsidTr="00B674DE">
        <w:tc>
          <w:tcPr>
            <w:tcW w:w="1261" w:type="dxa"/>
          </w:tcPr>
          <w:p w14:paraId="4F151D94" w14:textId="77777777" w:rsidR="00B674DE" w:rsidRPr="00DF36A4" w:rsidRDefault="00B674DE" w:rsidP="008832AD">
            <w:pPr>
              <w:jc w:val="center"/>
              <w:rPr>
                <w:rFonts w:ascii="Arial" w:hAnsi="Arial" w:cs="Arial"/>
              </w:rPr>
            </w:pPr>
            <w:r w:rsidRPr="00DF36A4">
              <w:rPr>
                <w:rFonts w:ascii="Arial" w:hAnsi="Arial" w:cs="Arial"/>
              </w:rPr>
              <w:t>2</w:t>
            </w:r>
          </w:p>
        </w:tc>
        <w:tc>
          <w:tcPr>
            <w:tcW w:w="2455" w:type="dxa"/>
          </w:tcPr>
          <w:p w14:paraId="781C8E6E" w14:textId="77777777" w:rsidR="00B674DE" w:rsidRPr="00DF36A4" w:rsidRDefault="00B674DE" w:rsidP="008832AD">
            <w:pPr>
              <w:rPr>
                <w:rFonts w:ascii="Arial" w:hAnsi="Arial" w:cs="Arial"/>
              </w:rPr>
            </w:pPr>
            <w:r w:rsidRPr="00DF36A4">
              <w:rPr>
                <w:rFonts w:ascii="Arial" w:hAnsi="Arial" w:cs="Arial"/>
              </w:rPr>
              <w:t>Plantas de luz.</w:t>
            </w:r>
          </w:p>
        </w:tc>
        <w:tc>
          <w:tcPr>
            <w:tcW w:w="5198" w:type="dxa"/>
          </w:tcPr>
          <w:p w14:paraId="7A90FFBA" w14:textId="77777777" w:rsidR="00B674DE" w:rsidRPr="00DF36A4" w:rsidRDefault="00B674DE" w:rsidP="008832AD">
            <w:pPr>
              <w:rPr>
                <w:rFonts w:ascii="Arial" w:hAnsi="Arial" w:cs="Arial"/>
              </w:rPr>
            </w:pPr>
            <w:r w:rsidRPr="00DF36A4">
              <w:rPr>
                <w:rFonts w:ascii="Arial" w:hAnsi="Arial" w:cs="Arial"/>
              </w:rPr>
              <w:t xml:space="preserve">De 10 </w:t>
            </w:r>
            <w:proofErr w:type="spellStart"/>
            <w:r w:rsidRPr="00DF36A4">
              <w:rPr>
                <w:rFonts w:ascii="Arial" w:hAnsi="Arial" w:cs="Arial"/>
              </w:rPr>
              <w:t>KVA</w:t>
            </w:r>
            <w:proofErr w:type="spellEnd"/>
            <w:r w:rsidRPr="00DF36A4">
              <w:rPr>
                <w:rFonts w:ascii="Arial" w:hAnsi="Arial" w:cs="Arial"/>
              </w:rPr>
              <w:t xml:space="preserve">, voltaje 110, 220. </w:t>
            </w:r>
          </w:p>
        </w:tc>
      </w:tr>
      <w:tr w:rsidR="00B674DE" w:rsidRPr="00DF36A4" w14:paraId="59357A79" w14:textId="77777777" w:rsidTr="00B674DE">
        <w:tc>
          <w:tcPr>
            <w:tcW w:w="1261" w:type="dxa"/>
          </w:tcPr>
          <w:p w14:paraId="13D3F0B2" w14:textId="77777777" w:rsidR="00B674DE" w:rsidRPr="00DF36A4" w:rsidRDefault="00B674DE" w:rsidP="008832AD">
            <w:pPr>
              <w:jc w:val="center"/>
              <w:rPr>
                <w:rFonts w:ascii="Arial" w:hAnsi="Arial" w:cs="Arial"/>
              </w:rPr>
            </w:pPr>
            <w:r w:rsidRPr="00DF36A4">
              <w:rPr>
                <w:rFonts w:ascii="Arial" w:hAnsi="Arial" w:cs="Arial"/>
              </w:rPr>
              <w:t>200</w:t>
            </w:r>
          </w:p>
        </w:tc>
        <w:tc>
          <w:tcPr>
            <w:tcW w:w="2455" w:type="dxa"/>
          </w:tcPr>
          <w:p w14:paraId="44C59E4D" w14:textId="77777777" w:rsidR="00B674DE" w:rsidRPr="00DF36A4" w:rsidRDefault="00B674DE" w:rsidP="008832AD">
            <w:pPr>
              <w:rPr>
                <w:rFonts w:ascii="Arial" w:hAnsi="Arial" w:cs="Arial"/>
              </w:rPr>
            </w:pPr>
            <w:r w:rsidRPr="00DF36A4">
              <w:rPr>
                <w:rFonts w:ascii="Arial" w:hAnsi="Arial" w:cs="Arial"/>
              </w:rPr>
              <w:t>Sillas.</w:t>
            </w:r>
          </w:p>
        </w:tc>
        <w:tc>
          <w:tcPr>
            <w:tcW w:w="5198" w:type="dxa"/>
          </w:tcPr>
          <w:p w14:paraId="6C56CE4E" w14:textId="77777777" w:rsidR="00B674DE" w:rsidRPr="00DF36A4" w:rsidRDefault="00B674DE" w:rsidP="008832AD">
            <w:pPr>
              <w:rPr>
                <w:rFonts w:ascii="Arial" w:hAnsi="Arial" w:cs="Arial"/>
              </w:rPr>
            </w:pPr>
            <w:r w:rsidRPr="00DF36A4">
              <w:rPr>
                <w:rFonts w:ascii="Arial" w:hAnsi="Arial" w:cs="Arial"/>
              </w:rPr>
              <w:t>Que sean desplegables para su fácil montaje.</w:t>
            </w:r>
          </w:p>
        </w:tc>
      </w:tr>
      <w:tr w:rsidR="00B674DE" w:rsidRPr="00DF36A4" w14:paraId="5FDF9919" w14:textId="77777777" w:rsidTr="00B674DE">
        <w:tc>
          <w:tcPr>
            <w:tcW w:w="1261" w:type="dxa"/>
          </w:tcPr>
          <w:p w14:paraId="73A862C6" w14:textId="77777777" w:rsidR="00B674DE" w:rsidRPr="00DF36A4" w:rsidRDefault="00B674DE" w:rsidP="008832AD">
            <w:pPr>
              <w:jc w:val="center"/>
              <w:rPr>
                <w:rFonts w:ascii="Arial" w:hAnsi="Arial" w:cs="Arial"/>
              </w:rPr>
            </w:pPr>
            <w:r w:rsidRPr="00DF36A4">
              <w:rPr>
                <w:rFonts w:ascii="Arial" w:hAnsi="Arial" w:cs="Arial"/>
              </w:rPr>
              <w:t>12</w:t>
            </w:r>
          </w:p>
        </w:tc>
        <w:tc>
          <w:tcPr>
            <w:tcW w:w="2455" w:type="dxa"/>
          </w:tcPr>
          <w:p w14:paraId="1DE23893" w14:textId="77777777" w:rsidR="00B674DE" w:rsidRPr="00DF36A4" w:rsidRDefault="00B674DE" w:rsidP="008832AD">
            <w:pPr>
              <w:rPr>
                <w:rFonts w:ascii="Arial" w:hAnsi="Arial" w:cs="Arial"/>
              </w:rPr>
            </w:pPr>
            <w:r w:rsidRPr="00DF36A4">
              <w:rPr>
                <w:rFonts w:ascii="Arial" w:hAnsi="Arial" w:cs="Arial"/>
              </w:rPr>
              <w:t>Toldos.</w:t>
            </w:r>
          </w:p>
        </w:tc>
        <w:tc>
          <w:tcPr>
            <w:tcW w:w="5198" w:type="dxa"/>
          </w:tcPr>
          <w:p w14:paraId="0AA10F96" w14:textId="77777777" w:rsidR="00B674DE" w:rsidRPr="00DF36A4" w:rsidRDefault="00B674DE" w:rsidP="008832AD">
            <w:pPr>
              <w:rPr>
                <w:rFonts w:ascii="Arial" w:hAnsi="Arial" w:cs="Arial"/>
              </w:rPr>
            </w:pPr>
            <w:r w:rsidRPr="00DF36A4">
              <w:rPr>
                <w:rFonts w:ascii="Arial" w:hAnsi="Arial" w:cs="Arial"/>
              </w:rPr>
              <w:t xml:space="preserve">De </w:t>
            </w:r>
            <w:proofErr w:type="spellStart"/>
            <w:r w:rsidRPr="00DF36A4">
              <w:rPr>
                <w:rFonts w:ascii="Arial" w:hAnsi="Arial" w:cs="Arial"/>
              </w:rPr>
              <w:t>3x3</w:t>
            </w:r>
            <w:proofErr w:type="spellEnd"/>
            <w:r w:rsidRPr="00DF36A4">
              <w:rPr>
                <w:rFonts w:ascii="Arial" w:hAnsi="Arial" w:cs="Arial"/>
              </w:rPr>
              <w:t xml:space="preserve"> metros, de lona impermeable.</w:t>
            </w:r>
          </w:p>
        </w:tc>
      </w:tr>
      <w:tr w:rsidR="00B674DE" w:rsidRPr="00DF36A4" w14:paraId="02B22B80" w14:textId="77777777" w:rsidTr="00B674DE">
        <w:tc>
          <w:tcPr>
            <w:tcW w:w="1261" w:type="dxa"/>
          </w:tcPr>
          <w:p w14:paraId="20014959" w14:textId="77777777" w:rsidR="00B674DE" w:rsidRPr="00DF36A4" w:rsidRDefault="00B674DE" w:rsidP="008832AD">
            <w:pPr>
              <w:jc w:val="center"/>
              <w:rPr>
                <w:rFonts w:ascii="Arial" w:hAnsi="Arial" w:cs="Arial"/>
              </w:rPr>
            </w:pPr>
            <w:r w:rsidRPr="00DF36A4">
              <w:rPr>
                <w:rFonts w:ascii="Arial" w:hAnsi="Arial" w:cs="Arial"/>
              </w:rPr>
              <w:t>12</w:t>
            </w:r>
          </w:p>
        </w:tc>
        <w:tc>
          <w:tcPr>
            <w:tcW w:w="2455" w:type="dxa"/>
          </w:tcPr>
          <w:p w14:paraId="6C679912" w14:textId="77777777" w:rsidR="00B674DE" w:rsidRPr="00DF36A4" w:rsidRDefault="00B674DE" w:rsidP="008832AD">
            <w:pPr>
              <w:rPr>
                <w:rFonts w:ascii="Arial" w:hAnsi="Arial" w:cs="Arial"/>
              </w:rPr>
            </w:pPr>
            <w:r w:rsidRPr="00DF36A4">
              <w:rPr>
                <w:rFonts w:ascii="Arial" w:hAnsi="Arial" w:cs="Arial"/>
              </w:rPr>
              <w:t>Tablones.</w:t>
            </w:r>
          </w:p>
        </w:tc>
        <w:tc>
          <w:tcPr>
            <w:tcW w:w="5198" w:type="dxa"/>
          </w:tcPr>
          <w:p w14:paraId="5D683B27" w14:textId="77777777" w:rsidR="00B674DE" w:rsidRPr="00DF36A4" w:rsidRDefault="00B674DE" w:rsidP="008832AD">
            <w:pPr>
              <w:rPr>
                <w:rFonts w:ascii="Arial" w:hAnsi="Arial" w:cs="Arial"/>
              </w:rPr>
            </w:pPr>
            <w:r w:rsidRPr="00DF36A4">
              <w:rPr>
                <w:rFonts w:ascii="Arial" w:hAnsi="Arial" w:cs="Arial"/>
              </w:rPr>
              <w:t>Desplegables para su fácil montaje.</w:t>
            </w:r>
          </w:p>
        </w:tc>
      </w:tr>
      <w:tr w:rsidR="00B674DE" w:rsidRPr="00DF36A4" w14:paraId="73B0F359" w14:textId="77777777" w:rsidTr="00B674DE">
        <w:tc>
          <w:tcPr>
            <w:tcW w:w="1261" w:type="dxa"/>
          </w:tcPr>
          <w:p w14:paraId="083B894C" w14:textId="77777777" w:rsidR="00B674DE" w:rsidRPr="00DF36A4" w:rsidRDefault="00B674DE" w:rsidP="008832AD">
            <w:pPr>
              <w:jc w:val="center"/>
              <w:rPr>
                <w:rFonts w:ascii="Arial" w:hAnsi="Arial" w:cs="Arial"/>
              </w:rPr>
            </w:pPr>
            <w:r w:rsidRPr="00DF36A4">
              <w:rPr>
                <w:rFonts w:ascii="Arial" w:hAnsi="Arial" w:cs="Arial"/>
              </w:rPr>
              <w:t>6</w:t>
            </w:r>
          </w:p>
        </w:tc>
        <w:tc>
          <w:tcPr>
            <w:tcW w:w="2455" w:type="dxa"/>
          </w:tcPr>
          <w:p w14:paraId="6F0EDA23" w14:textId="77777777" w:rsidR="00B674DE" w:rsidRPr="00DF36A4" w:rsidRDefault="00B674DE" w:rsidP="008832AD">
            <w:pPr>
              <w:rPr>
                <w:rFonts w:ascii="Arial" w:hAnsi="Arial" w:cs="Arial"/>
              </w:rPr>
            </w:pPr>
            <w:r w:rsidRPr="00DF36A4">
              <w:rPr>
                <w:rFonts w:ascii="Arial" w:hAnsi="Arial" w:cs="Arial"/>
              </w:rPr>
              <w:t>Bocinas.</w:t>
            </w:r>
          </w:p>
        </w:tc>
        <w:tc>
          <w:tcPr>
            <w:tcW w:w="5198" w:type="dxa"/>
          </w:tcPr>
          <w:p w14:paraId="27D36406" w14:textId="77777777" w:rsidR="00B674DE" w:rsidRPr="00DF36A4" w:rsidRDefault="00B674DE" w:rsidP="008832AD">
            <w:pPr>
              <w:rPr>
                <w:rFonts w:ascii="Arial" w:hAnsi="Arial" w:cs="Arial"/>
              </w:rPr>
            </w:pPr>
            <w:r w:rsidRPr="00DF36A4">
              <w:rPr>
                <w:rFonts w:ascii="Arial" w:hAnsi="Arial" w:cs="Arial"/>
              </w:rPr>
              <w:t>De 300 watts con micrófono.</w:t>
            </w:r>
          </w:p>
        </w:tc>
      </w:tr>
      <w:tr w:rsidR="00B674DE" w:rsidRPr="00DF36A4" w14:paraId="60B1B0AD" w14:textId="77777777" w:rsidTr="00B674DE">
        <w:tc>
          <w:tcPr>
            <w:tcW w:w="1261" w:type="dxa"/>
          </w:tcPr>
          <w:p w14:paraId="66748DDF" w14:textId="77777777" w:rsidR="00B674DE" w:rsidRPr="00DF36A4" w:rsidRDefault="00B674DE" w:rsidP="008832AD">
            <w:pPr>
              <w:jc w:val="center"/>
              <w:rPr>
                <w:rFonts w:ascii="Arial" w:hAnsi="Arial" w:cs="Arial"/>
              </w:rPr>
            </w:pPr>
            <w:r w:rsidRPr="00DF36A4">
              <w:rPr>
                <w:rFonts w:ascii="Arial" w:hAnsi="Arial" w:cs="Arial"/>
              </w:rPr>
              <w:t>2</w:t>
            </w:r>
          </w:p>
        </w:tc>
        <w:tc>
          <w:tcPr>
            <w:tcW w:w="2455" w:type="dxa"/>
          </w:tcPr>
          <w:p w14:paraId="20739D9F" w14:textId="77777777" w:rsidR="00B674DE" w:rsidRPr="00DF36A4" w:rsidRDefault="00B674DE" w:rsidP="008832AD">
            <w:pPr>
              <w:rPr>
                <w:rFonts w:ascii="Arial" w:hAnsi="Arial" w:cs="Arial"/>
              </w:rPr>
            </w:pPr>
            <w:r w:rsidRPr="00DF36A4">
              <w:rPr>
                <w:rFonts w:ascii="Arial" w:hAnsi="Arial" w:cs="Arial"/>
              </w:rPr>
              <w:t>Bocinas.</w:t>
            </w:r>
          </w:p>
        </w:tc>
        <w:tc>
          <w:tcPr>
            <w:tcW w:w="5198" w:type="dxa"/>
          </w:tcPr>
          <w:p w14:paraId="0E72AF09" w14:textId="77777777" w:rsidR="00B674DE" w:rsidRPr="00DF36A4" w:rsidRDefault="00B674DE" w:rsidP="008832AD">
            <w:pPr>
              <w:rPr>
                <w:rFonts w:ascii="Arial" w:hAnsi="Arial" w:cs="Arial"/>
              </w:rPr>
            </w:pPr>
            <w:r w:rsidRPr="00DF36A4">
              <w:rPr>
                <w:rFonts w:ascii="Arial" w:hAnsi="Arial" w:cs="Arial"/>
              </w:rPr>
              <w:t>De 800 watts con micrófono.</w:t>
            </w:r>
          </w:p>
        </w:tc>
      </w:tr>
      <w:tr w:rsidR="00B674DE" w:rsidRPr="00DF36A4" w14:paraId="21FBB407" w14:textId="77777777" w:rsidTr="00B674DE">
        <w:tc>
          <w:tcPr>
            <w:tcW w:w="1261" w:type="dxa"/>
          </w:tcPr>
          <w:p w14:paraId="1BD3D6D5" w14:textId="77777777" w:rsidR="00B674DE" w:rsidRPr="00DF36A4" w:rsidRDefault="00B674DE" w:rsidP="008832AD">
            <w:pPr>
              <w:jc w:val="center"/>
              <w:rPr>
                <w:rFonts w:ascii="Arial" w:hAnsi="Arial" w:cs="Arial"/>
              </w:rPr>
            </w:pPr>
            <w:r w:rsidRPr="00DF36A4">
              <w:rPr>
                <w:rFonts w:ascii="Arial" w:hAnsi="Arial" w:cs="Arial"/>
              </w:rPr>
              <w:t>70</w:t>
            </w:r>
          </w:p>
        </w:tc>
        <w:tc>
          <w:tcPr>
            <w:tcW w:w="2455" w:type="dxa"/>
          </w:tcPr>
          <w:p w14:paraId="28E57821" w14:textId="77777777" w:rsidR="00B674DE" w:rsidRPr="00DF36A4" w:rsidRDefault="00B674DE" w:rsidP="008832AD">
            <w:pPr>
              <w:rPr>
                <w:rFonts w:ascii="Arial" w:hAnsi="Arial" w:cs="Arial"/>
              </w:rPr>
            </w:pPr>
            <w:r w:rsidRPr="00DF36A4">
              <w:rPr>
                <w:rFonts w:ascii="Arial" w:hAnsi="Arial" w:cs="Arial"/>
              </w:rPr>
              <w:t>Refrigerios.</w:t>
            </w:r>
          </w:p>
        </w:tc>
        <w:tc>
          <w:tcPr>
            <w:tcW w:w="5198" w:type="dxa"/>
          </w:tcPr>
          <w:p w14:paraId="063E6029" w14:textId="77777777" w:rsidR="00B674DE" w:rsidRPr="00DF36A4" w:rsidRDefault="00B674DE" w:rsidP="008832AD">
            <w:pPr>
              <w:rPr>
                <w:rFonts w:ascii="Arial" w:hAnsi="Arial" w:cs="Arial"/>
              </w:rPr>
            </w:pPr>
            <w:r w:rsidRPr="00DF36A4">
              <w:rPr>
                <w:rFonts w:ascii="Arial" w:hAnsi="Arial" w:cs="Arial"/>
              </w:rPr>
              <w:t>Que consista en un lonche y una bebida.</w:t>
            </w:r>
          </w:p>
        </w:tc>
      </w:tr>
      <w:tr w:rsidR="00B674DE" w:rsidRPr="00DF36A4" w14:paraId="48F341DB" w14:textId="77777777" w:rsidTr="00B674DE">
        <w:tc>
          <w:tcPr>
            <w:tcW w:w="1261" w:type="dxa"/>
          </w:tcPr>
          <w:p w14:paraId="50362DAF" w14:textId="77777777" w:rsidR="00B674DE" w:rsidRPr="00DF36A4" w:rsidRDefault="00B674DE" w:rsidP="008832AD">
            <w:pPr>
              <w:jc w:val="center"/>
              <w:rPr>
                <w:rFonts w:ascii="Arial" w:hAnsi="Arial" w:cs="Arial"/>
              </w:rPr>
            </w:pPr>
            <w:r w:rsidRPr="00DF36A4">
              <w:rPr>
                <w:rFonts w:ascii="Arial" w:hAnsi="Arial" w:cs="Arial"/>
              </w:rPr>
              <w:t>800</w:t>
            </w:r>
          </w:p>
        </w:tc>
        <w:tc>
          <w:tcPr>
            <w:tcW w:w="2455" w:type="dxa"/>
          </w:tcPr>
          <w:p w14:paraId="498374CE" w14:textId="77777777" w:rsidR="00B674DE" w:rsidRPr="00DF36A4" w:rsidRDefault="00B674DE" w:rsidP="008832AD">
            <w:pPr>
              <w:rPr>
                <w:rFonts w:ascii="Arial" w:hAnsi="Arial" w:cs="Arial"/>
              </w:rPr>
            </w:pPr>
            <w:r w:rsidRPr="00DF36A4">
              <w:rPr>
                <w:rFonts w:ascii="Arial" w:hAnsi="Arial" w:cs="Arial"/>
              </w:rPr>
              <w:t>Refrigerios.</w:t>
            </w:r>
          </w:p>
        </w:tc>
        <w:tc>
          <w:tcPr>
            <w:tcW w:w="5198" w:type="dxa"/>
          </w:tcPr>
          <w:p w14:paraId="5324E1B2" w14:textId="77777777" w:rsidR="00B674DE" w:rsidRPr="00DF36A4" w:rsidRDefault="00B674DE" w:rsidP="008832AD">
            <w:pPr>
              <w:rPr>
                <w:rFonts w:ascii="Arial" w:hAnsi="Arial" w:cs="Arial"/>
              </w:rPr>
            </w:pPr>
            <w:r w:rsidRPr="00DF36A4">
              <w:rPr>
                <w:rFonts w:ascii="Arial" w:hAnsi="Arial" w:cs="Arial"/>
              </w:rPr>
              <w:t>Que consista en fruta de temporada, dulces o frituras de maíz y bebida para los menores.</w:t>
            </w:r>
          </w:p>
        </w:tc>
      </w:tr>
      <w:tr w:rsidR="00B674DE" w:rsidRPr="00DF36A4" w14:paraId="45E4CFE5" w14:textId="77777777" w:rsidTr="00B674DE">
        <w:tc>
          <w:tcPr>
            <w:tcW w:w="1261" w:type="dxa"/>
          </w:tcPr>
          <w:p w14:paraId="37324062" w14:textId="77777777" w:rsidR="00B674DE" w:rsidRPr="00DF36A4" w:rsidRDefault="00B674DE" w:rsidP="008832AD">
            <w:pPr>
              <w:jc w:val="center"/>
              <w:rPr>
                <w:rFonts w:ascii="Arial" w:hAnsi="Arial" w:cs="Arial"/>
                <w:color w:val="FF0000"/>
              </w:rPr>
            </w:pPr>
            <w:r w:rsidRPr="00DF36A4">
              <w:rPr>
                <w:rFonts w:ascii="Arial" w:hAnsi="Arial" w:cs="Arial"/>
              </w:rPr>
              <w:t>2</w:t>
            </w:r>
          </w:p>
        </w:tc>
        <w:tc>
          <w:tcPr>
            <w:tcW w:w="2455" w:type="dxa"/>
          </w:tcPr>
          <w:p w14:paraId="1DDCB091" w14:textId="77777777" w:rsidR="00B674DE" w:rsidRPr="00DF36A4" w:rsidRDefault="00B674DE" w:rsidP="008832AD">
            <w:pPr>
              <w:rPr>
                <w:rFonts w:ascii="Arial" w:hAnsi="Arial" w:cs="Arial"/>
              </w:rPr>
            </w:pPr>
            <w:r w:rsidRPr="00DF36A4">
              <w:rPr>
                <w:rFonts w:ascii="Arial" w:hAnsi="Arial" w:cs="Arial"/>
              </w:rPr>
              <w:t>Brincolines.</w:t>
            </w:r>
          </w:p>
        </w:tc>
        <w:tc>
          <w:tcPr>
            <w:tcW w:w="5198" w:type="dxa"/>
          </w:tcPr>
          <w:p w14:paraId="366E70A9" w14:textId="77777777" w:rsidR="00B674DE" w:rsidRPr="00DF36A4" w:rsidRDefault="00B674DE" w:rsidP="008832AD">
            <w:pPr>
              <w:rPr>
                <w:rFonts w:ascii="Arial" w:hAnsi="Arial" w:cs="Arial"/>
              </w:rPr>
            </w:pPr>
            <w:r w:rsidRPr="00DF36A4">
              <w:rPr>
                <w:rFonts w:ascii="Arial" w:hAnsi="Arial" w:cs="Arial"/>
              </w:rPr>
              <w:t>De mínimo 3 x 3 metros.</w:t>
            </w:r>
          </w:p>
        </w:tc>
      </w:tr>
      <w:tr w:rsidR="00B674DE" w:rsidRPr="00DF36A4" w14:paraId="0EDD30E0" w14:textId="77777777" w:rsidTr="00B674DE">
        <w:tc>
          <w:tcPr>
            <w:tcW w:w="1261" w:type="dxa"/>
          </w:tcPr>
          <w:p w14:paraId="76086F7C" w14:textId="77777777" w:rsidR="00B674DE" w:rsidRPr="00DF36A4" w:rsidRDefault="00B674DE" w:rsidP="008832AD">
            <w:pPr>
              <w:jc w:val="center"/>
              <w:rPr>
                <w:rFonts w:ascii="Arial" w:hAnsi="Arial" w:cs="Arial"/>
              </w:rPr>
            </w:pPr>
            <w:r w:rsidRPr="00DF36A4">
              <w:rPr>
                <w:rFonts w:ascii="Arial" w:hAnsi="Arial" w:cs="Arial"/>
              </w:rPr>
              <w:t>3</w:t>
            </w:r>
          </w:p>
        </w:tc>
        <w:tc>
          <w:tcPr>
            <w:tcW w:w="2455" w:type="dxa"/>
          </w:tcPr>
          <w:p w14:paraId="3CA9EC72" w14:textId="77777777" w:rsidR="00B674DE" w:rsidRPr="00DF36A4" w:rsidRDefault="00B674DE" w:rsidP="008832AD">
            <w:pPr>
              <w:rPr>
                <w:rFonts w:ascii="Arial" w:hAnsi="Arial" w:cs="Arial"/>
              </w:rPr>
            </w:pPr>
            <w:r w:rsidRPr="00DF36A4">
              <w:rPr>
                <w:rFonts w:ascii="Arial" w:hAnsi="Arial" w:cs="Arial"/>
              </w:rPr>
              <w:t>Regalos para los ganadores de los juegos.</w:t>
            </w:r>
          </w:p>
        </w:tc>
        <w:tc>
          <w:tcPr>
            <w:tcW w:w="5198" w:type="dxa"/>
          </w:tcPr>
          <w:p w14:paraId="5DE0A9C1" w14:textId="77777777" w:rsidR="00B674DE" w:rsidRPr="00DF36A4" w:rsidRDefault="00B674DE" w:rsidP="008832AD">
            <w:pPr>
              <w:rPr>
                <w:rFonts w:ascii="Arial" w:hAnsi="Arial" w:cs="Arial"/>
              </w:rPr>
            </w:pPr>
            <w:r w:rsidRPr="00DF36A4">
              <w:rPr>
                <w:rFonts w:ascii="Arial" w:hAnsi="Arial" w:cs="Arial"/>
              </w:rPr>
              <w:t>Tienen que ser dedicados a un primer, segundo y tercer lugar.</w:t>
            </w:r>
          </w:p>
        </w:tc>
      </w:tr>
      <w:tr w:rsidR="00B674DE" w:rsidRPr="00DF36A4" w14:paraId="034F020E" w14:textId="77777777" w:rsidTr="00B674DE">
        <w:tc>
          <w:tcPr>
            <w:tcW w:w="1261" w:type="dxa"/>
          </w:tcPr>
          <w:p w14:paraId="56A8BA18" w14:textId="77777777" w:rsidR="00B674DE" w:rsidRPr="00DF36A4" w:rsidRDefault="00B674DE" w:rsidP="008832AD">
            <w:pPr>
              <w:jc w:val="center"/>
              <w:rPr>
                <w:rFonts w:ascii="Arial" w:hAnsi="Arial" w:cs="Arial"/>
              </w:rPr>
            </w:pPr>
            <w:r w:rsidRPr="00DF36A4">
              <w:rPr>
                <w:rFonts w:ascii="Arial" w:hAnsi="Arial" w:cs="Arial"/>
              </w:rPr>
              <w:t>2</w:t>
            </w:r>
          </w:p>
        </w:tc>
        <w:tc>
          <w:tcPr>
            <w:tcW w:w="2455" w:type="dxa"/>
          </w:tcPr>
          <w:p w14:paraId="21F817D1" w14:textId="77777777" w:rsidR="00B674DE" w:rsidRPr="00DF36A4" w:rsidRDefault="00B674DE" w:rsidP="008832AD">
            <w:pPr>
              <w:rPr>
                <w:rFonts w:ascii="Arial" w:hAnsi="Arial" w:cs="Arial"/>
              </w:rPr>
            </w:pPr>
            <w:r w:rsidRPr="00DF36A4">
              <w:rPr>
                <w:rFonts w:ascii="Arial" w:hAnsi="Arial" w:cs="Arial"/>
              </w:rPr>
              <w:t>Traslados.</w:t>
            </w:r>
          </w:p>
        </w:tc>
        <w:tc>
          <w:tcPr>
            <w:tcW w:w="5198" w:type="dxa"/>
          </w:tcPr>
          <w:p w14:paraId="45B67262" w14:textId="77777777" w:rsidR="00B674DE" w:rsidRPr="00DF36A4" w:rsidRDefault="00B674DE" w:rsidP="008832AD">
            <w:pPr>
              <w:rPr>
                <w:rFonts w:ascii="Arial" w:hAnsi="Arial" w:cs="Arial"/>
              </w:rPr>
            </w:pPr>
            <w:r w:rsidRPr="00DF36A4">
              <w:rPr>
                <w:rFonts w:ascii="Arial" w:hAnsi="Arial" w:cs="Arial"/>
              </w:rPr>
              <w:t>Todo lo anterior mencionado tiene que ser trasladado, para estar montado en un aproximado de las 3:30 pm y desmontado a las 8:00 pm, en cada una de las 15 fechas mencionadas a continuación.</w:t>
            </w:r>
          </w:p>
        </w:tc>
      </w:tr>
      <w:tr w:rsidR="00B674DE" w:rsidRPr="00DF36A4" w14:paraId="6651AE3A" w14:textId="77777777" w:rsidTr="00B674DE">
        <w:tc>
          <w:tcPr>
            <w:tcW w:w="1261" w:type="dxa"/>
          </w:tcPr>
          <w:p w14:paraId="090E8E82" w14:textId="77777777" w:rsidR="00B674DE" w:rsidRPr="00DF36A4" w:rsidRDefault="00B674DE" w:rsidP="008832AD">
            <w:pPr>
              <w:jc w:val="center"/>
              <w:rPr>
                <w:rFonts w:ascii="Arial" w:hAnsi="Arial" w:cs="Arial"/>
              </w:rPr>
            </w:pPr>
            <w:r>
              <w:rPr>
                <w:rFonts w:ascii="Arial" w:hAnsi="Arial" w:cs="Arial"/>
              </w:rPr>
              <w:t>25</w:t>
            </w:r>
          </w:p>
        </w:tc>
        <w:tc>
          <w:tcPr>
            <w:tcW w:w="2455" w:type="dxa"/>
          </w:tcPr>
          <w:p w14:paraId="0E7DC648" w14:textId="77777777" w:rsidR="00B674DE" w:rsidRPr="00DF36A4" w:rsidRDefault="00B674DE" w:rsidP="008832AD">
            <w:pPr>
              <w:rPr>
                <w:rFonts w:ascii="Arial" w:hAnsi="Arial" w:cs="Arial"/>
              </w:rPr>
            </w:pPr>
            <w:r w:rsidRPr="00DF36A4">
              <w:rPr>
                <w:rFonts w:ascii="Arial" w:hAnsi="Arial" w:cs="Arial"/>
              </w:rPr>
              <w:t>Personal.</w:t>
            </w:r>
          </w:p>
        </w:tc>
        <w:tc>
          <w:tcPr>
            <w:tcW w:w="5198" w:type="dxa"/>
          </w:tcPr>
          <w:p w14:paraId="0A2C7358" w14:textId="77777777" w:rsidR="00B674DE" w:rsidRPr="00DF36A4" w:rsidRDefault="00B674DE" w:rsidP="008832AD">
            <w:pPr>
              <w:rPr>
                <w:rFonts w:ascii="Arial" w:hAnsi="Arial" w:cs="Arial"/>
              </w:rPr>
            </w:pPr>
            <w:r w:rsidRPr="00DF36A4">
              <w:rPr>
                <w:rFonts w:ascii="Arial" w:hAnsi="Arial" w:cs="Arial"/>
              </w:rPr>
              <w:t>Personal suficiente para poder estar al pendiente de cada actividad.</w:t>
            </w:r>
          </w:p>
        </w:tc>
      </w:tr>
    </w:tbl>
    <w:p w14:paraId="6695D28E" w14:textId="5B234C4F" w:rsidR="00B674DE" w:rsidRDefault="00B674DE" w:rsidP="00B674DE">
      <w:pPr>
        <w:rPr>
          <w:rFonts w:ascii="Arial" w:hAnsi="Arial" w:cs="Arial"/>
        </w:rPr>
      </w:pPr>
    </w:p>
    <w:p w14:paraId="74336A95" w14:textId="738CC7F1" w:rsidR="00450F34" w:rsidRDefault="00450F34" w:rsidP="00B674DE">
      <w:pPr>
        <w:rPr>
          <w:rFonts w:ascii="Arial" w:hAnsi="Arial" w:cs="Arial"/>
        </w:rPr>
      </w:pPr>
    </w:p>
    <w:tbl>
      <w:tblPr>
        <w:tblStyle w:val="TableGrid"/>
        <w:tblW w:w="0" w:type="auto"/>
        <w:jc w:val="center"/>
        <w:tblLook w:val="04A0" w:firstRow="1" w:lastRow="0" w:firstColumn="1" w:lastColumn="0" w:noHBand="0" w:noVBand="1"/>
      </w:tblPr>
      <w:tblGrid>
        <w:gridCol w:w="1668"/>
        <w:gridCol w:w="3319"/>
      </w:tblGrid>
      <w:tr w:rsidR="00B674DE" w:rsidRPr="00DF36A4" w14:paraId="41B204D9" w14:textId="77777777" w:rsidTr="008832AD">
        <w:trPr>
          <w:jc w:val="center"/>
        </w:trPr>
        <w:tc>
          <w:tcPr>
            <w:tcW w:w="1668" w:type="dxa"/>
          </w:tcPr>
          <w:p w14:paraId="1CBB6DE6" w14:textId="77777777" w:rsidR="00B674DE" w:rsidRPr="00240448" w:rsidRDefault="00B674DE" w:rsidP="008832AD">
            <w:pPr>
              <w:jc w:val="center"/>
              <w:rPr>
                <w:rFonts w:ascii="Arial" w:hAnsi="Arial" w:cs="Arial"/>
                <w:b/>
                <w:sz w:val="18"/>
                <w:szCs w:val="18"/>
              </w:rPr>
            </w:pPr>
            <w:r w:rsidRPr="00240448">
              <w:rPr>
                <w:rFonts w:ascii="Arial" w:hAnsi="Arial" w:cs="Arial"/>
                <w:b/>
                <w:sz w:val="18"/>
                <w:szCs w:val="18"/>
              </w:rPr>
              <w:t>FECHA</w:t>
            </w:r>
          </w:p>
        </w:tc>
        <w:tc>
          <w:tcPr>
            <w:tcW w:w="3319" w:type="dxa"/>
          </w:tcPr>
          <w:p w14:paraId="5D73E200" w14:textId="77777777" w:rsidR="00B674DE" w:rsidRPr="00240448" w:rsidRDefault="00B674DE" w:rsidP="008832AD">
            <w:pPr>
              <w:jc w:val="center"/>
              <w:rPr>
                <w:rFonts w:ascii="Arial" w:hAnsi="Arial" w:cs="Arial"/>
                <w:b/>
                <w:sz w:val="18"/>
                <w:szCs w:val="18"/>
              </w:rPr>
            </w:pPr>
            <w:r w:rsidRPr="00240448">
              <w:rPr>
                <w:rFonts w:ascii="Arial" w:hAnsi="Arial" w:cs="Arial"/>
                <w:b/>
                <w:sz w:val="18"/>
                <w:szCs w:val="18"/>
              </w:rPr>
              <w:t>ZONA, AGENCIA O DELEGACIÓN.</w:t>
            </w:r>
          </w:p>
        </w:tc>
      </w:tr>
      <w:tr w:rsidR="00B674DE" w:rsidRPr="00DF36A4" w14:paraId="200714D4" w14:textId="77777777" w:rsidTr="008832AD">
        <w:trPr>
          <w:jc w:val="center"/>
        </w:trPr>
        <w:tc>
          <w:tcPr>
            <w:tcW w:w="1668" w:type="dxa"/>
          </w:tcPr>
          <w:p w14:paraId="6570D36B" w14:textId="77777777" w:rsidR="00B674DE" w:rsidRPr="00240448" w:rsidRDefault="00B674DE" w:rsidP="008832AD">
            <w:pPr>
              <w:rPr>
                <w:rFonts w:ascii="Arial" w:hAnsi="Arial" w:cs="Arial"/>
                <w:sz w:val="18"/>
                <w:szCs w:val="18"/>
              </w:rPr>
            </w:pPr>
            <w:r w:rsidRPr="00240448">
              <w:rPr>
                <w:rFonts w:ascii="Arial" w:hAnsi="Arial" w:cs="Arial"/>
                <w:sz w:val="18"/>
                <w:szCs w:val="18"/>
              </w:rPr>
              <w:t>LUNES 10 DE ABRIL</w:t>
            </w:r>
          </w:p>
        </w:tc>
        <w:tc>
          <w:tcPr>
            <w:tcW w:w="3319" w:type="dxa"/>
          </w:tcPr>
          <w:p w14:paraId="346BA0DD" w14:textId="10C1B2ED" w:rsidR="00B674DE" w:rsidRPr="00240448" w:rsidRDefault="00B674DE" w:rsidP="00B674DE">
            <w:pPr>
              <w:pStyle w:val="ListParagraph"/>
              <w:numPr>
                <w:ilvl w:val="0"/>
                <w:numId w:val="42"/>
              </w:numPr>
              <w:contextualSpacing/>
              <w:rPr>
                <w:rFonts w:ascii="Arial" w:hAnsi="Arial" w:cs="Arial"/>
                <w:sz w:val="18"/>
                <w:szCs w:val="18"/>
              </w:rPr>
            </w:pPr>
            <w:r w:rsidRPr="00240448">
              <w:rPr>
                <w:rFonts w:ascii="Arial" w:hAnsi="Arial" w:cs="Arial"/>
                <w:b/>
                <w:sz w:val="18"/>
                <w:szCs w:val="18"/>
              </w:rPr>
              <w:t xml:space="preserve">SAN </w:t>
            </w:r>
            <w:r w:rsidR="009B10D2" w:rsidRPr="00240448">
              <w:rPr>
                <w:rFonts w:ascii="Arial" w:hAnsi="Arial" w:cs="Arial"/>
                <w:b/>
                <w:sz w:val="18"/>
                <w:szCs w:val="18"/>
              </w:rPr>
              <w:t>SEBASTIÁN</w:t>
            </w:r>
            <w:r w:rsidRPr="00240448">
              <w:rPr>
                <w:rFonts w:ascii="Arial" w:hAnsi="Arial" w:cs="Arial"/>
                <w:sz w:val="18"/>
                <w:szCs w:val="18"/>
              </w:rPr>
              <w:t xml:space="preserve"> (FRACCIONAMIENTO LOS ROBLES)</w:t>
            </w:r>
          </w:p>
        </w:tc>
      </w:tr>
      <w:tr w:rsidR="00B674DE" w:rsidRPr="00DF36A4" w14:paraId="526BEB4D" w14:textId="77777777" w:rsidTr="008832AD">
        <w:trPr>
          <w:jc w:val="center"/>
        </w:trPr>
        <w:tc>
          <w:tcPr>
            <w:tcW w:w="1668" w:type="dxa"/>
          </w:tcPr>
          <w:p w14:paraId="4AB6DAFD" w14:textId="77777777" w:rsidR="00B674DE" w:rsidRPr="00240448" w:rsidRDefault="00B674DE" w:rsidP="008832AD">
            <w:pPr>
              <w:rPr>
                <w:rFonts w:ascii="Arial" w:hAnsi="Arial" w:cs="Arial"/>
                <w:sz w:val="18"/>
                <w:szCs w:val="18"/>
              </w:rPr>
            </w:pPr>
            <w:r w:rsidRPr="00240448">
              <w:rPr>
                <w:rFonts w:ascii="Arial" w:hAnsi="Arial" w:cs="Arial"/>
                <w:sz w:val="18"/>
                <w:szCs w:val="18"/>
              </w:rPr>
              <w:t>MARTES 11 DE ABRIL</w:t>
            </w:r>
          </w:p>
        </w:tc>
        <w:tc>
          <w:tcPr>
            <w:tcW w:w="3319" w:type="dxa"/>
          </w:tcPr>
          <w:p w14:paraId="63FBEACF" w14:textId="6EEBE7B7" w:rsidR="00B674DE" w:rsidRPr="00240448" w:rsidRDefault="00B674DE" w:rsidP="00B674DE">
            <w:pPr>
              <w:pStyle w:val="ListParagraph"/>
              <w:numPr>
                <w:ilvl w:val="0"/>
                <w:numId w:val="42"/>
              </w:numPr>
              <w:contextualSpacing/>
              <w:rPr>
                <w:rFonts w:ascii="Arial" w:hAnsi="Arial" w:cs="Arial"/>
                <w:sz w:val="18"/>
                <w:szCs w:val="18"/>
              </w:rPr>
            </w:pPr>
            <w:r w:rsidRPr="00240448">
              <w:rPr>
                <w:rFonts w:ascii="Arial" w:hAnsi="Arial" w:cs="Arial"/>
                <w:b/>
                <w:sz w:val="18"/>
                <w:szCs w:val="18"/>
              </w:rPr>
              <w:t xml:space="preserve">SAN </w:t>
            </w:r>
            <w:r w:rsidR="009B10D2" w:rsidRPr="00240448">
              <w:rPr>
                <w:rFonts w:ascii="Arial" w:hAnsi="Arial" w:cs="Arial"/>
                <w:b/>
                <w:sz w:val="18"/>
                <w:szCs w:val="18"/>
              </w:rPr>
              <w:t>SEBASTIÁN</w:t>
            </w:r>
            <w:r w:rsidRPr="00240448">
              <w:rPr>
                <w:rFonts w:ascii="Arial" w:hAnsi="Arial" w:cs="Arial"/>
                <w:sz w:val="18"/>
                <w:szCs w:val="18"/>
              </w:rPr>
              <w:t xml:space="preserve"> (FRACCIONAMIENTO LOMAS DEL SUR)</w:t>
            </w:r>
          </w:p>
        </w:tc>
      </w:tr>
      <w:tr w:rsidR="00B674DE" w:rsidRPr="00DF36A4" w14:paraId="712D5C92" w14:textId="77777777" w:rsidTr="008832AD">
        <w:trPr>
          <w:jc w:val="center"/>
        </w:trPr>
        <w:tc>
          <w:tcPr>
            <w:tcW w:w="1668" w:type="dxa"/>
          </w:tcPr>
          <w:p w14:paraId="112EDC97" w14:textId="610E6E8D" w:rsidR="00B674DE" w:rsidRPr="00240448" w:rsidRDefault="009B10D2" w:rsidP="008832AD">
            <w:pPr>
              <w:rPr>
                <w:rFonts w:ascii="Arial" w:hAnsi="Arial" w:cs="Arial"/>
                <w:sz w:val="18"/>
                <w:szCs w:val="18"/>
              </w:rPr>
            </w:pPr>
            <w:r w:rsidRPr="00240448">
              <w:rPr>
                <w:rFonts w:ascii="Arial" w:hAnsi="Arial" w:cs="Arial"/>
                <w:sz w:val="18"/>
                <w:szCs w:val="18"/>
              </w:rPr>
              <w:t>MIÉRCOLES</w:t>
            </w:r>
            <w:r w:rsidR="00B674DE" w:rsidRPr="00240448">
              <w:rPr>
                <w:rFonts w:ascii="Arial" w:hAnsi="Arial" w:cs="Arial"/>
                <w:sz w:val="18"/>
                <w:szCs w:val="18"/>
              </w:rPr>
              <w:t xml:space="preserve"> 12 DE ABRIL</w:t>
            </w:r>
          </w:p>
        </w:tc>
        <w:tc>
          <w:tcPr>
            <w:tcW w:w="3319" w:type="dxa"/>
          </w:tcPr>
          <w:p w14:paraId="4DD14ABF" w14:textId="77777777" w:rsidR="00B674DE" w:rsidRPr="00240448" w:rsidRDefault="00B674DE" w:rsidP="00B674DE">
            <w:pPr>
              <w:pStyle w:val="ListParagraph"/>
              <w:numPr>
                <w:ilvl w:val="0"/>
                <w:numId w:val="42"/>
              </w:numPr>
              <w:contextualSpacing/>
              <w:rPr>
                <w:rFonts w:ascii="Arial" w:hAnsi="Arial" w:cs="Arial"/>
                <w:sz w:val="18"/>
                <w:szCs w:val="18"/>
              </w:rPr>
            </w:pPr>
            <w:r w:rsidRPr="00240448">
              <w:rPr>
                <w:rFonts w:ascii="Arial" w:hAnsi="Arial" w:cs="Arial"/>
                <w:b/>
                <w:sz w:val="18"/>
                <w:szCs w:val="18"/>
              </w:rPr>
              <w:t>CABECERA</w:t>
            </w:r>
            <w:r w:rsidRPr="00240448">
              <w:rPr>
                <w:rFonts w:ascii="Arial" w:hAnsi="Arial" w:cs="Arial"/>
                <w:sz w:val="18"/>
                <w:szCs w:val="18"/>
              </w:rPr>
              <w:t xml:space="preserve"> (CIMAS DEL SOL)</w:t>
            </w:r>
          </w:p>
        </w:tc>
      </w:tr>
      <w:tr w:rsidR="00B674DE" w:rsidRPr="00DF36A4" w14:paraId="1F80F776" w14:textId="77777777" w:rsidTr="008832AD">
        <w:trPr>
          <w:jc w:val="center"/>
        </w:trPr>
        <w:tc>
          <w:tcPr>
            <w:tcW w:w="1668" w:type="dxa"/>
          </w:tcPr>
          <w:p w14:paraId="74454F69" w14:textId="77777777" w:rsidR="00B674DE" w:rsidRPr="00240448" w:rsidRDefault="00B674DE" w:rsidP="008832AD">
            <w:pPr>
              <w:rPr>
                <w:rFonts w:ascii="Arial" w:hAnsi="Arial" w:cs="Arial"/>
                <w:sz w:val="18"/>
                <w:szCs w:val="18"/>
              </w:rPr>
            </w:pPr>
            <w:r w:rsidRPr="00240448">
              <w:rPr>
                <w:rFonts w:ascii="Arial" w:hAnsi="Arial" w:cs="Arial"/>
                <w:sz w:val="18"/>
                <w:szCs w:val="18"/>
              </w:rPr>
              <w:t>JUEVES 13 DE ABRIL</w:t>
            </w:r>
          </w:p>
        </w:tc>
        <w:tc>
          <w:tcPr>
            <w:tcW w:w="3319" w:type="dxa"/>
          </w:tcPr>
          <w:p w14:paraId="22047172" w14:textId="77777777" w:rsidR="00B674DE" w:rsidRPr="00240448" w:rsidRDefault="00B674DE" w:rsidP="00B674DE">
            <w:pPr>
              <w:pStyle w:val="ListParagraph"/>
              <w:numPr>
                <w:ilvl w:val="0"/>
                <w:numId w:val="42"/>
              </w:numPr>
              <w:contextualSpacing/>
              <w:rPr>
                <w:rFonts w:ascii="Arial" w:hAnsi="Arial" w:cs="Arial"/>
                <w:sz w:val="18"/>
                <w:szCs w:val="18"/>
              </w:rPr>
            </w:pPr>
            <w:r w:rsidRPr="00240448">
              <w:rPr>
                <w:rFonts w:ascii="Arial" w:hAnsi="Arial" w:cs="Arial"/>
                <w:b/>
                <w:sz w:val="18"/>
                <w:szCs w:val="18"/>
              </w:rPr>
              <w:t>LOPEZ MATEOS</w:t>
            </w:r>
            <w:r w:rsidRPr="00240448">
              <w:rPr>
                <w:rFonts w:ascii="Arial" w:hAnsi="Arial" w:cs="Arial"/>
                <w:sz w:val="18"/>
                <w:szCs w:val="18"/>
              </w:rPr>
              <w:t xml:space="preserve"> (OJO DE AGUA PARQUE CENTRAL)</w:t>
            </w:r>
          </w:p>
        </w:tc>
      </w:tr>
      <w:tr w:rsidR="00B674DE" w:rsidRPr="00DF36A4" w14:paraId="5B43E3E4" w14:textId="77777777" w:rsidTr="008832AD">
        <w:trPr>
          <w:jc w:val="center"/>
        </w:trPr>
        <w:tc>
          <w:tcPr>
            <w:tcW w:w="1668" w:type="dxa"/>
          </w:tcPr>
          <w:p w14:paraId="31A22390" w14:textId="77777777" w:rsidR="00B674DE" w:rsidRPr="00240448" w:rsidRDefault="00B674DE" w:rsidP="008832AD">
            <w:pPr>
              <w:rPr>
                <w:rFonts w:ascii="Arial" w:hAnsi="Arial" w:cs="Arial"/>
                <w:sz w:val="18"/>
                <w:szCs w:val="18"/>
              </w:rPr>
            </w:pPr>
            <w:r w:rsidRPr="00240448">
              <w:rPr>
                <w:rFonts w:ascii="Arial" w:hAnsi="Arial" w:cs="Arial"/>
                <w:sz w:val="18"/>
                <w:szCs w:val="18"/>
              </w:rPr>
              <w:t>VIERNES 15 DE ABRIL</w:t>
            </w:r>
          </w:p>
        </w:tc>
        <w:tc>
          <w:tcPr>
            <w:tcW w:w="3319" w:type="dxa"/>
          </w:tcPr>
          <w:p w14:paraId="343B1FE8" w14:textId="77777777" w:rsidR="00B674DE" w:rsidRPr="00240448" w:rsidRDefault="00B674DE" w:rsidP="00B674DE">
            <w:pPr>
              <w:pStyle w:val="ListParagraph"/>
              <w:numPr>
                <w:ilvl w:val="0"/>
                <w:numId w:val="42"/>
              </w:numPr>
              <w:contextualSpacing/>
              <w:rPr>
                <w:rFonts w:ascii="Arial" w:hAnsi="Arial" w:cs="Arial"/>
                <w:b/>
                <w:sz w:val="18"/>
                <w:szCs w:val="18"/>
              </w:rPr>
            </w:pPr>
            <w:r w:rsidRPr="00240448">
              <w:rPr>
                <w:rFonts w:ascii="Arial" w:hAnsi="Arial" w:cs="Arial"/>
                <w:b/>
                <w:sz w:val="18"/>
                <w:szCs w:val="18"/>
              </w:rPr>
              <w:t xml:space="preserve">LOPEZ MATEOS </w:t>
            </w:r>
            <w:r w:rsidRPr="00240448">
              <w:rPr>
                <w:rFonts w:ascii="Arial" w:hAnsi="Arial" w:cs="Arial"/>
                <w:sz w:val="18"/>
                <w:szCs w:val="18"/>
              </w:rPr>
              <w:t>(BALCONES DE SANTA ANITA)</w:t>
            </w:r>
          </w:p>
        </w:tc>
      </w:tr>
      <w:tr w:rsidR="00B674DE" w:rsidRPr="00DF36A4" w14:paraId="20F570B6" w14:textId="77777777" w:rsidTr="008832AD">
        <w:trPr>
          <w:jc w:val="center"/>
        </w:trPr>
        <w:tc>
          <w:tcPr>
            <w:tcW w:w="1668" w:type="dxa"/>
          </w:tcPr>
          <w:p w14:paraId="568A8F26" w14:textId="77777777" w:rsidR="00B674DE" w:rsidRPr="00240448" w:rsidRDefault="00B674DE" w:rsidP="008832AD">
            <w:pPr>
              <w:rPr>
                <w:rFonts w:ascii="Arial" w:hAnsi="Arial" w:cs="Arial"/>
                <w:sz w:val="18"/>
                <w:szCs w:val="18"/>
              </w:rPr>
            </w:pPr>
            <w:r w:rsidRPr="00240448">
              <w:rPr>
                <w:rFonts w:ascii="Arial" w:hAnsi="Arial" w:cs="Arial"/>
                <w:sz w:val="18"/>
                <w:szCs w:val="18"/>
              </w:rPr>
              <w:t>LUNES 17 DE ABRIL</w:t>
            </w:r>
          </w:p>
        </w:tc>
        <w:tc>
          <w:tcPr>
            <w:tcW w:w="3319" w:type="dxa"/>
          </w:tcPr>
          <w:p w14:paraId="1CA27F2C" w14:textId="77777777" w:rsidR="00B674DE" w:rsidRPr="00240448" w:rsidRDefault="00B674DE" w:rsidP="00B674DE">
            <w:pPr>
              <w:pStyle w:val="ListParagraph"/>
              <w:numPr>
                <w:ilvl w:val="0"/>
                <w:numId w:val="42"/>
              </w:numPr>
              <w:contextualSpacing/>
              <w:rPr>
                <w:rFonts w:ascii="Arial" w:hAnsi="Arial" w:cs="Arial"/>
                <w:sz w:val="18"/>
                <w:szCs w:val="18"/>
              </w:rPr>
            </w:pPr>
            <w:r w:rsidRPr="00240448">
              <w:rPr>
                <w:rFonts w:ascii="Arial" w:hAnsi="Arial" w:cs="Arial"/>
                <w:b/>
                <w:sz w:val="18"/>
                <w:szCs w:val="18"/>
              </w:rPr>
              <w:t xml:space="preserve">VALLE NORTE </w:t>
            </w:r>
            <w:r w:rsidRPr="00240448">
              <w:rPr>
                <w:rFonts w:ascii="Arial" w:hAnsi="Arial" w:cs="Arial"/>
                <w:sz w:val="18"/>
                <w:szCs w:val="18"/>
              </w:rPr>
              <w:t>(PASEOS DEL VALLE)</w:t>
            </w:r>
          </w:p>
        </w:tc>
      </w:tr>
      <w:tr w:rsidR="00B674DE" w:rsidRPr="00DF36A4" w14:paraId="2F77F9FE" w14:textId="77777777" w:rsidTr="008832AD">
        <w:trPr>
          <w:jc w:val="center"/>
        </w:trPr>
        <w:tc>
          <w:tcPr>
            <w:tcW w:w="1668" w:type="dxa"/>
          </w:tcPr>
          <w:p w14:paraId="02F1B2AA" w14:textId="77777777" w:rsidR="00B674DE" w:rsidRPr="00240448" w:rsidRDefault="00B674DE" w:rsidP="008832AD">
            <w:pPr>
              <w:rPr>
                <w:rFonts w:ascii="Arial" w:hAnsi="Arial" w:cs="Arial"/>
                <w:sz w:val="18"/>
                <w:szCs w:val="18"/>
              </w:rPr>
            </w:pPr>
            <w:r w:rsidRPr="00240448">
              <w:rPr>
                <w:rFonts w:ascii="Arial" w:hAnsi="Arial" w:cs="Arial"/>
                <w:sz w:val="18"/>
                <w:szCs w:val="18"/>
              </w:rPr>
              <w:t>MARTES 18 DE ABRIL</w:t>
            </w:r>
          </w:p>
        </w:tc>
        <w:tc>
          <w:tcPr>
            <w:tcW w:w="3319" w:type="dxa"/>
          </w:tcPr>
          <w:p w14:paraId="0D5FCE3F" w14:textId="77777777" w:rsidR="00B674DE" w:rsidRPr="00240448" w:rsidRDefault="00B674DE" w:rsidP="00B674DE">
            <w:pPr>
              <w:pStyle w:val="ListParagraph"/>
              <w:numPr>
                <w:ilvl w:val="0"/>
                <w:numId w:val="42"/>
              </w:numPr>
              <w:contextualSpacing/>
              <w:rPr>
                <w:rFonts w:ascii="Arial" w:hAnsi="Arial" w:cs="Arial"/>
                <w:sz w:val="18"/>
                <w:szCs w:val="18"/>
              </w:rPr>
            </w:pPr>
            <w:r w:rsidRPr="00240448">
              <w:rPr>
                <w:rFonts w:ascii="Arial" w:hAnsi="Arial" w:cs="Arial"/>
                <w:b/>
                <w:sz w:val="18"/>
                <w:szCs w:val="18"/>
              </w:rPr>
              <w:t>VALLE SUR</w:t>
            </w:r>
            <w:r w:rsidRPr="00240448">
              <w:rPr>
                <w:rFonts w:ascii="Arial" w:hAnsi="Arial" w:cs="Arial"/>
                <w:sz w:val="18"/>
                <w:szCs w:val="18"/>
              </w:rPr>
              <w:t xml:space="preserve"> (HACIENDA SANTA FE UNIDAD DEPORTIVA)</w:t>
            </w:r>
          </w:p>
        </w:tc>
      </w:tr>
      <w:tr w:rsidR="00B674DE" w:rsidRPr="00DF36A4" w14:paraId="63B832D6" w14:textId="77777777" w:rsidTr="008832AD">
        <w:trPr>
          <w:jc w:val="center"/>
        </w:trPr>
        <w:tc>
          <w:tcPr>
            <w:tcW w:w="1668" w:type="dxa"/>
          </w:tcPr>
          <w:p w14:paraId="28BE4B1C" w14:textId="7386FCCF" w:rsidR="00B674DE" w:rsidRPr="00240448" w:rsidRDefault="009B10D2" w:rsidP="008832AD">
            <w:pPr>
              <w:rPr>
                <w:rFonts w:ascii="Arial" w:hAnsi="Arial" w:cs="Arial"/>
                <w:sz w:val="18"/>
                <w:szCs w:val="18"/>
              </w:rPr>
            </w:pPr>
            <w:r w:rsidRPr="00240448">
              <w:rPr>
                <w:rFonts w:ascii="Arial" w:hAnsi="Arial" w:cs="Arial"/>
                <w:sz w:val="18"/>
                <w:szCs w:val="18"/>
              </w:rPr>
              <w:t>MIÉRCOLES</w:t>
            </w:r>
            <w:r w:rsidR="00B674DE" w:rsidRPr="00240448">
              <w:rPr>
                <w:rFonts w:ascii="Arial" w:hAnsi="Arial" w:cs="Arial"/>
                <w:sz w:val="18"/>
                <w:szCs w:val="18"/>
              </w:rPr>
              <w:t xml:space="preserve"> 19 DE ABRIL</w:t>
            </w:r>
          </w:p>
        </w:tc>
        <w:tc>
          <w:tcPr>
            <w:tcW w:w="3319" w:type="dxa"/>
          </w:tcPr>
          <w:p w14:paraId="27542FBD" w14:textId="77777777" w:rsidR="00B674DE" w:rsidRPr="00240448" w:rsidRDefault="00B674DE" w:rsidP="00B674DE">
            <w:pPr>
              <w:pStyle w:val="ListParagraph"/>
              <w:numPr>
                <w:ilvl w:val="0"/>
                <w:numId w:val="42"/>
              </w:numPr>
              <w:contextualSpacing/>
              <w:rPr>
                <w:rFonts w:ascii="Arial" w:hAnsi="Arial" w:cs="Arial"/>
                <w:sz w:val="18"/>
                <w:szCs w:val="18"/>
              </w:rPr>
            </w:pPr>
            <w:r w:rsidRPr="00240448">
              <w:rPr>
                <w:rFonts w:ascii="Arial" w:hAnsi="Arial" w:cs="Arial"/>
                <w:b/>
                <w:sz w:val="18"/>
                <w:szCs w:val="18"/>
              </w:rPr>
              <w:t>VALLE SUR</w:t>
            </w:r>
            <w:r w:rsidRPr="00240448">
              <w:rPr>
                <w:rFonts w:ascii="Arial" w:hAnsi="Arial" w:cs="Arial"/>
                <w:sz w:val="18"/>
                <w:szCs w:val="18"/>
              </w:rPr>
              <w:t xml:space="preserve"> (</w:t>
            </w:r>
            <w:proofErr w:type="spellStart"/>
            <w:r w:rsidRPr="00240448">
              <w:rPr>
                <w:rFonts w:ascii="Arial" w:hAnsi="Arial" w:cs="Arial"/>
                <w:sz w:val="18"/>
                <w:szCs w:val="18"/>
              </w:rPr>
              <w:t>CHULAVISTA</w:t>
            </w:r>
            <w:proofErr w:type="spellEnd"/>
            <w:r w:rsidRPr="00240448">
              <w:rPr>
                <w:rFonts w:ascii="Arial" w:hAnsi="Arial" w:cs="Arial"/>
                <w:sz w:val="18"/>
                <w:szCs w:val="18"/>
              </w:rPr>
              <w:t>, VALLE DORADO)</w:t>
            </w:r>
          </w:p>
        </w:tc>
      </w:tr>
      <w:tr w:rsidR="00B674DE" w:rsidRPr="00DF36A4" w14:paraId="638186D5" w14:textId="77777777" w:rsidTr="008832AD">
        <w:trPr>
          <w:jc w:val="center"/>
        </w:trPr>
        <w:tc>
          <w:tcPr>
            <w:tcW w:w="1668" w:type="dxa"/>
          </w:tcPr>
          <w:p w14:paraId="2C831908" w14:textId="77777777" w:rsidR="00B674DE" w:rsidRPr="00240448" w:rsidRDefault="00B674DE" w:rsidP="008832AD">
            <w:pPr>
              <w:rPr>
                <w:rFonts w:ascii="Arial" w:hAnsi="Arial" w:cs="Arial"/>
                <w:sz w:val="18"/>
                <w:szCs w:val="18"/>
              </w:rPr>
            </w:pPr>
            <w:r w:rsidRPr="00240448">
              <w:rPr>
                <w:rFonts w:ascii="Arial" w:hAnsi="Arial" w:cs="Arial"/>
                <w:sz w:val="18"/>
                <w:szCs w:val="18"/>
              </w:rPr>
              <w:t>JUEVES 20 DE ABRIL</w:t>
            </w:r>
          </w:p>
        </w:tc>
        <w:tc>
          <w:tcPr>
            <w:tcW w:w="3319" w:type="dxa"/>
          </w:tcPr>
          <w:p w14:paraId="3C6400DA" w14:textId="77777777" w:rsidR="00B674DE" w:rsidRPr="00240448" w:rsidRDefault="00B674DE" w:rsidP="00B674DE">
            <w:pPr>
              <w:pStyle w:val="ListParagraph"/>
              <w:numPr>
                <w:ilvl w:val="0"/>
                <w:numId w:val="42"/>
              </w:numPr>
              <w:contextualSpacing/>
              <w:rPr>
                <w:rFonts w:ascii="Arial" w:hAnsi="Arial" w:cs="Arial"/>
                <w:sz w:val="18"/>
                <w:szCs w:val="18"/>
              </w:rPr>
            </w:pPr>
            <w:r w:rsidRPr="00240448">
              <w:rPr>
                <w:rFonts w:ascii="Arial" w:hAnsi="Arial" w:cs="Arial"/>
                <w:b/>
                <w:sz w:val="18"/>
                <w:szCs w:val="18"/>
              </w:rPr>
              <w:t xml:space="preserve">RIBERA </w:t>
            </w:r>
            <w:r w:rsidRPr="00240448">
              <w:rPr>
                <w:rFonts w:ascii="Arial" w:hAnsi="Arial" w:cs="Arial"/>
                <w:sz w:val="18"/>
                <w:szCs w:val="18"/>
              </w:rPr>
              <w:t>(</w:t>
            </w:r>
            <w:proofErr w:type="spellStart"/>
            <w:r w:rsidRPr="00240448">
              <w:rPr>
                <w:rFonts w:ascii="Arial" w:hAnsi="Arial" w:cs="Arial"/>
                <w:sz w:val="18"/>
                <w:szCs w:val="18"/>
              </w:rPr>
              <w:t>ARVENTO</w:t>
            </w:r>
            <w:proofErr w:type="spellEnd"/>
            <w:r w:rsidRPr="00240448">
              <w:rPr>
                <w:rFonts w:ascii="Arial" w:hAnsi="Arial" w:cs="Arial"/>
                <w:sz w:val="18"/>
                <w:szCs w:val="18"/>
              </w:rPr>
              <w:t>)</w:t>
            </w:r>
          </w:p>
        </w:tc>
      </w:tr>
      <w:tr w:rsidR="00B674DE" w:rsidRPr="00DF36A4" w14:paraId="593661B7" w14:textId="77777777" w:rsidTr="008832AD">
        <w:trPr>
          <w:jc w:val="center"/>
        </w:trPr>
        <w:tc>
          <w:tcPr>
            <w:tcW w:w="1668" w:type="dxa"/>
          </w:tcPr>
          <w:p w14:paraId="7B1E78D6" w14:textId="77777777" w:rsidR="00B674DE" w:rsidRPr="00240448" w:rsidRDefault="00B674DE" w:rsidP="008832AD">
            <w:pPr>
              <w:rPr>
                <w:rFonts w:ascii="Arial" w:hAnsi="Arial" w:cs="Arial"/>
                <w:sz w:val="18"/>
                <w:szCs w:val="18"/>
              </w:rPr>
            </w:pPr>
            <w:r w:rsidRPr="00240448">
              <w:rPr>
                <w:rFonts w:ascii="Arial" w:hAnsi="Arial" w:cs="Arial"/>
                <w:sz w:val="18"/>
                <w:szCs w:val="18"/>
              </w:rPr>
              <w:t xml:space="preserve">VIERNES 21 DE ABRIL </w:t>
            </w:r>
          </w:p>
        </w:tc>
        <w:tc>
          <w:tcPr>
            <w:tcW w:w="3319" w:type="dxa"/>
          </w:tcPr>
          <w:p w14:paraId="5B0E9351" w14:textId="77777777" w:rsidR="00B674DE" w:rsidRPr="00240448" w:rsidRDefault="00B674DE" w:rsidP="00B674DE">
            <w:pPr>
              <w:pStyle w:val="ListParagraph"/>
              <w:numPr>
                <w:ilvl w:val="0"/>
                <w:numId w:val="42"/>
              </w:numPr>
              <w:contextualSpacing/>
              <w:rPr>
                <w:rFonts w:ascii="Arial" w:hAnsi="Arial" w:cs="Arial"/>
                <w:sz w:val="18"/>
                <w:szCs w:val="18"/>
              </w:rPr>
            </w:pPr>
            <w:r w:rsidRPr="00FE35B1">
              <w:rPr>
                <w:rFonts w:ascii="Arial" w:hAnsi="Arial" w:cs="Arial"/>
                <w:b/>
                <w:color w:val="000000" w:themeColor="text1"/>
                <w:sz w:val="18"/>
                <w:szCs w:val="18"/>
              </w:rPr>
              <w:t>CHAPALA</w:t>
            </w:r>
            <w:r w:rsidRPr="00FE35B1">
              <w:rPr>
                <w:rFonts w:ascii="Arial" w:hAnsi="Arial" w:cs="Arial"/>
                <w:color w:val="000000" w:themeColor="text1"/>
                <w:sz w:val="18"/>
                <w:szCs w:val="18"/>
              </w:rPr>
              <w:t xml:space="preserve"> (SILOS)</w:t>
            </w:r>
          </w:p>
        </w:tc>
      </w:tr>
      <w:tr w:rsidR="00B674DE" w:rsidRPr="00DF36A4" w14:paraId="767BAA08" w14:textId="77777777" w:rsidTr="008832AD">
        <w:trPr>
          <w:jc w:val="center"/>
        </w:trPr>
        <w:tc>
          <w:tcPr>
            <w:tcW w:w="1668" w:type="dxa"/>
          </w:tcPr>
          <w:p w14:paraId="164F9AC6" w14:textId="77777777" w:rsidR="00B674DE" w:rsidRPr="00240448" w:rsidRDefault="00B674DE" w:rsidP="008832AD">
            <w:pPr>
              <w:rPr>
                <w:rFonts w:ascii="Arial" w:hAnsi="Arial" w:cs="Arial"/>
                <w:sz w:val="18"/>
                <w:szCs w:val="18"/>
              </w:rPr>
            </w:pPr>
            <w:r w:rsidRPr="00240448">
              <w:rPr>
                <w:rFonts w:ascii="Arial" w:hAnsi="Arial" w:cs="Arial"/>
                <w:sz w:val="18"/>
                <w:szCs w:val="18"/>
              </w:rPr>
              <w:t xml:space="preserve">LUNES 24 DE ABRIL </w:t>
            </w:r>
          </w:p>
        </w:tc>
        <w:tc>
          <w:tcPr>
            <w:tcW w:w="3319" w:type="dxa"/>
          </w:tcPr>
          <w:p w14:paraId="06F169FC" w14:textId="77777777" w:rsidR="00B674DE" w:rsidRPr="00240448" w:rsidRDefault="00B674DE" w:rsidP="00B674DE">
            <w:pPr>
              <w:pStyle w:val="ListParagraph"/>
              <w:numPr>
                <w:ilvl w:val="0"/>
                <w:numId w:val="42"/>
              </w:numPr>
              <w:contextualSpacing/>
              <w:rPr>
                <w:rFonts w:ascii="Arial" w:hAnsi="Arial" w:cs="Arial"/>
                <w:sz w:val="18"/>
                <w:szCs w:val="18"/>
              </w:rPr>
            </w:pPr>
            <w:r w:rsidRPr="00240448">
              <w:rPr>
                <w:rFonts w:ascii="Arial" w:hAnsi="Arial" w:cs="Arial"/>
                <w:b/>
                <w:sz w:val="18"/>
                <w:szCs w:val="18"/>
              </w:rPr>
              <w:t>TLAJOMULCO</w:t>
            </w:r>
            <w:r w:rsidRPr="00240448">
              <w:rPr>
                <w:rFonts w:ascii="Arial" w:hAnsi="Arial" w:cs="Arial"/>
                <w:sz w:val="18"/>
                <w:szCs w:val="18"/>
              </w:rPr>
              <w:t xml:space="preserve"> (PLAZA PRINCIPAL)</w:t>
            </w:r>
          </w:p>
        </w:tc>
      </w:tr>
      <w:tr w:rsidR="00B674DE" w:rsidRPr="00DF36A4" w14:paraId="022F6D83" w14:textId="77777777" w:rsidTr="008832AD">
        <w:trPr>
          <w:jc w:val="center"/>
        </w:trPr>
        <w:tc>
          <w:tcPr>
            <w:tcW w:w="1668" w:type="dxa"/>
          </w:tcPr>
          <w:p w14:paraId="0136EBAC" w14:textId="77777777" w:rsidR="00B674DE" w:rsidRPr="00240448" w:rsidRDefault="00B674DE" w:rsidP="008832AD">
            <w:pPr>
              <w:rPr>
                <w:rFonts w:ascii="Arial" w:hAnsi="Arial" w:cs="Arial"/>
                <w:sz w:val="18"/>
                <w:szCs w:val="18"/>
              </w:rPr>
            </w:pPr>
            <w:r w:rsidRPr="00240448">
              <w:rPr>
                <w:rFonts w:ascii="Arial" w:hAnsi="Arial" w:cs="Arial"/>
                <w:sz w:val="18"/>
                <w:szCs w:val="18"/>
              </w:rPr>
              <w:t xml:space="preserve">MARTES 25 DE ABRIL </w:t>
            </w:r>
          </w:p>
        </w:tc>
        <w:tc>
          <w:tcPr>
            <w:tcW w:w="3319" w:type="dxa"/>
          </w:tcPr>
          <w:p w14:paraId="32FBD537" w14:textId="77777777" w:rsidR="00B674DE" w:rsidRPr="00240448" w:rsidRDefault="00B674DE" w:rsidP="00B674DE">
            <w:pPr>
              <w:pStyle w:val="ListParagraph"/>
              <w:numPr>
                <w:ilvl w:val="0"/>
                <w:numId w:val="42"/>
              </w:numPr>
              <w:contextualSpacing/>
              <w:rPr>
                <w:rFonts w:ascii="Arial" w:hAnsi="Arial" w:cs="Arial"/>
                <w:sz w:val="18"/>
                <w:szCs w:val="18"/>
              </w:rPr>
            </w:pPr>
            <w:proofErr w:type="spellStart"/>
            <w:r w:rsidRPr="00240448">
              <w:rPr>
                <w:rFonts w:ascii="Arial" w:hAnsi="Arial" w:cs="Arial"/>
                <w:b/>
                <w:sz w:val="18"/>
                <w:szCs w:val="18"/>
              </w:rPr>
              <w:t>CAJITITLAN</w:t>
            </w:r>
            <w:proofErr w:type="spellEnd"/>
            <w:r w:rsidRPr="00240448">
              <w:rPr>
                <w:rFonts w:ascii="Arial" w:hAnsi="Arial" w:cs="Arial"/>
                <w:sz w:val="18"/>
                <w:szCs w:val="18"/>
              </w:rPr>
              <w:t xml:space="preserve"> (PLAZA PRINCIPAL)</w:t>
            </w:r>
          </w:p>
        </w:tc>
      </w:tr>
      <w:tr w:rsidR="00B674DE" w:rsidRPr="00DF36A4" w14:paraId="11C9EE6B" w14:textId="77777777" w:rsidTr="008832AD">
        <w:trPr>
          <w:jc w:val="center"/>
        </w:trPr>
        <w:tc>
          <w:tcPr>
            <w:tcW w:w="1668" w:type="dxa"/>
          </w:tcPr>
          <w:p w14:paraId="7088E0FD" w14:textId="19979E5B" w:rsidR="00B674DE" w:rsidRPr="00240448" w:rsidRDefault="009B10D2" w:rsidP="008832AD">
            <w:pPr>
              <w:rPr>
                <w:rFonts w:ascii="Arial" w:hAnsi="Arial" w:cs="Arial"/>
                <w:sz w:val="18"/>
                <w:szCs w:val="18"/>
              </w:rPr>
            </w:pPr>
            <w:r w:rsidRPr="00240448">
              <w:rPr>
                <w:rFonts w:ascii="Arial" w:hAnsi="Arial" w:cs="Arial"/>
                <w:sz w:val="18"/>
                <w:szCs w:val="18"/>
              </w:rPr>
              <w:t>MIÉRCOLES</w:t>
            </w:r>
            <w:r w:rsidR="00B674DE" w:rsidRPr="00240448">
              <w:rPr>
                <w:rFonts w:ascii="Arial" w:hAnsi="Arial" w:cs="Arial"/>
                <w:sz w:val="18"/>
                <w:szCs w:val="18"/>
              </w:rPr>
              <w:t xml:space="preserve"> 26 DE ABRIL </w:t>
            </w:r>
          </w:p>
        </w:tc>
        <w:tc>
          <w:tcPr>
            <w:tcW w:w="3319" w:type="dxa"/>
          </w:tcPr>
          <w:p w14:paraId="4E2C3A6B" w14:textId="77777777" w:rsidR="00B674DE" w:rsidRPr="00240448" w:rsidRDefault="00B674DE" w:rsidP="00B674DE">
            <w:pPr>
              <w:pStyle w:val="ListParagraph"/>
              <w:numPr>
                <w:ilvl w:val="0"/>
                <w:numId w:val="42"/>
              </w:numPr>
              <w:contextualSpacing/>
              <w:rPr>
                <w:rFonts w:ascii="Arial" w:hAnsi="Arial" w:cs="Arial"/>
                <w:sz w:val="18"/>
                <w:szCs w:val="18"/>
              </w:rPr>
            </w:pPr>
            <w:r w:rsidRPr="00240448">
              <w:rPr>
                <w:rFonts w:ascii="Arial" w:hAnsi="Arial" w:cs="Arial"/>
                <w:b/>
                <w:sz w:val="18"/>
                <w:szCs w:val="18"/>
              </w:rPr>
              <w:t>REFUGIO</w:t>
            </w:r>
            <w:r w:rsidRPr="00240448">
              <w:rPr>
                <w:rFonts w:ascii="Arial" w:hAnsi="Arial" w:cs="Arial"/>
                <w:sz w:val="18"/>
                <w:szCs w:val="18"/>
              </w:rPr>
              <w:t xml:space="preserve"> (PLAZA PRINCIPAL)</w:t>
            </w:r>
          </w:p>
        </w:tc>
      </w:tr>
      <w:tr w:rsidR="00B674DE" w:rsidRPr="00DF36A4" w14:paraId="1B44E220" w14:textId="77777777" w:rsidTr="008832AD">
        <w:trPr>
          <w:jc w:val="center"/>
        </w:trPr>
        <w:tc>
          <w:tcPr>
            <w:tcW w:w="1668" w:type="dxa"/>
          </w:tcPr>
          <w:p w14:paraId="0ACC46A8" w14:textId="77777777" w:rsidR="00B674DE" w:rsidRPr="00240448" w:rsidRDefault="00B674DE" w:rsidP="008832AD">
            <w:pPr>
              <w:rPr>
                <w:rFonts w:ascii="Arial" w:hAnsi="Arial" w:cs="Arial"/>
                <w:sz w:val="18"/>
                <w:szCs w:val="18"/>
              </w:rPr>
            </w:pPr>
            <w:r w:rsidRPr="00240448">
              <w:rPr>
                <w:rFonts w:ascii="Arial" w:hAnsi="Arial" w:cs="Arial"/>
                <w:sz w:val="18"/>
                <w:szCs w:val="18"/>
              </w:rPr>
              <w:t>JUEVES 27 DE ABRIL</w:t>
            </w:r>
          </w:p>
        </w:tc>
        <w:tc>
          <w:tcPr>
            <w:tcW w:w="3319" w:type="dxa"/>
          </w:tcPr>
          <w:p w14:paraId="59BF4EF5" w14:textId="77777777" w:rsidR="00B674DE" w:rsidRPr="00240448" w:rsidRDefault="00B674DE" w:rsidP="00B674DE">
            <w:pPr>
              <w:pStyle w:val="ListParagraph"/>
              <w:numPr>
                <w:ilvl w:val="0"/>
                <w:numId w:val="42"/>
              </w:numPr>
              <w:contextualSpacing/>
              <w:rPr>
                <w:rFonts w:ascii="Arial" w:hAnsi="Arial" w:cs="Arial"/>
                <w:sz w:val="18"/>
                <w:szCs w:val="18"/>
              </w:rPr>
            </w:pPr>
            <w:r w:rsidRPr="00240448">
              <w:rPr>
                <w:rFonts w:ascii="Arial" w:hAnsi="Arial" w:cs="Arial"/>
                <w:b/>
                <w:sz w:val="18"/>
                <w:szCs w:val="18"/>
              </w:rPr>
              <w:t>BUENA VISTA</w:t>
            </w:r>
            <w:r w:rsidRPr="00240448">
              <w:rPr>
                <w:rFonts w:ascii="Arial" w:hAnsi="Arial" w:cs="Arial"/>
                <w:sz w:val="18"/>
                <w:szCs w:val="18"/>
              </w:rPr>
              <w:t xml:space="preserve"> (PLAZA PRINCIPAL)</w:t>
            </w:r>
          </w:p>
        </w:tc>
      </w:tr>
      <w:tr w:rsidR="00B674DE" w:rsidRPr="00DF36A4" w14:paraId="471EC10B" w14:textId="77777777" w:rsidTr="008832AD">
        <w:trPr>
          <w:jc w:val="center"/>
        </w:trPr>
        <w:tc>
          <w:tcPr>
            <w:tcW w:w="1668" w:type="dxa"/>
          </w:tcPr>
          <w:p w14:paraId="3CA3A64A" w14:textId="77777777" w:rsidR="00B674DE" w:rsidRPr="00240448" w:rsidRDefault="00B674DE" w:rsidP="008832AD">
            <w:pPr>
              <w:rPr>
                <w:rFonts w:ascii="Arial" w:hAnsi="Arial" w:cs="Arial"/>
                <w:sz w:val="18"/>
                <w:szCs w:val="18"/>
              </w:rPr>
            </w:pPr>
            <w:r w:rsidRPr="00240448">
              <w:rPr>
                <w:rFonts w:ascii="Arial" w:hAnsi="Arial" w:cs="Arial"/>
                <w:sz w:val="18"/>
                <w:szCs w:val="18"/>
              </w:rPr>
              <w:t>VIERNES 28 DE ABRIL</w:t>
            </w:r>
          </w:p>
        </w:tc>
        <w:tc>
          <w:tcPr>
            <w:tcW w:w="3319" w:type="dxa"/>
          </w:tcPr>
          <w:p w14:paraId="6D2F355A" w14:textId="77777777" w:rsidR="00B674DE" w:rsidRPr="00240448" w:rsidRDefault="00B674DE" w:rsidP="00B674DE">
            <w:pPr>
              <w:pStyle w:val="ListParagraph"/>
              <w:numPr>
                <w:ilvl w:val="0"/>
                <w:numId w:val="42"/>
              </w:numPr>
              <w:contextualSpacing/>
              <w:rPr>
                <w:rFonts w:ascii="Arial" w:hAnsi="Arial" w:cs="Arial"/>
                <w:sz w:val="18"/>
                <w:szCs w:val="18"/>
              </w:rPr>
            </w:pPr>
            <w:r w:rsidRPr="00240448">
              <w:rPr>
                <w:rFonts w:ascii="Arial" w:hAnsi="Arial" w:cs="Arial"/>
                <w:b/>
                <w:sz w:val="18"/>
                <w:szCs w:val="18"/>
              </w:rPr>
              <w:t>SAN JOSE DEL VALLE</w:t>
            </w:r>
            <w:r w:rsidRPr="00240448">
              <w:rPr>
                <w:rFonts w:ascii="Arial" w:hAnsi="Arial" w:cs="Arial"/>
                <w:sz w:val="18"/>
                <w:szCs w:val="18"/>
              </w:rPr>
              <w:t xml:space="preserve"> (PLAZA PRINCIPAL)</w:t>
            </w:r>
          </w:p>
        </w:tc>
      </w:tr>
    </w:tbl>
    <w:p w14:paraId="0C3AC353" w14:textId="77777777" w:rsidR="009B10D2" w:rsidRDefault="009B10D2" w:rsidP="00B674DE">
      <w:pPr>
        <w:jc w:val="both"/>
        <w:rPr>
          <w:rFonts w:ascii="Arial" w:hAnsi="Arial" w:cs="Arial"/>
          <w:color w:val="000000" w:themeColor="text1"/>
        </w:rPr>
      </w:pPr>
    </w:p>
    <w:p w14:paraId="2354B3BE" w14:textId="71DF7CCC" w:rsidR="00B674DE" w:rsidRDefault="00B674DE" w:rsidP="00B674DE">
      <w:pPr>
        <w:jc w:val="both"/>
        <w:rPr>
          <w:rFonts w:ascii="Arial" w:hAnsi="Arial" w:cs="Arial"/>
          <w:color w:val="000000" w:themeColor="text1"/>
        </w:rPr>
      </w:pPr>
      <w:r w:rsidRPr="00961F90">
        <w:rPr>
          <w:rFonts w:ascii="Arial" w:hAnsi="Arial" w:cs="Arial"/>
          <w:color w:val="000000" w:themeColor="text1"/>
        </w:rPr>
        <w:t xml:space="preserve">*Los lugares pueden cambiar, previo aviso de 48 </w:t>
      </w:r>
      <w:proofErr w:type="spellStart"/>
      <w:r w:rsidRPr="00961F90">
        <w:rPr>
          <w:rFonts w:ascii="Arial" w:hAnsi="Arial" w:cs="Arial"/>
          <w:color w:val="000000" w:themeColor="text1"/>
        </w:rPr>
        <w:t>hrs</w:t>
      </w:r>
      <w:proofErr w:type="spellEnd"/>
      <w:r>
        <w:rPr>
          <w:rFonts w:ascii="Arial" w:hAnsi="Arial" w:cs="Arial"/>
          <w:color w:val="000000" w:themeColor="text1"/>
        </w:rPr>
        <w:t>.</w:t>
      </w:r>
      <w:r w:rsidRPr="00961F90">
        <w:rPr>
          <w:rFonts w:ascii="Arial" w:hAnsi="Arial" w:cs="Arial"/>
          <w:color w:val="000000" w:themeColor="text1"/>
        </w:rPr>
        <w:t xml:space="preserve"> de anticipación.</w:t>
      </w:r>
    </w:p>
    <w:p w14:paraId="25C38823" w14:textId="594A5B17" w:rsidR="009B10D2" w:rsidRDefault="009B10D2" w:rsidP="00B674DE">
      <w:pPr>
        <w:jc w:val="both"/>
        <w:rPr>
          <w:rFonts w:ascii="Arial" w:hAnsi="Arial" w:cs="Arial"/>
          <w:color w:val="000000" w:themeColor="text1"/>
        </w:rPr>
      </w:pPr>
    </w:p>
    <w:p w14:paraId="149559EC" w14:textId="4499DD7A" w:rsidR="009B10D2" w:rsidRDefault="009B10D2" w:rsidP="00B674DE">
      <w:pPr>
        <w:jc w:val="both"/>
        <w:rPr>
          <w:rFonts w:ascii="Arial" w:hAnsi="Arial" w:cs="Arial"/>
          <w:color w:val="000000" w:themeColor="text1"/>
        </w:rPr>
      </w:pPr>
    </w:p>
    <w:p w14:paraId="5DD25D85" w14:textId="6A5AAD1A" w:rsidR="009B10D2" w:rsidRDefault="009B10D2" w:rsidP="00B674DE">
      <w:pPr>
        <w:jc w:val="both"/>
        <w:rPr>
          <w:rFonts w:ascii="Arial" w:hAnsi="Arial" w:cs="Arial"/>
          <w:color w:val="000000" w:themeColor="text1"/>
        </w:rPr>
      </w:pPr>
    </w:p>
    <w:p w14:paraId="33AFACF7" w14:textId="758B567F" w:rsidR="009B10D2" w:rsidRDefault="009B10D2" w:rsidP="00B674DE">
      <w:pPr>
        <w:jc w:val="both"/>
        <w:rPr>
          <w:rFonts w:ascii="Arial" w:hAnsi="Arial" w:cs="Arial"/>
          <w:color w:val="000000" w:themeColor="text1"/>
        </w:rPr>
      </w:pPr>
    </w:p>
    <w:p w14:paraId="7D822D03" w14:textId="77777777" w:rsidR="009B10D2" w:rsidRDefault="009B10D2" w:rsidP="00B674DE">
      <w:pPr>
        <w:jc w:val="both"/>
        <w:rPr>
          <w:rFonts w:ascii="Arial" w:hAnsi="Arial" w:cs="Arial"/>
          <w:color w:val="000000" w:themeColor="text1"/>
        </w:rPr>
      </w:pPr>
    </w:p>
    <w:p w14:paraId="4A378C37" w14:textId="77777777" w:rsidR="009B10D2" w:rsidRPr="00315BDF" w:rsidRDefault="009B10D2" w:rsidP="009B10D2">
      <w:pPr>
        <w:spacing w:after="0" w:line="240" w:lineRule="auto"/>
        <w:ind w:firstLine="708"/>
        <w:jc w:val="center"/>
        <w:rPr>
          <w:rFonts w:ascii="Arial" w:eastAsia="Calibri" w:hAnsi="Arial" w:cs="Arial"/>
          <w:b/>
          <w:sz w:val="32"/>
          <w:szCs w:val="32"/>
        </w:rPr>
      </w:pPr>
      <w:r w:rsidRPr="00315BDF">
        <w:rPr>
          <w:rFonts w:ascii="Arial" w:eastAsia="Calibri" w:hAnsi="Arial" w:cs="Arial"/>
          <w:b/>
          <w:sz w:val="32"/>
          <w:szCs w:val="32"/>
        </w:rPr>
        <w:t>ORDEN DE PAGO</w:t>
      </w:r>
    </w:p>
    <w:p w14:paraId="500AF95D" w14:textId="24001316" w:rsidR="009B10D2" w:rsidRPr="00315BDF" w:rsidRDefault="009B10D2" w:rsidP="009B10D2">
      <w:pPr>
        <w:spacing w:after="0" w:line="240" w:lineRule="auto"/>
        <w:ind w:firstLine="708"/>
        <w:jc w:val="center"/>
        <w:rPr>
          <w:rFonts w:ascii="Arial" w:eastAsia="Calibri" w:hAnsi="Arial" w:cs="Arial"/>
          <w:sz w:val="28"/>
          <w:szCs w:val="28"/>
        </w:rPr>
      </w:pPr>
      <w:r w:rsidRPr="00315BDF">
        <w:rPr>
          <w:rFonts w:ascii="Arial" w:eastAsia="Calibri" w:hAnsi="Arial" w:cs="Arial"/>
          <w:sz w:val="28"/>
          <w:szCs w:val="28"/>
        </w:rPr>
        <w:t xml:space="preserve">BASES DE LICITACIÓN </w:t>
      </w:r>
      <w:proofErr w:type="spellStart"/>
      <w:r w:rsidRPr="00315BDF">
        <w:rPr>
          <w:rFonts w:ascii="Arial" w:eastAsia="Calibri" w:hAnsi="Arial" w:cs="Arial"/>
          <w:sz w:val="28"/>
          <w:szCs w:val="28"/>
        </w:rPr>
        <w:t>OM</w:t>
      </w:r>
      <w:proofErr w:type="spellEnd"/>
      <w:r>
        <w:rPr>
          <w:rFonts w:ascii="Arial" w:eastAsia="Calibri" w:hAnsi="Arial" w:cs="Arial"/>
          <w:sz w:val="28"/>
          <w:szCs w:val="28"/>
        </w:rPr>
        <w:t>-16</w:t>
      </w:r>
      <w:r w:rsidRPr="00315BDF">
        <w:rPr>
          <w:rFonts w:ascii="Arial" w:eastAsia="Calibri" w:hAnsi="Arial" w:cs="Arial"/>
          <w:sz w:val="28"/>
          <w:szCs w:val="28"/>
        </w:rPr>
        <w:t>/202</w:t>
      </w:r>
      <w:r>
        <w:rPr>
          <w:rFonts w:ascii="Arial" w:eastAsia="Calibri" w:hAnsi="Arial" w:cs="Arial"/>
          <w:sz w:val="28"/>
          <w:szCs w:val="28"/>
        </w:rPr>
        <w:t>3</w:t>
      </w:r>
    </w:p>
    <w:p w14:paraId="500D4764" w14:textId="77777777" w:rsidR="009B10D2" w:rsidRPr="00315BDF" w:rsidRDefault="009B10D2" w:rsidP="009B10D2">
      <w:pPr>
        <w:spacing w:after="0" w:line="240" w:lineRule="auto"/>
        <w:ind w:firstLine="708"/>
        <w:jc w:val="center"/>
        <w:rPr>
          <w:rFonts w:ascii="Arial" w:eastAsia="Calibri"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9B10D2" w:rsidRPr="00315BDF" w14:paraId="5F1D1C72" w14:textId="77777777" w:rsidTr="00067861">
        <w:tc>
          <w:tcPr>
            <w:tcW w:w="9054" w:type="dxa"/>
            <w:gridSpan w:val="2"/>
          </w:tcPr>
          <w:p w14:paraId="2878A2AB" w14:textId="77777777" w:rsidR="009B10D2" w:rsidRPr="00315BDF" w:rsidRDefault="009B10D2" w:rsidP="00067861">
            <w:pPr>
              <w:jc w:val="center"/>
              <w:rPr>
                <w:rFonts w:ascii="Arial" w:hAnsi="Arial" w:cs="Arial"/>
              </w:rPr>
            </w:pPr>
            <w:r w:rsidRPr="00315BDF">
              <w:rPr>
                <w:rFonts w:ascii="Arial" w:hAnsi="Arial" w:cs="Arial"/>
                <w:noProof/>
                <w:lang w:eastAsia="es-MX"/>
              </w:rPr>
              <w:drawing>
                <wp:inline distT="0" distB="0" distL="0" distR="0" wp14:anchorId="784F7967" wp14:editId="1BF14A9F">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37053DB5" w14:textId="77777777" w:rsidR="009B10D2" w:rsidRPr="00315BDF" w:rsidRDefault="009B10D2" w:rsidP="00067861">
            <w:pPr>
              <w:rPr>
                <w:rFonts w:ascii="Arial" w:hAnsi="Arial" w:cs="Arial"/>
              </w:rPr>
            </w:pPr>
          </w:p>
        </w:tc>
      </w:tr>
      <w:tr w:rsidR="009B10D2" w:rsidRPr="00315BDF" w14:paraId="099BF805" w14:textId="77777777" w:rsidTr="00067861">
        <w:tc>
          <w:tcPr>
            <w:tcW w:w="9054" w:type="dxa"/>
            <w:gridSpan w:val="2"/>
          </w:tcPr>
          <w:p w14:paraId="7AD93D7E" w14:textId="77777777" w:rsidR="009B10D2" w:rsidRPr="00315BDF" w:rsidRDefault="009B10D2" w:rsidP="00067861">
            <w:pPr>
              <w:jc w:val="center"/>
              <w:rPr>
                <w:rFonts w:ascii="Arial" w:hAnsi="Arial" w:cs="Arial"/>
                <w:b/>
              </w:rPr>
            </w:pPr>
            <w:r w:rsidRPr="00315BDF">
              <w:rPr>
                <w:rFonts w:ascii="Arial" w:hAnsi="Arial" w:cs="Arial"/>
                <w:b/>
              </w:rPr>
              <w:t>MUNICIPIO DE TLAJOMULCO DE ZÚÑIGA, JALISCO</w:t>
            </w:r>
          </w:p>
          <w:p w14:paraId="7B19032E" w14:textId="77777777" w:rsidR="009B10D2" w:rsidRPr="00315BDF" w:rsidRDefault="009B10D2" w:rsidP="00067861">
            <w:pPr>
              <w:jc w:val="center"/>
              <w:rPr>
                <w:rFonts w:ascii="Arial" w:hAnsi="Arial" w:cs="Arial"/>
              </w:rPr>
            </w:pPr>
            <w:r w:rsidRPr="00315BDF">
              <w:rPr>
                <w:rFonts w:ascii="Arial" w:hAnsi="Arial" w:cs="Arial"/>
                <w:b/>
              </w:rPr>
              <w:t>DIRECCIÓN DE RECURSOS MATERIALES</w:t>
            </w:r>
          </w:p>
        </w:tc>
      </w:tr>
      <w:tr w:rsidR="009B10D2" w:rsidRPr="00315BDF" w14:paraId="29947729" w14:textId="77777777" w:rsidTr="00067861">
        <w:tc>
          <w:tcPr>
            <w:tcW w:w="9054" w:type="dxa"/>
            <w:gridSpan w:val="2"/>
          </w:tcPr>
          <w:p w14:paraId="3F86987B" w14:textId="77777777" w:rsidR="009B10D2" w:rsidRPr="00315BDF" w:rsidRDefault="009B10D2" w:rsidP="00067861">
            <w:pPr>
              <w:jc w:val="center"/>
              <w:rPr>
                <w:rFonts w:ascii="Arial" w:hAnsi="Arial" w:cs="Arial"/>
              </w:rPr>
            </w:pPr>
            <w:r w:rsidRPr="00315BDF">
              <w:rPr>
                <w:rFonts w:ascii="Arial" w:hAnsi="Arial" w:cs="Arial"/>
              </w:rPr>
              <w:t>DATOS DE LICITACIÓN</w:t>
            </w:r>
          </w:p>
        </w:tc>
      </w:tr>
      <w:tr w:rsidR="009B10D2" w:rsidRPr="00315BDF" w14:paraId="47E8AFC0" w14:textId="77777777" w:rsidTr="00067861">
        <w:tc>
          <w:tcPr>
            <w:tcW w:w="9054" w:type="dxa"/>
            <w:gridSpan w:val="2"/>
          </w:tcPr>
          <w:p w14:paraId="3FAC1685" w14:textId="77777777" w:rsidR="009B10D2" w:rsidRPr="00315BDF" w:rsidRDefault="009B10D2" w:rsidP="00067861">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361</w:t>
            </w:r>
            <w:r w:rsidRPr="00435E58">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 xml:space="preserve">TRESCIENTOS SESENTA Y UN </w:t>
            </w:r>
            <w:r w:rsidRPr="00315BDF">
              <w:rPr>
                <w:rFonts w:ascii="Arial" w:hAnsi="Arial" w:cs="Arial"/>
                <w:sz w:val="20"/>
                <w:szCs w:val="20"/>
              </w:rPr>
              <w:t>PESOS, 00/100, M. N.</w:t>
            </w:r>
          </w:p>
        </w:tc>
      </w:tr>
      <w:tr w:rsidR="009B10D2" w:rsidRPr="00315BDF" w14:paraId="715EADC0" w14:textId="77777777" w:rsidTr="00067861">
        <w:tc>
          <w:tcPr>
            <w:tcW w:w="4527" w:type="dxa"/>
          </w:tcPr>
          <w:p w14:paraId="44AB44DF" w14:textId="77777777" w:rsidR="009B10D2" w:rsidRPr="00315BDF" w:rsidRDefault="009B10D2" w:rsidP="00067861">
            <w:pPr>
              <w:jc w:val="both"/>
              <w:rPr>
                <w:rFonts w:ascii="Arial" w:hAnsi="Arial" w:cs="Arial"/>
              </w:rPr>
            </w:pPr>
          </w:p>
        </w:tc>
        <w:tc>
          <w:tcPr>
            <w:tcW w:w="4527" w:type="dxa"/>
          </w:tcPr>
          <w:p w14:paraId="797DFCF8" w14:textId="51931C19" w:rsidR="009B10D2" w:rsidRPr="00435E58" w:rsidRDefault="009B10D2" w:rsidP="00067861">
            <w:pPr>
              <w:jc w:val="both"/>
              <w:rPr>
                <w:rFonts w:ascii="Arial" w:hAnsi="Arial" w:cs="Arial"/>
                <w:b/>
                <w:bCs/>
                <w:lang w:val="es-ES_tradnl"/>
              </w:rPr>
            </w:pPr>
            <w:proofErr w:type="spellStart"/>
            <w:r w:rsidRPr="00584C8D">
              <w:rPr>
                <w:rFonts w:ascii="Arial" w:hAnsi="Arial" w:cs="Arial"/>
                <w:b/>
              </w:rPr>
              <w:t>OM</w:t>
            </w:r>
            <w:proofErr w:type="spellEnd"/>
            <w:r w:rsidRPr="00584C8D">
              <w:rPr>
                <w:rFonts w:ascii="Arial" w:hAnsi="Arial" w:cs="Arial"/>
                <w:b/>
              </w:rPr>
              <w:t>-1</w:t>
            </w:r>
            <w:r>
              <w:rPr>
                <w:rFonts w:ascii="Arial" w:hAnsi="Arial" w:cs="Arial"/>
                <w:b/>
              </w:rPr>
              <w:t>6</w:t>
            </w:r>
            <w:r w:rsidRPr="00584C8D">
              <w:rPr>
                <w:rFonts w:ascii="Arial" w:hAnsi="Arial" w:cs="Arial"/>
                <w:b/>
              </w:rPr>
              <w:t>/2023</w:t>
            </w:r>
            <w:r>
              <w:rPr>
                <w:rFonts w:ascii="Arial" w:hAnsi="Arial" w:cs="Arial"/>
                <w:b/>
              </w:rPr>
              <w:t xml:space="preserve"> </w:t>
            </w:r>
            <w:r w:rsidRPr="00584C8D">
              <w:rPr>
                <w:rFonts w:ascii="Arial" w:hAnsi="Arial" w:cs="Arial"/>
                <w:b/>
              </w:rPr>
              <w:t xml:space="preserve">“ADQUISICIÓN DE SERVICIO DE ORGANIZACIÓN Y EQUIPAMIENTO DEL EVENTO </w:t>
            </w:r>
            <w:proofErr w:type="spellStart"/>
            <w:r w:rsidRPr="00584C8D">
              <w:rPr>
                <w:rFonts w:ascii="Arial" w:hAnsi="Arial" w:cs="Arial"/>
                <w:b/>
              </w:rPr>
              <w:t>MAROMETA</w:t>
            </w:r>
            <w:proofErr w:type="spellEnd"/>
            <w:r w:rsidRPr="00584C8D">
              <w:rPr>
                <w:rFonts w:ascii="Arial" w:hAnsi="Arial" w:cs="Arial"/>
                <w:b/>
              </w:rPr>
              <w:t xml:space="preserve"> 2023 DEL GOBIERNO MUNICIPAL DE TLAJOMULCO DE ZÚÑIGA, JALISCO”</w:t>
            </w:r>
          </w:p>
        </w:tc>
      </w:tr>
      <w:tr w:rsidR="009B10D2" w:rsidRPr="00315BDF" w14:paraId="292382F5" w14:textId="77777777" w:rsidTr="00067861">
        <w:tc>
          <w:tcPr>
            <w:tcW w:w="9054" w:type="dxa"/>
            <w:gridSpan w:val="2"/>
          </w:tcPr>
          <w:p w14:paraId="583CA219" w14:textId="77777777" w:rsidR="009B10D2" w:rsidRPr="00315BDF" w:rsidRDefault="009B10D2" w:rsidP="00067861">
            <w:pPr>
              <w:jc w:val="center"/>
              <w:rPr>
                <w:rFonts w:ascii="Arial" w:hAnsi="Arial" w:cs="Arial"/>
                <w:b/>
              </w:rPr>
            </w:pPr>
            <w:r w:rsidRPr="00315BDF">
              <w:rPr>
                <w:rFonts w:ascii="Arial" w:hAnsi="Arial" w:cs="Arial"/>
                <w:b/>
              </w:rPr>
              <w:t>DATOS DEL LICITANTE</w:t>
            </w:r>
          </w:p>
        </w:tc>
      </w:tr>
      <w:tr w:rsidR="009B10D2" w:rsidRPr="00315BDF" w14:paraId="5FF5E59A" w14:textId="77777777" w:rsidTr="00067861">
        <w:tc>
          <w:tcPr>
            <w:tcW w:w="4527" w:type="dxa"/>
          </w:tcPr>
          <w:p w14:paraId="5263BDBB" w14:textId="77777777" w:rsidR="009B10D2" w:rsidRPr="00315BDF" w:rsidRDefault="009B10D2" w:rsidP="00067861">
            <w:pPr>
              <w:jc w:val="both"/>
              <w:rPr>
                <w:rFonts w:ascii="Arial" w:hAnsi="Arial" w:cs="Arial"/>
              </w:rPr>
            </w:pPr>
            <w:r w:rsidRPr="00315BDF">
              <w:rPr>
                <w:rFonts w:ascii="Arial" w:hAnsi="Arial" w:cs="Arial"/>
              </w:rPr>
              <w:t xml:space="preserve">LICITANTE </w:t>
            </w:r>
          </w:p>
        </w:tc>
        <w:tc>
          <w:tcPr>
            <w:tcW w:w="4527" w:type="dxa"/>
          </w:tcPr>
          <w:p w14:paraId="577288C6" w14:textId="77777777" w:rsidR="009B10D2" w:rsidRPr="00315BDF" w:rsidRDefault="009B10D2" w:rsidP="00067861">
            <w:pPr>
              <w:jc w:val="both"/>
              <w:rPr>
                <w:rFonts w:ascii="Arial" w:hAnsi="Arial" w:cs="Arial"/>
              </w:rPr>
            </w:pPr>
          </w:p>
        </w:tc>
      </w:tr>
      <w:tr w:rsidR="009B10D2" w:rsidRPr="00315BDF" w14:paraId="259DA259" w14:textId="77777777" w:rsidTr="00067861">
        <w:tc>
          <w:tcPr>
            <w:tcW w:w="4527" w:type="dxa"/>
          </w:tcPr>
          <w:p w14:paraId="77761E55" w14:textId="77777777" w:rsidR="009B10D2" w:rsidRPr="00315BDF" w:rsidRDefault="009B10D2" w:rsidP="00067861">
            <w:pPr>
              <w:jc w:val="both"/>
              <w:rPr>
                <w:rFonts w:ascii="Arial" w:hAnsi="Arial" w:cs="Arial"/>
              </w:rPr>
            </w:pPr>
            <w:r w:rsidRPr="00315BDF">
              <w:rPr>
                <w:rFonts w:ascii="Arial" w:hAnsi="Arial" w:cs="Arial"/>
              </w:rPr>
              <w:t>R. F. C.</w:t>
            </w:r>
          </w:p>
        </w:tc>
        <w:tc>
          <w:tcPr>
            <w:tcW w:w="4527" w:type="dxa"/>
          </w:tcPr>
          <w:p w14:paraId="09769779" w14:textId="77777777" w:rsidR="009B10D2" w:rsidRPr="00315BDF" w:rsidRDefault="009B10D2" w:rsidP="00067861">
            <w:pPr>
              <w:jc w:val="both"/>
              <w:rPr>
                <w:rFonts w:ascii="Arial" w:hAnsi="Arial" w:cs="Arial"/>
              </w:rPr>
            </w:pPr>
          </w:p>
        </w:tc>
      </w:tr>
      <w:tr w:rsidR="009B10D2" w:rsidRPr="00315BDF" w14:paraId="778A7FA5" w14:textId="77777777" w:rsidTr="00067861">
        <w:tc>
          <w:tcPr>
            <w:tcW w:w="4527" w:type="dxa"/>
          </w:tcPr>
          <w:p w14:paraId="2B69FC50" w14:textId="77777777" w:rsidR="009B10D2" w:rsidRPr="00315BDF" w:rsidRDefault="009B10D2" w:rsidP="00067861">
            <w:pPr>
              <w:jc w:val="both"/>
              <w:rPr>
                <w:rFonts w:ascii="Arial" w:hAnsi="Arial" w:cs="Arial"/>
              </w:rPr>
            </w:pPr>
            <w:r w:rsidRPr="00315BDF">
              <w:rPr>
                <w:rFonts w:ascii="Arial" w:hAnsi="Arial" w:cs="Arial"/>
              </w:rPr>
              <w:t>NO. DE PROVEEDOR (PARA EL CASO DE CONTAR CON NÚMERO)</w:t>
            </w:r>
          </w:p>
        </w:tc>
        <w:tc>
          <w:tcPr>
            <w:tcW w:w="4527" w:type="dxa"/>
          </w:tcPr>
          <w:p w14:paraId="1C014396" w14:textId="77777777" w:rsidR="009B10D2" w:rsidRPr="00315BDF" w:rsidRDefault="009B10D2" w:rsidP="00067861">
            <w:pPr>
              <w:tabs>
                <w:tab w:val="left" w:pos="1628"/>
              </w:tabs>
              <w:jc w:val="both"/>
              <w:rPr>
                <w:rFonts w:ascii="Arial" w:hAnsi="Arial" w:cs="Arial"/>
              </w:rPr>
            </w:pPr>
          </w:p>
        </w:tc>
      </w:tr>
      <w:tr w:rsidR="009B10D2" w:rsidRPr="00315BDF" w14:paraId="320435EB" w14:textId="77777777" w:rsidTr="00067861">
        <w:tc>
          <w:tcPr>
            <w:tcW w:w="4527" w:type="dxa"/>
          </w:tcPr>
          <w:p w14:paraId="174FD8F3" w14:textId="77777777" w:rsidR="009B10D2" w:rsidRPr="00315BDF" w:rsidRDefault="009B10D2" w:rsidP="00067861">
            <w:pPr>
              <w:jc w:val="both"/>
              <w:rPr>
                <w:rFonts w:ascii="Arial" w:hAnsi="Arial" w:cs="Arial"/>
              </w:rPr>
            </w:pPr>
            <w:r w:rsidRPr="00315BDF">
              <w:rPr>
                <w:rFonts w:ascii="Arial" w:hAnsi="Arial" w:cs="Arial"/>
              </w:rPr>
              <w:t>NOMBRE DE REPRESENTANTE</w:t>
            </w:r>
          </w:p>
        </w:tc>
        <w:tc>
          <w:tcPr>
            <w:tcW w:w="4527" w:type="dxa"/>
          </w:tcPr>
          <w:p w14:paraId="6D42AD6E" w14:textId="77777777" w:rsidR="009B10D2" w:rsidRPr="00315BDF" w:rsidRDefault="009B10D2" w:rsidP="00067861">
            <w:pPr>
              <w:jc w:val="both"/>
              <w:rPr>
                <w:rFonts w:ascii="Arial" w:hAnsi="Arial" w:cs="Arial"/>
              </w:rPr>
            </w:pPr>
          </w:p>
        </w:tc>
      </w:tr>
      <w:tr w:rsidR="009B10D2" w:rsidRPr="00315BDF" w14:paraId="59A7E4A6" w14:textId="77777777" w:rsidTr="00067861">
        <w:tc>
          <w:tcPr>
            <w:tcW w:w="4527" w:type="dxa"/>
          </w:tcPr>
          <w:p w14:paraId="66955402" w14:textId="77777777" w:rsidR="009B10D2" w:rsidRPr="00315BDF" w:rsidRDefault="009B10D2" w:rsidP="00067861">
            <w:pPr>
              <w:jc w:val="both"/>
              <w:rPr>
                <w:rFonts w:ascii="Arial" w:hAnsi="Arial" w:cs="Arial"/>
              </w:rPr>
            </w:pPr>
            <w:r w:rsidRPr="00315BDF">
              <w:rPr>
                <w:rFonts w:ascii="Arial" w:hAnsi="Arial" w:cs="Arial"/>
              </w:rPr>
              <w:t>TELÉFONO CELULAR DE CONTACTO</w:t>
            </w:r>
          </w:p>
        </w:tc>
        <w:tc>
          <w:tcPr>
            <w:tcW w:w="4527" w:type="dxa"/>
          </w:tcPr>
          <w:p w14:paraId="09C4B030" w14:textId="77777777" w:rsidR="009B10D2" w:rsidRPr="00315BDF" w:rsidRDefault="009B10D2" w:rsidP="00067861">
            <w:pPr>
              <w:jc w:val="both"/>
              <w:rPr>
                <w:rFonts w:ascii="Arial" w:hAnsi="Arial" w:cs="Arial"/>
              </w:rPr>
            </w:pPr>
          </w:p>
        </w:tc>
      </w:tr>
      <w:tr w:rsidR="009B10D2" w:rsidRPr="00315BDF" w14:paraId="5E42FEC0" w14:textId="77777777" w:rsidTr="00067861">
        <w:trPr>
          <w:trHeight w:val="442"/>
        </w:trPr>
        <w:tc>
          <w:tcPr>
            <w:tcW w:w="4527" w:type="dxa"/>
          </w:tcPr>
          <w:p w14:paraId="18FB8B86" w14:textId="77777777" w:rsidR="009B10D2" w:rsidRPr="00315BDF" w:rsidRDefault="009B10D2" w:rsidP="00067861">
            <w:pPr>
              <w:jc w:val="both"/>
              <w:rPr>
                <w:rFonts w:ascii="Arial" w:hAnsi="Arial" w:cs="Arial"/>
              </w:rPr>
            </w:pPr>
            <w:r w:rsidRPr="00315BDF">
              <w:rPr>
                <w:rFonts w:ascii="Arial" w:hAnsi="Arial" w:cs="Arial"/>
              </w:rPr>
              <w:t xml:space="preserve">CORREO ELECTRÓNICO </w:t>
            </w:r>
          </w:p>
        </w:tc>
        <w:tc>
          <w:tcPr>
            <w:tcW w:w="4527" w:type="dxa"/>
          </w:tcPr>
          <w:p w14:paraId="052457A5" w14:textId="77777777" w:rsidR="009B10D2" w:rsidRPr="00315BDF" w:rsidRDefault="009B10D2" w:rsidP="00067861">
            <w:pPr>
              <w:jc w:val="both"/>
              <w:rPr>
                <w:rFonts w:ascii="Arial" w:hAnsi="Arial" w:cs="Arial"/>
              </w:rPr>
            </w:pPr>
          </w:p>
        </w:tc>
      </w:tr>
      <w:tr w:rsidR="009B10D2" w:rsidRPr="00315BDF" w14:paraId="62685802" w14:textId="77777777" w:rsidTr="00067861">
        <w:tc>
          <w:tcPr>
            <w:tcW w:w="9054" w:type="dxa"/>
            <w:gridSpan w:val="2"/>
          </w:tcPr>
          <w:p w14:paraId="4B33F33A" w14:textId="77777777" w:rsidR="009B10D2" w:rsidRPr="00315BDF" w:rsidRDefault="009B10D2" w:rsidP="00067861">
            <w:pPr>
              <w:jc w:val="center"/>
              <w:rPr>
                <w:rFonts w:ascii="Arial" w:hAnsi="Arial" w:cs="Arial"/>
              </w:rPr>
            </w:pPr>
          </w:p>
          <w:p w14:paraId="2306CBFE" w14:textId="77777777" w:rsidR="009B10D2" w:rsidRPr="00315BDF" w:rsidRDefault="009B10D2" w:rsidP="00067861">
            <w:pPr>
              <w:jc w:val="center"/>
              <w:rPr>
                <w:rFonts w:ascii="Arial" w:hAnsi="Arial" w:cs="Arial"/>
              </w:rPr>
            </w:pPr>
            <w:r w:rsidRPr="00315BDF">
              <w:rPr>
                <w:rFonts w:ascii="Arial" w:hAnsi="Arial" w:cs="Arial"/>
              </w:rPr>
              <w:t>Sello autorización área responsable</w:t>
            </w:r>
          </w:p>
          <w:p w14:paraId="56CC9388" w14:textId="77777777" w:rsidR="009B10D2" w:rsidRPr="00315BDF" w:rsidRDefault="009B10D2" w:rsidP="00067861">
            <w:pPr>
              <w:rPr>
                <w:rFonts w:ascii="Arial" w:hAnsi="Arial" w:cs="Arial"/>
              </w:rPr>
            </w:pPr>
          </w:p>
          <w:p w14:paraId="0144B475" w14:textId="77777777" w:rsidR="009B10D2" w:rsidRPr="00315BDF" w:rsidRDefault="009B10D2" w:rsidP="00067861">
            <w:pPr>
              <w:rPr>
                <w:rFonts w:ascii="Arial" w:hAnsi="Arial" w:cs="Arial"/>
              </w:rPr>
            </w:pPr>
          </w:p>
          <w:p w14:paraId="43CB9D22" w14:textId="77777777" w:rsidR="009B10D2" w:rsidRPr="00315BDF" w:rsidRDefault="009B10D2" w:rsidP="00067861">
            <w:pPr>
              <w:rPr>
                <w:rFonts w:ascii="Arial" w:hAnsi="Arial" w:cs="Arial"/>
              </w:rPr>
            </w:pPr>
          </w:p>
          <w:p w14:paraId="7557F6C5" w14:textId="77777777" w:rsidR="009B10D2" w:rsidRPr="00315BDF" w:rsidRDefault="009B10D2" w:rsidP="00067861">
            <w:pPr>
              <w:jc w:val="center"/>
              <w:rPr>
                <w:rFonts w:ascii="Arial" w:hAnsi="Arial" w:cs="Arial"/>
              </w:rPr>
            </w:pPr>
            <w:r w:rsidRPr="00315BDF">
              <w:rPr>
                <w:rFonts w:ascii="Arial" w:hAnsi="Arial" w:cs="Arial"/>
              </w:rPr>
              <w:t xml:space="preserve">Lic. Raúl Cuevas Landeros </w:t>
            </w:r>
          </w:p>
          <w:p w14:paraId="4AA2CB91" w14:textId="77777777" w:rsidR="009B10D2" w:rsidRPr="00315BDF" w:rsidRDefault="009B10D2" w:rsidP="00067861">
            <w:pPr>
              <w:jc w:val="center"/>
              <w:rPr>
                <w:rFonts w:ascii="Arial" w:hAnsi="Arial" w:cs="Arial"/>
              </w:rPr>
            </w:pPr>
            <w:r w:rsidRPr="00315BDF">
              <w:rPr>
                <w:rFonts w:ascii="Arial" w:hAnsi="Arial" w:cs="Arial"/>
              </w:rPr>
              <w:t xml:space="preserve">Director de Recursos Materiales  </w:t>
            </w:r>
          </w:p>
        </w:tc>
      </w:tr>
    </w:tbl>
    <w:p w14:paraId="580538DD" w14:textId="77777777" w:rsidR="009B10D2" w:rsidRPr="00315BDF" w:rsidRDefault="009B10D2" w:rsidP="009B10D2">
      <w:pPr>
        <w:spacing w:after="0"/>
        <w:rPr>
          <w:rFonts w:ascii="Arial" w:eastAsia="Calibri" w:hAnsi="Arial" w:cs="Arial"/>
        </w:rPr>
      </w:pPr>
    </w:p>
    <w:p w14:paraId="5B6364F4" w14:textId="77777777" w:rsidR="009B10D2" w:rsidRPr="00315BDF" w:rsidRDefault="009B10D2" w:rsidP="009B10D2">
      <w:pPr>
        <w:spacing w:after="0"/>
        <w:rPr>
          <w:rFonts w:ascii="Arial" w:eastAsia="Calibri" w:hAnsi="Arial" w:cs="Arial"/>
        </w:rPr>
      </w:pPr>
    </w:p>
    <w:p w14:paraId="0F24C959" w14:textId="77777777" w:rsidR="009B10D2" w:rsidRPr="00315BDF" w:rsidRDefault="009B10D2" w:rsidP="009B10D2">
      <w:pPr>
        <w:spacing w:after="0"/>
        <w:rPr>
          <w:rFonts w:ascii="Arial" w:eastAsia="Calibri" w:hAnsi="Arial" w:cs="Arial"/>
          <w:sz w:val="20"/>
          <w:szCs w:val="20"/>
        </w:rPr>
      </w:pPr>
      <w:r w:rsidRPr="00315BDF">
        <w:rPr>
          <w:rFonts w:ascii="Arial" w:eastAsia="Calibri" w:hAnsi="Arial" w:cs="Arial"/>
          <w:sz w:val="20"/>
          <w:szCs w:val="20"/>
        </w:rPr>
        <w:t>Favor de llenar a máquina o con letra de molde</w:t>
      </w:r>
    </w:p>
    <w:p w14:paraId="114D139B" w14:textId="77777777" w:rsidR="009B10D2" w:rsidRPr="00315BDF" w:rsidRDefault="009B10D2" w:rsidP="009B10D2">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54F5E498" w14:textId="77777777" w:rsidR="009B10D2" w:rsidRPr="00584C8D" w:rsidRDefault="009B10D2" w:rsidP="009B10D2">
      <w:pPr>
        <w:jc w:val="both"/>
        <w:rPr>
          <w:rFonts w:ascii="Arial" w:hAnsi="Arial" w:cs="Arial"/>
          <w:color w:val="000000" w:themeColor="text1"/>
          <w:lang w:val="es-ES_tradnl"/>
        </w:rPr>
      </w:pPr>
    </w:p>
    <w:p w14:paraId="750E08FD" w14:textId="77777777" w:rsidR="009B10D2" w:rsidRPr="009B10D2" w:rsidRDefault="009B10D2" w:rsidP="00B674DE">
      <w:pPr>
        <w:jc w:val="both"/>
        <w:rPr>
          <w:rFonts w:ascii="Arial" w:hAnsi="Arial" w:cs="Arial"/>
          <w:color w:val="000000" w:themeColor="text1"/>
          <w:lang w:val="es-ES_tradnl"/>
        </w:rPr>
      </w:pPr>
    </w:p>
    <w:sectPr w:rsidR="009B10D2" w:rsidRPr="009B10D2" w:rsidSect="00C56DFC">
      <w:headerReference w:type="default" r:id="rId10"/>
      <w:footerReference w:type="default" r:id="rId11"/>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EB165" w14:textId="77777777" w:rsidR="00955C83" w:rsidRDefault="00955C83">
      <w:pPr>
        <w:spacing w:after="0" w:line="240" w:lineRule="auto"/>
      </w:pPr>
      <w:r>
        <w:separator/>
      </w:r>
    </w:p>
  </w:endnote>
  <w:endnote w:type="continuationSeparator" w:id="0">
    <w:p w14:paraId="3EB62A51" w14:textId="77777777" w:rsidR="00955C83" w:rsidRDefault="00955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mo">
    <w:altName w:val="Times New Roman"/>
    <w:charset w:val="00"/>
    <w:family w:val="auto"/>
    <w:pitch w:val="default"/>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165329"/>
      <w:docPartObj>
        <w:docPartGallery w:val="Page Numbers (Bottom of Page)"/>
        <w:docPartUnique/>
      </w:docPartObj>
    </w:sdtPr>
    <w:sdtContent>
      <w:p w14:paraId="6AD3C80B" w14:textId="77777777" w:rsidR="00C4774C" w:rsidRDefault="00C4774C">
        <w:pPr>
          <w:pStyle w:val="Footer"/>
          <w:jc w:val="right"/>
        </w:pPr>
        <w:r>
          <w:fldChar w:fldCharType="begin"/>
        </w:r>
        <w:r>
          <w:instrText>PAGE   \* MERGEFORMAT</w:instrText>
        </w:r>
        <w:r>
          <w:fldChar w:fldCharType="separate"/>
        </w:r>
        <w:r w:rsidR="00244FC1">
          <w:rPr>
            <w:noProof/>
          </w:rPr>
          <w:t>40</w:t>
        </w:r>
        <w:r>
          <w:rPr>
            <w:noProof/>
          </w:rPr>
          <w:fldChar w:fldCharType="end"/>
        </w:r>
      </w:p>
    </w:sdtContent>
  </w:sdt>
  <w:p w14:paraId="59AE45CE" w14:textId="77777777" w:rsidR="00C4774C" w:rsidRDefault="00C47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EB5B3" w14:textId="77777777" w:rsidR="00955C83" w:rsidRDefault="00955C83">
      <w:pPr>
        <w:spacing w:after="0" w:line="240" w:lineRule="auto"/>
      </w:pPr>
      <w:r>
        <w:separator/>
      </w:r>
    </w:p>
  </w:footnote>
  <w:footnote w:type="continuationSeparator" w:id="0">
    <w:p w14:paraId="70CBB069" w14:textId="77777777" w:rsidR="00955C83" w:rsidRDefault="00955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B512" w14:textId="77777777" w:rsidR="00C4774C" w:rsidRDefault="00C4774C">
    <w:pPr>
      <w:pStyle w:val="Header"/>
      <w:jc w:val="right"/>
    </w:pPr>
  </w:p>
  <w:p w14:paraId="518830E8" w14:textId="77777777" w:rsidR="00C4774C" w:rsidRDefault="00C477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15:restartNumberingAfterBreak="0">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2688"/>
        </w:tabs>
        <w:ind w:left="180"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 w15:restartNumberingAfterBreak="0">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3" w15:restartNumberingAfterBreak="0">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4"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5" w15:restartNumberingAfterBreak="0">
    <w:nsid w:val="02CD1B16"/>
    <w:multiLevelType w:val="hybridMultilevel"/>
    <w:tmpl w:val="9E3003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7"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9" w15:restartNumberingAfterBreak="0">
    <w:nsid w:val="0FF55DED"/>
    <w:multiLevelType w:val="hybridMultilevel"/>
    <w:tmpl w:val="C18229B0"/>
    <w:lvl w:ilvl="0" w:tplc="2A58FAB6">
      <w:start w:val="1"/>
      <w:numFmt w:val="lowerLetter"/>
      <w:lvlText w:val="%1)"/>
      <w:lvlJc w:val="left"/>
      <w:pPr>
        <w:ind w:left="1930" w:hanging="360"/>
      </w:pPr>
      <w:rPr>
        <w:rFonts w:hint="default"/>
      </w:rPr>
    </w:lvl>
    <w:lvl w:ilvl="1" w:tplc="080A0019" w:tentative="1">
      <w:start w:val="1"/>
      <w:numFmt w:val="lowerLetter"/>
      <w:lvlText w:val="%2."/>
      <w:lvlJc w:val="left"/>
      <w:pPr>
        <w:ind w:left="2650" w:hanging="360"/>
      </w:pPr>
    </w:lvl>
    <w:lvl w:ilvl="2" w:tplc="080A001B" w:tentative="1">
      <w:start w:val="1"/>
      <w:numFmt w:val="lowerRoman"/>
      <w:lvlText w:val="%3."/>
      <w:lvlJc w:val="right"/>
      <w:pPr>
        <w:ind w:left="3370" w:hanging="180"/>
      </w:pPr>
    </w:lvl>
    <w:lvl w:ilvl="3" w:tplc="080A000F" w:tentative="1">
      <w:start w:val="1"/>
      <w:numFmt w:val="decimal"/>
      <w:lvlText w:val="%4."/>
      <w:lvlJc w:val="left"/>
      <w:pPr>
        <w:ind w:left="4090" w:hanging="360"/>
      </w:pPr>
    </w:lvl>
    <w:lvl w:ilvl="4" w:tplc="080A0019" w:tentative="1">
      <w:start w:val="1"/>
      <w:numFmt w:val="lowerLetter"/>
      <w:lvlText w:val="%5."/>
      <w:lvlJc w:val="left"/>
      <w:pPr>
        <w:ind w:left="4810" w:hanging="360"/>
      </w:pPr>
    </w:lvl>
    <w:lvl w:ilvl="5" w:tplc="080A001B" w:tentative="1">
      <w:start w:val="1"/>
      <w:numFmt w:val="lowerRoman"/>
      <w:lvlText w:val="%6."/>
      <w:lvlJc w:val="right"/>
      <w:pPr>
        <w:ind w:left="5530" w:hanging="180"/>
      </w:pPr>
    </w:lvl>
    <w:lvl w:ilvl="6" w:tplc="080A000F" w:tentative="1">
      <w:start w:val="1"/>
      <w:numFmt w:val="decimal"/>
      <w:lvlText w:val="%7."/>
      <w:lvlJc w:val="left"/>
      <w:pPr>
        <w:ind w:left="6250" w:hanging="360"/>
      </w:pPr>
    </w:lvl>
    <w:lvl w:ilvl="7" w:tplc="080A0019" w:tentative="1">
      <w:start w:val="1"/>
      <w:numFmt w:val="lowerLetter"/>
      <w:lvlText w:val="%8."/>
      <w:lvlJc w:val="left"/>
      <w:pPr>
        <w:ind w:left="6970" w:hanging="360"/>
      </w:pPr>
    </w:lvl>
    <w:lvl w:ilvl="8" w:tplc="080A001B" w:tentative="1">
      <w:start w:val="1"/>
      <w:numFmt w:val="lowerRoman"/>
      <w:lvlText w:val="%9."/>
      <w:lvlJc w:val="right"/>
      <w:pPr>
        <w:ind w:left="7690" w:hanging="180"/>
      </w:pPr>
    </w:lvl>
  </w:abstractNum>
  <w:abstractNum w:abstractNumId="10" w15:restartNumberingAfterBreak="0">
    <w:nsid w:val="107210E8"/>
    <w:multiLevelType w:val="hybridMultilevel"/>
    <w:tmpl w:val="7750BB18"/>
    <w:lvl w:ilvl="0" w:tplc="3400418E">
      <w:start w:val="1"/>
      <w:numFmt w:val="decimal"/>
      <w:lvlText w:val="%1-"/>
      <w:lvlJc w:val="left"/>
      <w:pPr>
        <w:ind w:left="72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1EA7954"/>
    <w:multiLevelType w:val="hybridMultilevel"/>
    <w:tmpl w:val="7ADE0826"/>
    <w:lvl w:ilvl="0" w:tplc="5F6AE040">
      <w:start w:val="1"/>
      <w:numFmt w:val="upp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12"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3" w15:restartNumberingAfterBreak="0">
    <w:nsid w:val="15980B3B"/>
    <w:multiLevelType w:val="hybridMultilevel"/>
    <w:tmpl w:val="F2CAF96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4" w15:restartNumberingAfterBreak="0">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5"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93B0185"/>
    <w:multiLevelType w:val="multilevel"/>
    <w:tmpl w:val="9118C17C"/>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18"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20"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82933F8"/>
    <w:multiLevelType w:val="multilevel"/>
    <w:tmpl w:val="A754E15E"/>
    <w:lvl w:ilvl="0">
      <w:start w:val="2"/>
      <w:numFmt w:val="decimal"/>
      <w:lvlText w:val="%1"/>
      <w:lvlJc w:val="left"/>
      <w:pPr>
        <w:tabs>
          <w:tab w:val="num" w:pos="0"/>
        </w:tabs>
        <w:ind w:left="525" w:hanging="525"/>
      </w:pPr>
    </w:lvl>
    <w:lvl w:ilvl="1">
      <w:start w:val="2"/>
      <w:numFmt w:val="decimal"/>
      <w:lvlText w:val="%1.%2"/>
      <w:lvlJc w:val="left"/>
      <w:pPr>
        <w:tabs>
          <w:tab w:val="num" w:pos="0"/>
        </w:tabs>
        <w:ind w:left="767" w:hanging="525"/>
      </w:pPr>
    </w:lvl>
    <w:lvl w:ilvl="2">
      <w:start w:val="2"/>
      <w:numFmt w:val="decimal"/>
      <w:lvlText w:val="%1.%2.%3"/>
      <w:lvlJc w:val="left"/>
      <w:pPr>
        <w:tabs>
          <w:tab w:val="num" w:pos="0"/>
        </w:tabs>
        <w:ind w:left="1204" w:hanging="720"/>
      </w:pPr>
    </w:lvl>
    <w:lvl w:ilvl="3">
      <w:start w:val="1"/>
      <w:numFmt w:val="decimal"/>
      <w:lvlText w:val="%1.%2.%3.%4"/>
      <w:lvlJc w:val="left"/>
      <w:pPr>
        <w:tabs>
          <w:tab w:val="num" w:pos="0"/>
        </w:tabs>
        <w:ind w:left="1806" w:hanging="1080"/>
      </w:pPr>
    </w:lvl>
    <w:lvl w:ilvl="4">
      <w:start w:val="1"/>
      <w:numFmt w:val="bullet"/>
      <w:lvlText w:val=""/>
      <w:lvlJc w:val="left"/>
      <w:pPr>
        <w:tabs>
          <w:tab w:val="num" w:pos="0"/>
        </w:tabs>
        <w:ind w:left="2048" w:hanging="1080"/>
      </w:pPr>
      <w:rPr>
        <w:rFonts w:ascii="Symbol" w:hAnsi="Symbol" w:cs="Symbol"/>
      </w:rPr>
    </w:lvl>
    <w:lvl w:ilvl="5">
      <w:start w:val="1"/>
      <w:numFmt w:val="bullet"/>
      <w:lvlText w:val=""/>
      <w:lvlJc w:val="left"/>
      <w:pPr>
        <w:tabs>
          <w:tab w:val="num" w:pos="0"/>
        </w:tabs>
        <w:ind w:left="2650" w:hanging="1440"/>
      </w:pPr>
      <w:rPr>
        <w:rFonts w:ascii="Symbol" w:hAnsi="Symbol" w:hint="default"/>
      </w:rPr>
    </w:lvl>
    <w:lvl w:ilvl="6">
      <w:start w:val="1"/>
      <w:numFmt w:val="decimal"/>
      <w:lvlText w:val="%1.%2.%3.%4.%5.%6.%7"/>
      <w:lvlJc w:val="left"/>
      <w:pPr>
        <w:tabs>
          <w:tab w:val="num" w:pos="0"/>
        </w:tabs>
        <w:ind w:left="2892" w:hanging="1440"/>
      </w:pPr>
    </w:lvl>
    <w:lvl w:ilvl="7">
      <w:start w:val="1"/>
      <w:numFmt w:val="decimal"/>
      <w:lvlText w:val="%1.%2.%3.%4.%5.%6.%7.%8"/>
      <w:lvlJc w:val="left"/>
      <w:pPr>
        <w:tabs>
          <w:tab w:val="num" w:pos="0"/>
        </w:tabs>
        <w:ind w:left="3494" w:hanging="1800"/>
      </w:pPr>
    </w:lvl>
    <w:lvl w:ilvl="8">
      <w:start w:val="1"/>
      <w:numFmt w:val="decimal"/>
      <w:lvlText w:val="%1.%2.%3.%4.%5.%6.%7.%8.%9"/>
      <w:lvlJc w:val="left"/>
      <w:pPr>
        <w:tabs>
          <w:tab w:val="num" w:pos="0"/>
        </w:tabs>
        <w:ind w:left="3736" w:hanging="1800"/>
      </w:pPr>
    </w:lvl>
  </w:abstractNum>
  <w:abstractNum w:abstractNumId="23"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4"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7"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15:restartNumberingAfterBreak="0">
    <w:nsid w:val="5A8B4422"/>
    <w:multiLevelType w:val="hybridMultilevel"/>
    <w:tmpl w:val="D5F253C6"/>
    <w:lvl w:ilvl="0" w:tplc="543E5074">
      <w:start w:val="1"/>
      <w:numFmt w:val="upp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29"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5F231004"/>
    <w:multiLevelType w:val="hybridMultilevel"/>
    <w:tmpl w:val="8D708F48"/>
    <w:lvl w:ilvl="0" w:tplc="DF7AEF8C">
      <w:start w:val="1"/>
      <w:numFmt w:val="upp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31" w15:restartNumberingAfterBreak="0">
    <w:nsid w:val="5FA32ABB"/>
    <w:multiLevelType w:val="hybridMultilevel"/>
    <w:tmpl w:val="EFBCB132"/>
    <w:lvl w:ilvl="0" w:tplc="080A000F">
      <w:start w:val="1"/>
      <w:numFmt w:val="decimal"/>
      <w:lvlText w:val="%1."/>
      <w:lvlJc w:val="left"/>
      <w:pPr>
        <w:ind w:left="1570" w:hanging="360"/>
      </w:pPr>
    </w:lvl>
    <w:lvl w:ilvl="1" w:tplc="0C0A0001">
      <w:start w:val="1"/>
      <w:numFmt w:val="bullet"/>
      <w:lvlText w:val=""/>
      <w:lvlJc w:val="left"/>
      <w:pPr>
        <w:ind w:left="2290" w:hanging="360"/>
      </w:pPr>
      <w:rPr>
        <w:rFonts w:ascii="Symbol" w:hAnsi="Symbol" w:hint="default"/>
      </w:rPr>
    </w:lvl>
    <w:lvl w:ilvl="2" w:tplc="5BB83F5E">
      <w:start w:val="1"/>
      <w:numFmt w:val="lowerLetter"/>
      <w:lvlText w:val="%3."/>
      <w:lvlJc w:val="right"/>
      <w:pPr>
        <w:ind w:left="3010" w:hanging="180"/>
      </w:pPr>
      <w:rPr>
        <w:rFonts w:ascii="Arial" w:eastAsia="Calibri" w:hAnsi="Arial" w:cs="Arial"/>
      </w:rPr>
    </w:lvl>
    <w:lvl w:ilvl="3" w:tplc="080A000F">
      <w:start w:val="1"/>
      <w:numFmt w:val="decimal"/>
      <w:lvlText w:val="%4."/>
      <w:lvlJc w:val="left"/>
      <w:pPr>
        <w:ind w:left="3730" w:hanging="360"/>
      </w:pPr>
    </w:lvl>
    <w:lvl w:ilvl="4" w:tplc="080A0019">
      <w:start w:val="1"/>
      <w:numFmt w:val="lowerLetter"/>
      <w:lvlText w:val="%5."/>
      <w:lvlJc w:val="left"/>
      <w:pPr>
        <w:ind w:left="2486" w:hanging="360"/>
      </w:pPr>
    </w:lvl>
    <w:lvl w:ilvl="5" w:tplc="080A0001">
      <w:start w:val="1"/>
      <w:numFmt w:val="bullet"/>
      <w:lvlText w:val=""/>
      <w:lvlJc w:val="left"/>
      <w:pPr>
        <w:ind w:left="5170" w:hanging="180"/>
      </w:pPr>
      <w:rPr>
        <w:rFonts w:ascii="Symbol" w:hAnsi="Symbol" w:hint="default"/>
      </w:r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32"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34" w15:restartNumberingAfterBreak="0">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35" w15:restartNumberingAfterBreak="0">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6" w15:restartNumberingAfterBreak="0">
    <w:nsid w:val="6BF9008F"/>
    <w:multiLevelType w:val="hybridMultilevel"/>
    <w:tmpl w:val="080CFAF2"/>
    <w:lvl w:ilvl="0" w:tplc="1428B93E">
      <w:start w:val="1"/>
      <w:numFmt w:val="upp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37" w15:restartNumberingAfterBreak="0">
    <w:nsid w:val="6E707E64"/>
    <w:multiLevelType w:val="hybridMultilevel"/>
    <w:tmpl w:val="03B8F3AC"/>
    <w:lvl w:ilvl="0" w:tplc="8F3095E8">
      <w:start w:val="1"/>
      <w:numFmt w:val="bullet"/>
      <w:lvlText w:val=""/>
      <w:lvlJc w:val="left"/>
      <w:pPr>
        <w:ind w:left="2563" w:hanging="360"/>
      </w:pPr>
      <w:rPr>
        <w:rFonts w:ascii="Symbol" w:hAnsi="Symbol" w:hint="default"/>
        <w:color w:val="auto"/>
      </w:rPr>
    </w:lvl>
    <w:lvl w:ilvl="1" w:tplc="080A0003">
      <w:start w:val="1"/>
      <w:numFmt w:val="bullet"/>
      <w:lvlText w:val="o"/>
      <w:lvlJc w:val="left"/>
      <w:pPr>
        <w:ind w:left="3283" w:hanging="360"/>
      </w:pPr>
      <w:rPr>
        <w:rFonts w:ascii="Courier New" w:hAnsi="Courier New" w:cs="Courier New" w:hint="default"/>
      </w:rPr>
    </w:lvl>
    <w:lvl w:ilvl="2" w:tplc="080A0005">
      <w:start w:val="1"/>
      <w:numFmt w:val="bullet"/>
      <w:lvlText w:val=""/>
      <w:lvlJc w:val="left"/>
      <w:pPr>
        <w:ind w:left="4003" w:hanging="360"/>
      </w:pPr>
      <w:rPr>
        <w:rFonts w:ascii="Wingdings" w:hAnsi="Wingdings" w:hint="default"/>
      </w:rPr>
    </w:lvl>
    <w:lvl w:ilvl="3" w:tplc="080A0001" w:tentative="1">
      <w:start w:val="1"/>
      <w:numFmt w:val="bullet"/>
      <w:lvlText w:val=""/>
      <w:lvlJc w:val="left"/>
      <w:pPr>
        <w:ind w:left="4723" w:hanging="360"/>
      </w:pPr>
      <w:rPr>
        <w:rFonts w:ascii="Symbol" w:hAnsi="Symbol" w:hint="default"/>
      </w:rPr>
    </w:lvl>
    <w:lvl w:ilvl="4" w:tplc="080A0003" w:tentative="1">
      <w:start w:val="1"/>
      <w:numFmt w:val="bullet"/>
      <w:lvlText w:val="o"/>
      <w:lvlJc w:val="left"/>
      <w:pPr>
        <w:ind w:left="5443" w:hanging="360"/>
      </w:pPr>
      <w:rPr>
        <w:rFonts w:ascii="Courier New" w:hAnsi="Courier New" w:cs="Courier New" w:hint="default"/>
      </w:rPr>
    </w:lvl>
    <w:lvl w:ilvl="5" w:tplc="080A0005" w:tentative="1">
      <w:start w:val="1"/>
      <w:numFmt w:val="bullet"/>
      <w:lvlText w:val=""/>
      <w:lvlJc w:val="left"/>
      <w:pPr>
        <w:ind w:left="6163" w:hanging="360"/>
      </w:pPr>
      <w:rPr>
        <w:rFonts w:ascii="Wingdings" w:hAnsi="Wingdings" w:hint="default"/>
      </w:rPr>
    </w:lvl>
    <w:lvl w:ilvl="6" w:tplc="080A0001" w:tentative="1">
      <w:start w:val="1"/>
      <w:numFmt w:val="bullet"/>
      <w:lvlText w:val=""/>
      <w:lvlJc w:val="left"/>
      <w:pPr>
        <w:ind w:left="6883" w:hanging="360"/>
      </w:pPr>
      <w:rPr>
        <w:rFonts w:ascii="Symbol" w:hAnsi="Symbol" w:hint="default"/>
      </w:rPr>
    </w:lvl>
    <w:lvl w:ilvl="7" w:tplc="080A0003" w:tentative="1">
      <w:start w:val="1"/>
      <w:numFmt w:val="bullet"/>
      <w:lvlText w:val="o"/>
      <w:lvlJc w:val="left"/>
      <w:pPr>
        <w:ind w:left="7603" w:hanging="360"/>
      </w:pPr>
      <w:rPr>
        <w:rFonts w:ascii="Courier New" w:hAnsi="Courier New" w:cs="Courier New" w:hint="default"/>
      </w:rPr>
    </w:lvl>
    <w:lvl w:ilvl="8" w:tplc="080A0005" w:tentative="1">
      <w:start w:val="1"/>
      <w:numFmt w:val="bullet"/>
      <w:lvlText w:val=""/>
      <w:lvlJc w:val="left"/>
      <w:pPr>
        <w:ind w:left="8323" w:hanging="360"/>
      </w:pPr>
      <w:rPr>
        <w:rFonts w:ascii="Wingdings" w:hAnsi="Wingdings" w:hint="default"/>
      </w:rPr>
    </w:lvl>
  </w:abstractNum>
  <w:abstractNum w:abstractNumId="38" w15:restartNumberingAfterBreak="0">
    <w:nsid w:val="753D6DD6"/>
    <w:multiLevelType w:val="hybridMultilevel"/>
    <w:tmpl w:val="9EC449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7CD4105"/>
    <w:multiLevelType w:val="hybridMultilevel"/>
    <w:tmpl w:val="0ED42244"/>
    <w:lvl w:ilvl="0" w:tplc="080A0001">
      <w:start w:val="1"/>
      <w:numFmt w:val="bullet"/>
      <w:lvlText w:val=""/>
      <w:lvlJc w:val="left"/>
      <w:pPr>
        <w:ind w:left="2172" w:hanging="360"/>
      </w:pPr>
      <w:rPr>
        <w:rFonts w:ascii="Symbol" w:hAnsi="Symbol" w:hint="default"/>
        <w:b/>
        <w:sz w:val="22"/>
        <w:szCs w:val="22"/>
      </w:rPr>
    </w:lvl>
    <w:lvl w:ilvl="1" w:tplc="080A0001">
      <w:start w:val="1"/>
      <w:numFmt w:val="bullet"/>
      <w:lvlText w:val=""/>
      <w:lvlJc w:val="left"/>
      <w:pPr>
        <w:ind w:left="2892" w:hanging="360"/>
      </w:pPr>
      <w:rPr>
        <w:rFonts w:ascii="Symbol" w:hAnsi="Symbol" w:hint="default"/>
        <w:b/>
        <w:color w:val="000000"/>
      </w:rPr>
    </w:lvl>
    <w:lvl w:ilvl="2" w:tplc="080A001B">
      <w:start w:val="1"/>
      <w:numFmt w:val="lowerRoman"/>
      <w:lvlText w:val="%3."/>
      <w:lvlJc w:val="right"/>
      <w:pPr>
        <w:ind w:left="3612" w:hanging="180"/>
      </w:pPr>
    </w:lvl>
    <w:lvl w:ilvl="3" w:tplc="080A000F" w:tentative="1">
      <w:start w:val="1"/>
      <w:numFmt w:val="decimal"/>
      <w:lvlText w:val="%4."/>
      <w:lvlJc w:val="left"/>
      <w:pPr>
        <w:ind w:left="4332" w:hanging="360"/>
      </w:pPr>
    </w:lvl>
    <w:lvl w:ilvl="4" w:tplc="080A0019" w:tentative="1">
      <w:start w:val="1"/>
      <w:numFmt w:val="lowerLetter"/>
      <w:lvlText w:val="%5."/>
      <w:lvlJc w:val="left"/>
      <w:pPr>
        <w:ind w:left="5052" w:hanging="360"/>
      </w:pPr>
    </w:lvl>
    <w:lvl w:ilvl="5" w:tplc="080A001B" w:tentative="1">
      <w:start w:val="1"/>
      <w:numFmt w:val="lowerRoman"/>
      <w:lvlText w:val="%6."/>
      <w:lvlJc w:val="right"/>
      <w:pPr>
        <w:ind w:left="5772" w:hanging="180"/>
      </w:pPr>
    </w:lvl>
    <w:lvl w:ilvl="6" w:tplc="080A000F" w:tentative="1">
      <w:start w:val="1"/>
      <w:numFmt w:val="decimal"/>
      <w:lvlText w:val="%7."/>
      <w:lvlJc w:val="left"/>
      <w:pPr>
        <w:ind w:left="6492" w:hanging="360"/>
      </w:pPr>
    </w:lvl>
    <w:lvl w:ilvl="7" w:tplc="080A0019" w:tentative="1">
      <w:start w:val="1"/>
      <w:numFmt w:val="lowerLetter"/>
      <w:lvlText w:val="%8."/>
      <w:lvlJc w:val="left"/>
      <w:pPr>
        <w:ind w:left="7212" w:hanging="360"/>
      </w:pPr>
    </w:lvl>
    <w:lvl w:ilvl="8" w:tplc="080A001B" w:tentative="1">
      <w:start w:val="1"/>
      <w:numFmt w:val="lowerRoman"/>
      <w:lvlText w:val="%9."/>
      <w:lvlJc w:val="right"/>
      <w:pPr>
        <w:ind w:left="7932" w:hanging="180"/>
      </w:pPr>
    </w:lvl>
  </w:abstractNum>
  <w:abstractNum w:abstractNumId="40" w15:restartNumberingAfterBreak="0">
    <w:nsid w:val="7C6869A5"/>
    <w:multiLevelType w:val="hybridMultilevel"/>
    <w:tmpl w:val="C4D259FC"/>
    <w:lvl w:ilvl="0" w:tplc="2D06A4A4">
      <w:start w:val="1"/>
      <w:numFmt w:val="lowerLetter"/>
      <w:lvlText w:val="%1)"/>
      <w:lvlJc w:val="left"/>
      <w:pPr>
        <w:ind w:left="1930" w:hanging="360"/>
      </w:pPr>
      <w:rPr>
        <w:rFonts w:hint="default"/>
      </w:rPr>
    </w:lvl>
    <w:lvl w:ilvl="1" w:tplc="080A0019" w:tentative="1">
      <w:start w:val="1"/>
      <w:numFmt w:val="lowerLetter"/>
      <w:lvlText w:val="%2."/>
      <w:lvlJc w:val="left"/>
      <w:pPr>
        <w:ind w:left="2650" w:hanging="360"/>
      </w:pPr>
    </w:lvl>
    <w:lvl w:ilvl="2" w:tplc="080A001B" w:tentative="1">
      <w:start w:val="1"/>
      <w:numFmt w:val="lowerRoman"/>
      <w:lvlText w:val="%3."/>
      <w:lvlJc w:val="right"/>
      <w:pPr>
        <w:ind w:left="3370" w:hanging="180"/>
      </w:pPr>
    </w:lvl>
    <w:lvl w:ilvl="3" w:tplc="080A000F" w:tentative="1">
      <w:start w:val="1"/>
      <w:numFmt w:val="decimal"/>
      <w:lvlText w:val="%4."/>
      <w:lvlJc w:val="left"/>
      <w:pPr>
        <w:ind w:left="4090" w:hanging="360"/>
      </w:pPr>
    </w:lvl>
    <w:lvl w:ilvl="4" w:tplc="080A0019" w:tentative="1">
      <w:start w:val="1"/>
      <w:numFmt w:val="lowerLetter"/>
      <w:lvlText w:val="%5."/>
      <w:lvlJc w:val="left"/>
      <w:pPr>
        <w:ind w:left="4810" w:hanging="360"/>
      </w:pPr>
    </w:lvl>
    <w:lvl w:ilvl="5" w:tplc="080A001B" w:tentative="1">
      <w:start w:val="1"/>
      <w:numFmt w:val="lowerRoman"/>
      <w:lvlText w:val="%6."/>
      <w:lvlJc w:val="right"/>
      <w:pPr>
        <w:ind w:left="5530" w:hanging="180"/>
      </w:pPr>
    </w:lvl>
    <w:lvl w:ilvl="6" w:tplc="080A000F" w:tentative="1">
      <w:start w:val="1"/>
      <w:numFmt w:val="decimal"/>
      <w:lvlText w:val="%7."/>
      <w:lvlJc w:val="left"/>
      <w:pPr>
        <w:ind w:left="6250" w:hanging="360"/>
      </w:pPr>
    </w:lvl>
    <w:lvl w:ilvl="7" w:tplc="080A0019" w:tentative="1">
      <w:start w:val="1"/>
      <w:numFmt w:val="lowerLetter"/>
      <w:lvlText w:val="%8."/>
      <w:lvlJc w:val="left"/>
      <w:pPr>
        <w:ind w:left="6970" w:hanging="360"/>
      </w:pPr>
    </w:lvl>
    <w:lvl w:ilvl="8" w:tplc="080A001B" w:tentative="1">
      <w:start w:val="1"/>
      <w:numFmt w:val="lowerRoman"/>
      <w:lvlText w:val="%9."/>
      <w:lvlJc w:val="right"/>
      <w:pPr>
        <w:ind w:left="7690" w:hanging="180"/>
      </w:pPr>
    </w:lvl>
  </w:abstractNum>
  <w:num w:numId="1" w16cid:durableId="1511799697">
    <w:abstractNumId w:val="26"/>
  </w:num>
  <w:num w:numId="2" w16cid:durableId="1088427988">
    <w:abstractNumId w:val="32"/>
  </w:num>
  <w:num w:numId="3" w16cid:durableId="1978601648">
    <w:abstractNumId w:val="29"/>
  </w:num>
  <w:num w:numId="4" w16cid:durableId="1212813560">
    <w:abstractNumId w:val="15"/>
  </w:num>
  <w:num w:numId="5" w16cid:durableId="1293055493">
    <w:abstractNumId w:val="16"/>
  </w:num>
  <w:num w:numId="6" w16cid:durableId="952396577">
    <w:abstractNumId w:val="4"/>
  </w:num>
  <w:num w:numId="7" w16cid:durableId="1569726137">
    <w:abstractNumId w:val="25"/>
  </w:num>
  <w:num w:numId="8" w16cid:durableId="596449458">
    <w:abstractNumId w:val="0"/>
  </w:num>
  <w:num w:numId="9" w16cid:durableId="1152987353">
    <w:abstractNumId w:val="7"/>
  </w:num>
  <w:num w:numId="10" w16cid:durableId="363291271">
    <w:abstractNumId w:val="23"/>
  </w:num>
  <w:num w:numId="11" w16cid:durableId="1327634294">
    <w:abstractNumId w:val="12"/>
  </w:num>
  <w:num w:numId="12" w16cid:durableId="2045667352">
    <w:abstractNumId w:val="21"/>
  </w:num>
  <w:num w:numId="13" w16cid:durableId="11590730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756164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5422825">
    <w:abstractNumId w:val="27"/>
  </w:num>
  <w:num w:numId="16" w16cid:durableId="193881473">
    <w:abstractNumId w:val="20"/>
  </w:num>
  <w:num w:numId="17" w16cid:durableId="2094928271">
    <w:abstractNumId w:val="3"/>
  </w:num>
  <w:num w:numId="18" w16cid:durableId="1440956397">
    <w:abstractNumId w:val="3"/>
  </w:num>
  <w:num w:numId="19" w16cid:durableId="1475870828">
    <w:abstractNumId w:val="2"/>
    <w:lvlOverride w:ilvl="0">
      <w:startOverride w:val="1"/>
    </w:lvlOverride>
  </w:num>
  <w:num w:numId="20" w16cid:durableId="1635599378">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1199024">
    <w:abstractNumId w:val="5"/>
  </w:num>
  <w:num w:numId="22" w16cid:durableId="639305505">
    <w:abstractNumId w:val="38"/>
  </w:num>
  <w:num w:numId="23" w16cid:durableId="466246383">
    <w:abstractNumId w:val="19"/>
  </w:num>
  <w:num w:numId="24" w16cid:durableId="1209688870">
    <w:abstractNumId w:val="8"/>
  </w:num>
  <w:num w:numId="25" w16cid:durableId="1839612149">
    <w:abstractNumId w:val="17"/>
  </w:num>
  <w:num w:numId="26" w16cid:durableId="983243793">
    <w:abstractNumId w:val="33"/>
  </w:num>
  <w:num w:numId="27" w16cid:durableId="10843442">
    <w:abstractNumId w:val="14"/>
  </w:num>
  <w:num w:numId="28" w16cid:durableId="1254781016">
    <w:abstractNumId w:val="34"/>
  </w:num>
  <w:num w:numId="29" w16cid:durableId="1101070673">
    <w:abstractNumId w:val="35"/>
  </w:num>
  <w:num w:numId="30" w16cid:durableId="822549021">
    <w:abstractNumId w:val="6"/>
  </w:num>
  <w:num w:numId="31" w16cid:durableId="1064329427">
    <w:abstractNumId w:val="31"/>
  </w:num>
  <w:num w:numId="32" w16cid:durableId="1439838512">
    <w:abstractNumId w:val="9"/>
  </w:num>
  <w:num w:numId="33" w16cid:durableId="947158053">
    <w:abstractNumId w:val="40"/>
  </w:num>
  <w:num w:numId="34" w16cid:durableId="1905948267">
    <w:abstractNumId w:val="39"/>
  </w:num>
  <w:num w:numId="35" w16cid:durableId="871579935">
    <w:abstractNumId w:val="13"/>
  </w:num>
  <w:num w:numId="36" w16cid:durableId="7485528">
    <w:abstractNumId w:val="37"/>
  </w:num>
  <w:num w:numId="37" w16cid:durableId="1412191857">
    <w:abstractNumId w:val="30"/>
  </w:num>
  <w:num w:numId="38" w16cid:durableId="2123765348">
    <w:abstractNumId w:val="28"/>
  </w:num>
  <w:num w:numId="39" w16cid:durableId="540484718">
    <w:abstractNumId w:val="11"/>
  </w:num>
  <w:num w:numId="40" w16cid:durableId="1203787624">
    <w:abstractNumId w:val="36"/>
  </w:num>
  <w:num w:numId="41" w16cid:durableId="2078820703">
    <w:abstractNumId w:val="22"/>
  </w:num>
  <w:num w:numId="42" w16cid:durableId="105797030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F1A"/>
    <w:rsid w:val="000104DB"/>
    <w:rsid w:val="00010B00"/>
    <w:rsid w:val="000115F5"/>
    <w:rsid w:val="0001217C"/>
    <w:rsid w:val="00013F1A"/>
    <w:rsid w:val="00014563"/>
    <w:rsid w:val="000146C9"/>
    <w:rsid w:val="00014A38"/>
    <w:rsid w:val="0001612B"/>
    <w:rsid w:val="00016976"/>
    <w:rsid w:val="00017FB7"/>
    <w:rsid w:val="00021BAC"/>
    <w:rsid w:val="0002252F"/>
    <w:rsid w:val="00022C16"/>
    <w:rsid w:val="000232BA"/>
    <w:rsid w:val="00024B2E"/>
    <w:rsid w:val="000263FC"/>
    <w:rsid w:val="00026A2A"/>
    <w:rsid w:val="000278B7"/>
    <w:rsid w:val="00031F7C"/>
    <w:rsid w:val="000320E5"/>
    <w:rsid w:val="0003389F"/>
    <w:rsid w:val="000361C7"/>
    <w:rsid w:val="00036218"/>
    <w:rsid w:val="00037BF4"/>
    <w:rsid w:val="00040313"/>
    <w:rsid w:val="00040E33"/>
    <w:rsid w:val="00041007"/>
    <w:rsid w:val="000418EC"/>
    <w:rsid w:val="00041FE1"/>
    <w:rsid w:val="0004303A"/>
    <w:rsid w:val="00047F72"/>
    <w:rsid w:val="00051058"/>
    <w:rsid w:val="00051758"/>
    <w:rsid w:val="0005356F"/>
    <w:rsid w:val="00053AA6"/>
    <w:rsid w:val="00054623"/>
    <w:rsid w:val="000556F9"/>
    <w:rsid w:val="0005635C"/>
    <w:rsid w:val="00057D33"/>
    <w:rsid w:val="000627D5"/>
    <w:rsid w:val="000629BF"/>
    <w:rsid w:val="00065D40"/>
    <w:rsid w:val="00067C1D"/>
    <w:rsid w:val="00070A6F"/>
    <w:rsid w:val="00071B2F"/>
    <w:rsid w:val="0007386D"/>
    <w:rsid w:val="00073F84"/>
    <w:rsid w:val="00075F40"/>
    <w:rsid w:val="00077C20"/>
    <w:rsid w:val="0008081C"/>
    <w:rsid w:val="000808CD"/>
    <w:rsid w:val="00081595"/>
    <w:rsid w:val="00082299"/>
    <w:rsid w:val="00082AB4"/>
    <w:rsid w:val="00083BE6"/>
    <w:rsid w:val="00084E3B"/>
    <w:rsid w:val="00087CF2"/>
    <w:rsid w:val="00091E85"/>
    <w:rsid w:val="000926F8"/>
    <w:rsid w:val="00092C12"/>
    <w:rsid w:val="00095773"/>
    <w:rsid w:val="00097878"/>
    <w:rsid w:val="00097882"/>
    <w:rsid w:val="000A08BD"/>
    <w:rsid w:val="000A2309"/>
    <w:rsid w:val="000A3359"/>
    <w:rsid w:val="000A349E"/>
    <w:rsid w:val="000A3F85"/>
    <w:rsid w:val="000A6532"/>
    <w:rsid w:val="000B0933"/>
    <w:rsid w:val="000B0A43"/>
    <w:rsid w:val="000B0DA7"/>
    <w:rsid w:val="000B16A4"/>
    <w:rsid w:val="000B1F18"/>
    <w:rsid w:val="000B22D3"/>
    <w:rsid w:val="000B2321"/>
    <w:rsid w:val="000B2485"/>
    <w:rsid w:val="000B2C50"/>
    <w:rsid w:val="000C3CC6"/>
    <w:rsid w:val="000C411C"/>
    <w:rsid w:val="000C4AD9"/>
    <w:rsid w:val="000C5E25"/>
    <w:rsid w:val="000D0324"/>
    <w:rsid w:val="000D0AE5"/>
    <w:rsid w:val="000D3E48"/>
    <w:rsid w:val="000D61DB"/>
    <w:rsid w:val="000D6564"/>
    <w:rsid w:val="000D737F"/>
    <w:rsid w:val="000E4784"/>
    <w:rsid w:val="000E4CB4"/>
    <w:rsid w:val="000E7824"/>
    <w:rsid w:val="000E797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6D99"/>
    <w:rsid w:val="00107DF5"/>
    <w:rsid w:val="0011412A"/>
    <w:rsid w:val="00115DDF"/>
    <w:rsid w:val="00121EBB"/>
    <w:rsid w:val="00122576"/>
    <w:rsid w:val="00122584"/>
    <w:rsid w:val="00122C69"/>
    <w:rsid w:val="00124963"/>
    <w:rsid w:val="00126D70"/>
    <w:rsid w:val="00127161"/>
    <w:rsid w:val="0013137D"/>
    <w:rsid w:val="00131540"/>
    <w:rsid w:val="00131676"/>
    <w:rsid w:val="00135716"/>
    <w:rsid w:val="0013798A"/>
    <w:rsid w:val="001441BB"/>
    <w:rsid w:val="00144A6C"/>
    <w:rsid w:val="00150B92"/>
    <w:rsid w:val="00151DEA"/>
    <w:rsid w:val="00152187"/>
    <w:rsid w:val="00155E83"/>
    <w:rsid w:val="00157D6C"/>
    <w:rsid w:val="001638A8"/>
    <w:rsid w:val="001666EF"/>
    <w:rsid w:val="0017223D"/>
    <w:rsid w:val="00172278"/>
    <w:rsid w:val="001735AC"/>
    <w:rsid w:val="0017562F"/>
    <w:rsid w:val="00177093"/>
    <w:rsid w:val="00183382"/>
    <w:rsid w:val="001835FA"/>
    <w:rsid w:val="00183DDD"/>
    <w:rsid w:val="00185367"/>
    <w:rsid w:val="001858FE"/>
    <w:rsid w:val="00185F5D"/>
    <w:rsid w:val="001869A5"/>
    <w:rsid w:val="00186C39"/>
    <w:rsid w:val="00187695"/>
    <w:rsid w:val="001958FD"/>
    <w:rsid w:val="00196084"/>
    <w:rsid w:val="001A12BE"/>
    <w:rsid w:val="001A5C3B"/>
    <w:rsid w:val="001B3058"/>
    <w:rsid w:val="001B3BF3"/>
    <w:rsid w:val="001B54DD"/>
    <w:rsid w:val="001B6A98"/>
    <w:rsid w:val="001B77A5"/>
    <w:rsid w:val="001C0D0B"/>
    <w:rsid w:val="001C1059"/>
    <w:rsid w:val="001C235D"/>
    <w:rsid w:val="001C2494"/>
    <w:rsid w:val="001C3287"/>
    <w:rsid w:val="001C502D"/>
    <w:rsid w:val="001C59BF"/>
    <w:rsid w:val="001C5E75"/>
    <w:rsid w:val="001C683F"/>
    <w:rsid w:val="001C7B98"/>
    <w:rsid w:val="001C7F79"/>
    <w:rsid w:val="001D091F"/>
    <w:rsid w:val="001D0DF1"/>
    <w:rsid w:val="001D29DA"/>
    <w:rsid w:val="001D33AD"/>
    <w:rsid w:val="001D4D8E"/>
    <w:rsid w:val="001D592E"/>
    <w:rsid w:val="001D66CF"/>
    <w:rsid w:val="001E1563"/>
    <w:rsid w:val="001E1CE1"/>
    <w:rsid w:val="001E246B"/>
    <w:rsid w:val="001E4496"/>
    <w:rsid w:val="001E4D3D"/>
    <w:rsid w:val="001E5443"/>
    <w:rsid w:val="001E609A"/>
    <w:rsid w:val="001F0281"/>
    <w:rsid w:val="001F279F"/>
    <w:rsid w:val="001F3029"/>
    <w:rsid w:val="001F315C"/>
    <w:rsid w:val="001F41D1"/>
    <w:rsid w:val="001F4F7D"/>
    <w:rsid w:val="001F50C0"/>
    <w:rsid w:val="001F5751"/>
    <w:rsid w:val="001F69BA"/>
    <w:rsid w:val="001F71ED"/>
    <w:rsid w:val="001F74BD"/>
    <w:rsid w:val="001F7616"/>
    <w:rsid w:val="00201A71"/>
    <w:rsid w:val="00203656"/>
    <w:rsid w:val="0020456D"/>
    <w:rsid w:val="00204ACC"/>
    <w:rsid w:val="0021028B"/>
    <w:rsid w:val="002129A9"/>
    <w:rsid w:val="00213CC4"/>
    <w:rsid w:val="0021478B"/>
    <w:rsid w:val="00216044"/>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2E08"/>
    <w:rsid w:val="0023341F"/>
    <w:rsid w:val="00235049"/>
    <w:rsid w:val="002350AE"/>
    <w:rsid w:val="002353F3"/>
    <w:rsid w:val="00235C45"/>
    <w:rsid w:val="00235E75"/>
    <w:rsid w:val="0023651B"/>
    <w:rsid w:val="002376C5"/>
    <w:rsid w:val="00237B84"/>
    <w:rsid w:val="00240B53"/>
    <w:rsid w:val="00243A14"/>
    <w:rsid w:val="00244FC1"/>
    <w:rsid w:val="0024601F"/>
    <w:rsid w:val="00246FD5"/>
    <w:rsid w:val="00250B96"/>
    <w:rsid w:val="002527DC"/>
    <w:rsid w:val="0025332C"/>
    <w:rsid w:val="00257645"/>
    <w:rsid w:val="002601FD"/>
    <w:rsid w:val="002616DF"/>
    <w:rsid w:val="00263AAC"/>
    <w:rsid w:val="00264833"/>
    <w:rsid w:val="00264F85"/>
    <w:rsid w:val="00266C74"/>
    <w:rsid w:val="00270F61"/>
    <w:rsid w:val="002727E9"/>
    <w:rsid w:val="0027585F"/>
    <w:rsid w:val="00275BE2"/>
    <w:rsid w:val="002764B3"/>
    <w:rsid w:val="00276FFD"/>
    <w:rsid w:val="0028232F"/>
    <w:rsid w:val="002847A7"/>
    <w:rsid w:val="002856C1"/>
    <w:rsid w:val="00285D3C"/>
    <w:rsid w:val="002861CB"/>
    <w:rsid w:val="002869B4"/>
    <w:rsid w:val="00287B67"/>
    <w:rsid w:val="0029093B"/>
    <w:rsid w:val="00291B59"/>
    <w:rsid w:val="00292971"/>
    <w:rsid w:val="002931EE"/>
    <w:rsid w:val="0029324E"/>
    <w:rsid w:val="00293562"/>
    <w:rsid w:val="002945CF"/>
    <w:rsid w:val="00294B0F"/>
    <w:rsid w:val="00294B94"/>
    <w:rsid w:val="0029615D"/>
    <w:rsid w:val="002965F3"/>
    <w:rsid w:val="00296C87"/>
    <w:rsid w:val="002A1ADB"/>
    <w:rsid w:val="002A42F1"/>
    <w:rsid w:val="002A4F33"/>
    <w:rsid w:val="002A640C"/>
    <w:rsid w:val="002A66D4"/>
    <w:rsid w:val="002A6FDD"/>
    <w:rsid w:val="002A717C"/>
    <w:rsid w:val="002B27E7"/>
    <w:rsid w:val="002B29F6"/>
    <w:rsid w:val="002B3E18"/>
    <w:rsid w:val="002B57F9"/>
    <w:rsid w:val="002B6025"/>
    <w:rsid w:val="002B6F3C"/>
    <w:rsid w:val="002C30AB"/>
    <w:rsid w:val="002C3DD1"/>
    <w:rsid w:val="002C4EE1"/>
    <w:rsid w:val="002C51EF"/>
    <w:rsid w:val="002C58A5"/>
    <w:rsid w:val="002C7D67"/>
    <w:rsid w:val="002D1658"/>
    <w:rsid w:val="002D1B2B"/>
    <w:rsid w:val="002D2582"/>
    <w:rsid w:val="002D308E"/>
    <w:rsid w:val="002D38B4"/>
    <w:rsid w:val="002D4AE2"/>
    <w:rsid w:val="002D5239"/>
    <w:rsid w:val="002D5AA5"/>
    <w:rsid w:val="002E1216"/>
    <w:rsid w:val="002E432A"/>
    <w:rsid w:val="002E59E3"/>
    <w:rsid w:val="002E7834"/>
    <w:rsid w:val="002E79FF"/>
    <w:rsid w:val="002E7D5D"/>
    <w:rsid w:val="002F0AE7"/>
    <w:rsid w:val="002F0F2B"/>
    <w:rsid w:val="002F1476"/>
    <w:rsid w:val="002F34E2"/>
    <w:rsid w:val="002F5365"/>
    <w:rsid w:val="002F7BE4"/>
    <w:rsid w:val="0030097D"/>
    <w:rsid w:val="00301E9B"/>
    <w:rsid w:val="003020D3"/>
    <w:rsid w:val="003027A4"/>
    <w:rsid w:val="0030393D"/>
    <w:rsid w:val="003048E8"/>
    <w:rsid w:val="00304EFF"/>
    <w:rsid w:val="00307ADE"/>
    <w:rsid w:val="00310A01"/>
    <w:rsid w:val="00310CEF"/>
    <w:rsid w:val="00311D33"/>
    <w:rsid w:val="003134E6"/>
    <w:rsid w:val="00313BC6"/>
    <w:rsid w:val="00314FE8"/>
    <w:rsid w:val="00316BC1"/>
    <w:rsid w:val="00321563"/>
    <w:rsid w:val="00321D2A"/>
    <w:rsid w:val="00321F92"/>
    <w:rsid w:val="00323B7F"/>
    <w:rsid w:val="00323F99"/>
    <w:rsid w:val="00327D39"/>
    <w:rsid w:val="00327FB8"/>
    <w:rsid w:val="00330E70"/>
    <w:rsid w:val="00332BEB"/>
    <w:rsid w:val="003331C4"/>
    <w:rsid w:val="0033595E"/>
    <w:rsid w:val="00335B4A"/>
    <w:rsid w:val="00343922"/>
    <w:rsid w:val="00344386"/>
    <w:rsid w:val="0035057D"/>
    <w:rsid w:val="00352DA6"/>
    <w:rsid w:val="0035460B"/>
    <w:rsid w:val="00356335"/>
    <w:rsid w:val="00357D78"/>
    <w:rsid w:val="00360305"/>
    <w:rsid w:val="003604BD"/>
    <w:rsid w:val="0036149D"/>
    <w:rsid w:val="00361AB5"/>
    <w:rsid w:val="00361B2D"/>
    <w:rsid w:val="003633DF"/>
    <w:rsid w:val="00363ACB"/>
    <w:rsid w:val="00364FF0"/>
    <w:rsid w:val="0036652A"/>
    <w:rsid w:val="00366B91"/>
    <w:rsid w:val="00367C94"/>
    <w:rsid w:val="00370BE8"/>
    <w:rsid w:val="003719F1"/>
    <w:rsid w:val="00374A75"/>
    <w:rsid w:val="00374B47"/>
    <w:rsid w:val="00375D76"/>
    <w:rsid w:val="003763CC"/>
    <w:rsid w:val="00377760"/>
    <w:rsid w:val="003821E9"/>
    <w:rsid w:val="00382431"/>
    <w:rsid w:val="003839D5"/>
    <w:rsid w:val="003841A0"/>
    <w:rsid w:val="003846AB"/>
    <w:rsid w:val="0038579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4193"/>
    <w:rsid w:val="003A582F"/>
    <w:rsid w:val="003B27D3"/>
    <w:rsid w:val="003B3E56"/>
    <w:rsid w:val="003B5EBC"/>
    <w:rsid w:val="003C21E9"/>
    <w:rsid w:val="003C35FF"/>
    <w:rsid w:val="003C38A0"/>
    <w:rsid w:val="003C663F"/>
    <w:rsid w:val="003D2C36"/>
    <w:rsid w:val="003D6CE4"/>
    <w:rsid w:val="003D7B2C"/>
    <w:rsid w:val="003E18AE"/>
    <w:rsid w:val="003E4506"/>
    <w:rsid w:val="003E5EF3"/>
    <w:rsid w:val="003E772F"/>
    <w:rsid w:val="003F0CD9"/>
    <w:rsid w:val="003F1B4F"/>
    <w:rsid w:val="003F5A76"/>
    <w:rsid w:val="003F5D8E"/>
    <w:rsid w:val="003F7C1A"/>
    <w:rsid w:val="003F7D4E"/>
    <w:rsid w:val="00401CA2"/>
    <w:rsid w:val="00403E54"/>
    <w:rsid w:val="0040475F"/>
    <w:rsid w:val="0040518C"/>
    <w:rsid w:val="00407DFC"/>
    <w:rsid w:val="004118D6"/>
    <w:rsid w:val="00412D42"/>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091"/>
    <w:rsid w:val="00426241"/>
    <w:rsid w:val="00426297"/>
    <w:rsid w:val="00426B79"/>
    <w:rsid w:val="004273C3"/>
    <w:rsid w:val="00432939"/>
    <w:rsid w:val="00434462"/>
    <w:rsid w:val="00434547"/>
    <w:rsid w:val="00434DF6"/>
    <w:rsid w:val="004356FD"/>
    <w:rsid w:val="00435F86"/>
    <w:rsid w:val="0043680D"/>
    <w:rsid w:val="0044095F"/>
    <w:rsid w:val="00440D44"/>
    <w:rsid w:val="004436FC"/>
    <w:rsid w:val="004449D8"/>
    <w:rsid w:val="00447AC0"/>
    <w:rsid w:val="00450F34"/>
    <w:rsid w:val="00452454"/>
    <w:rsid w:val="0045405D"/>
    <w:rsid w:val="00454233"/>
    <w:rsid w:val="00454843"/>
    <w:rsid w:val="0045612F"/>
    <w:rsid w:val="0045798D"/>
    <w:rsid w:val="00457BA3"/>
    <w:rsid w:val="00462B70"/>
    <w:rsid w:val="00465537"/>
    <w:rsid w:val="00467295"/>
    <w:rsid w:val="00467DA1"/>
    <w:rsid w:val="00467E86"/>
    <w:rsid w:val="0047053E"/>
    <w:rsid w:val="00471FBE"/>
    <w:rsid w:val="004728CF"/>
    <w:rsid w:val="004728F6"/>
    <w:rsid w:val="00474466"/>
    <w:rsid w:val="0047458B"/>
    <w:rsid w:val="0047567C"/>
    <w:rsid w:val="004771FC"/>
    <w:rsid w:val="00480223"/>
    <w:rsid w:val="0048156A"/>
    <w:rsid w:val="00481AD4"/>
    <w:rsid w:val="00481FF0"/>
    <w:rsid w:val="0048388A"/>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C1F"/>
    <w:rsid w:val="004A1EEA"/>
    <w:rsid w:val="004A33D4"/>
    <w:rsid w:val="004A379D"/>
    <w:rsid w:val="004B01BE"/>
    <w:rsid w:val="004B0AB8"/>
    <w:rsid w:val="004B0D99"/>
    <w:rsid w:val="004B4F7C"/>
    <w:rsid w:val="004B5746"/>
    <w:rsid w:val="004B661A"/>
    <w:rsid w:val="004B6ADB"/>
    <w:rsid w:val="004B7598"/>
    <w:rsid w:val="004C0A15"/>
    <w:rsid w:val="004C0CAE"/>
    <w:rsid w:val="004C13F2"/>
    <w:rsid w:val="004C1F46"/>
    <w:rsid w:val="004C5AD4"/>
    <w:rsid w:val="004C67C2"/>
    <w:rsid w:val="004D0136"/>
    <w:rsid w:val="004D0E44"/>
    <w:rsid w:val="004D27EC"/>
    <w:rsid w:val="004D2AE2"/>
    <w:rsid w:val="004D30A5"/>
    <w:rsid w:val="004D311D"/>
    <w:rsid w:val="004D3314"/>
    <w:rsid w:val="004D494C"/>
    <w:rsid w:val="004E15BC"/>
    <w:rsid w:val="004E1866"/>
    <w:rsid w:val="004E1F80"/>
    <w:rsid w:val="004E2C34"/>
    <w:rsid w:val="004E4613"/>
    <w:rsid w:val="004F1701"/>
    <w:rsid w:val="004F2346"/>
    <w:rsid w:val="004F2748"/>
    <w:rsid w:val="004F27E0"/>
    <w:rsid w:val="004F2C1E"/>
    <w:rsid w:val="004F3232"/>
    <w:rsid w:val="004F4FF7"/>
    <w:rsid w:val="004F5D37"/>
    <w:rsid w:val="00501A67"/>
    <w:rsid w:val="00502A76"/>
    <w:rsid w:val="00503050"/>
    <w:rsid w:val="00503A7B"/>
    <w:rsid w:val="00503E2F"/>
    <w:rsid w:val="00504D5C"/>
    <w:rsid w:val="00506C55"/>
    <w:rsid w:val="00510526"/>
    <w:rsid w:val="00510F05"/>
    <w:rsid w:val="005142B2"/>
    <w:rsid w:val="005148FC"/>
    <w:rsid w:val="00514DFB"/>
    <w:rsid w:val="005153EC"/>
    <w:rsid w:val="00516366"/>
    <w:rsid w:val="00516F43"/>
    <w:rsid w:val="00521303"/>
    <w:rsid w:val="00524510"/>
    <w:rsid w:val="00526FF1"/>
    <w:rsid w:val="005273A4"/>
    <w:rsid w:val="00527538"/>
    <w:rsid w:val="00527D66"/>
    <w:rsid w:val="005310BA"/>
    <w:rsid w:val="005313A8"/>
    <w:rsid w:val="00531617"/>
    <w:rsid w:val="005335D3"/>
    <w:rsid w:val="00534200"/>
    <w:rsid w:val="00535226"/>
    <w:rsid w:val="00535FD2"/>
    <w:rsid w:val="005367F0"/>
    <w:rsid w:val="0053751C"/>
    <w:rsid w:val="005454E8"/>
    <w:rsid w:val="00545B71"/>
    <w:rsid w:val="00547222"/>
    <w:rsid w:val="00553498"/>
    <w:rsid w:val="00553FEA"/>
    <w:rsid w:val="00557962"/>
    <w:rsid w:val="005604A2"/>
    <w:rsid w:val="00561C6A"/>
    <w:rsid w:val="005633F4"/>
    <w:rsid w:val="00563E45"/>
    <w:rsid w:val="005665F4"/>
    <w:rsid w:val="00566E00"/>
    <w:rsid w:val="00567954"/>
    <w:rsid w:val="00571033"/>
    <w:rsid w:val="00571362"/>
    <w:rsid w:val="00572994"/>
    <w:rsid w:val="00572D9F"/>
    <w:rsid w:val="0057320D"/>
    <w:rsid w:val="00573668"/>
    <w:rsid w:val="005736EA"/>
    <w:rsid w:val="00574D5C"/>
    <w:rsid w:val="005811AE"/>
    <w:rsid w:val="00582B6B"/>
    <w:rsid w:val="00586ACB"/>
    <w:rsid w:val="00587C0D"/>
    <w:rsid w:val="005913C5"/>
    <w:rsid w:val="00592AC4"/>
    <w:rsid w:val="005A0C87"/>
    <w:rsid w:val="005A1C5C"/>
    <w:rsid w:val="005A393B"/>
    <w:rsid w:val="005A69DF"/>
    <w:rsid w:val="005A7552"/>
    <w:rsid w:val="005A7AE9"/>
    <w:rsid w:val="005A7F05"/>
    <w:rsid w:val="005B0AAE"/>
    <w:rsid w:val="005B2DA4"/>
    <w:rsid w:val="005B3079"/>
    <w:rsid w:val="005B3259"/>
    <w:rsid w:val="005B4FF9"/>
    <w:rsid w:val="005B63CE"/>
    <w:rsid w:val="005B77A8"/>
    <w:rsid w:val="005B790E"/>
    <w:rsid w:val="005C114A"/>
    <w:rsid w:val="005C439C"/>
    <w:rsid w:val="005C4E8A"/>
    <w:rsid w:val="005C7550"/>
    <w:rsid w:val="005D06F7"/>
    <w:rsid w:val="005D0F83"/>
    <w:rsid w:val="005D1E22"/>
    <w:rsid w:val="005D2282"/>
    <w:rsid w:val="005D3D03"/>
    <w:rsid w:val="005D5C15"/>
    <w:rsid w:val="005D6752"/>
    <w:rsid w:val="005E062A"/>
    <w:rsid w:val="005E0FE6"/>
    <w:rsid w:val="005E1381"/>
    <w:rsid w:val="005E3354"/>
    <w:rsid w:val="005E417C"/>
    <w:rsid w:val="005E6A41"/>
    <w:rsid w:val="005E7850"/>
    <w:rsid w:val="005E7B70"/>
    <w:rsid w:val="005F0573"/>
    <w:rsid w:val="005F0BF3"/>
    <w:rsid w:val="005F1AA8"/>
    <w:rsid w:val="005F230E"/>
    <w:rsid w:val="005F3E56"/>
    <w:rsid w:val="005F4F77"/>
    <w:rsid w:val="005F592A"/>
    <w:rsid w:val="005F6F15"/>
    <w:rsid w:val="005F6FC9"/>
    <w:rsid w:val="00600229"/>
    <w:rsid w:val="00600D28"/>
    <w:rsid w:val="00601412"/>
    <w:rsid w:val="0060250B"/>
    <w:rsid w:val="006037E7"/>
    <w:rsid w:val="0060384D"/>
    <w:rsid w:val="006057AD"/>
    <w:rsid w:val="006058A2"/>
    <w:rsid w:val="0060721A"/>
    <w:rsid w:val="0060744F"/>
    <w:rsid w:val="00610F47"/>
    <w:rsid w:val="0061125A"/>
    <w:rsid w:val="00611E82"/>
    <w:rsid w:val="00613977"/>
    <w:rsid w:val="006148E2"/>
    <w:rsid w:val="00614B1F"/>
    <w:rsid w:val="00615DEB"/>
    <w:rsid w:val="00615DF8"/>
    <w:rsid w:val="00616B7E"/>
    <w:rsid w:val="0062161A"/>
    <w:rsid w:val="0062486B"/>
    <w:rsid w:val="00625780"/>
    <w:rsid w:val="006260B9"/>
    <w:rsid w:val="00626AC0"/>
    <w:rsid w:val="00626E47"/>
    <w:rsid w:val="00627AE8"/>
    <w:rsid w:val="00627F29"/>
    <w:rsid w:val="00631BDE"/>
    <w:rsid w:val="00631CE1"/>
    <w:rsid w:val="0063261C"/>
    <w:rsid w:val="00633907"/>
    <w:rsid w:val="00637845"/>
    <w:rsid w:val="006416FE"/>
    <w:rsid w:val="00642B44"/>
    <w:rsid w:val="00645AF8"/>
    <w:rsid w:val="0065042E"/>
    <w:rsid w:val="00650699"/>
    <w:rsid w:val="006506E0"/>
    <w:rsid w:val="00650E32"/>
    <w:rsid w:val="0065163E"/>
    <w:rsid w:val="00651C0D"/>
    <w:rsid w:val="00652DC8"/>
    <w:rsid w:val="0066171A"/>
    <w:rsid w:val="00663381"/>
    <w:rsid w:val="00666DB9"/>
    <w:rsid w:val="0066771D"/>
    <w:rsid w:val="00667984"/>
    <w:rsid w:val="00667FBB"/>
    <w:rsid w:val="00670AA8"/>
    <w:rsid w:val="006713E3"/>
    <w:rsid w:val="00672368"/>
    <w:rsid w:val="00676394"/>
    <w:rsid w:val="00677EB3"/>
    <w:rsid w:val="00680781"/>
    <w:rsid w:val="00681275"/>
    <w:rsid w:val="00681A0B"/>
    <w:rsid w:val="00684D8A"/>
    <w:rsid w:val="006856D9"/>
    <w:rsid w:val="0068594E"/>
    <w:rsid w:val="0069580B"/>
    <w:rsid w:val="0069704B"/>
    <w:rsid w:val="006A001B"/>
    <w:rsid w:val="006A20B7"/>
    <w:rsid w:val="006A3356"/>
    <w:rsid w:val="006A52C1"/>
    <w:rsid w:val="006A5719"/>
    <w:rsid w:val="006A5B8A"/>
    <w:rsid w:val="006A61F4"/>
    <w:rsid w:val="006A62C2"/>
    <w:rsid w:val="006B02A2"/>
    <w:rsid w:val="006B0724"/>
    <w:rsid w:val="006B1B91"/>
    <w:rsid w:val="006B3289"/>
    <w:rsid w:val="006B3814"/>
    <w:rsid w:val="006B457F"/>
    <w:rsid w:val="006B4816"/>
    <w:rsid w:val="006B4B50"/>
    <w:rsid w:val="006B4E49"/>
    <w:rsid w:val="006B5943"/>
    <w:rsid w:val="006B76F5"/>
    <w:rsid w:val="006C0745"/>
    <w:rsid w:val="006C0A6D"/>
    <w:rsid w:val="006C2C19"/>
    <w:rsid w:val="006C2E4B"/>
    <w:rsid w:val="006C5203"/>
    <w:rsid w:val="006C5DAE"/>
    <w:rsid w:val="006D201E"/>
    <w:rsid w:val="006D2EBB"/>
    <w:rsid w:val="006D2EE5"/>
    <w:rsid w:val="006D36FA"/>
    <w:rsid w:val="006D38B2"/>
    <w:rsid w:val="006D57F8"/>
    <w:rsid w:val="006D6A19"/>
    <w:rsid w:val="006D7753"/>
    <w:rsid w:val="006E0F86"/>
    <w:rsid w:val="006E3A33"/>
    <w:rsid w:val="006E56A6"/>
    <w:rsid w:val="006E6D2C"/>
    <w:rsid w:val="006E6D54"/>
    <w:rsid w:val="006F170C"/>
    <w:rsid w:val="006F19EF"/>
    <w:rsid w:val="006F2241"/>
    <w:rsid w:val="006F2533"/>
    <w:rsid w:val="006F2539"/>
    <w:rsid w:val="006F373E"/>
    <w:rsid w:val="006F5102"/>
    <w:rsid w:val="006F627E"/>
    <w:rsid w:val="006F67F3"/>
    <w:rsid w:val="006F7D5E"/>
    <w:rsid w:val="006F7D73"/>
    <w:rsid w:val="00701C8A"/>
    <w:rsid w:val="0070259F"/>
    <w:rsid w:val="007047FB"/>
    <w:rsid w:val="007050F9"/>
    <w:rsid w:val="007068FA"/>
    <w:rsid w:val="00706B09"/>
    <w:rsid w:val="00706BE2"/>
    <w:rsid w:val="00707487"/>
    <w:rsid w:val="00707574"/>
    <w:rsid w:val="00712A51"/>
    <w:rsid w:val="007150B8"/>
    <w:rsid w:val="007157B7"/>
    <w:rsid w:val="00716CE8"/>
    <w:rsid w:val="00717779"/>
    <w:rsid w:val="007208D4"/>
    <w:rsid w:val="007223E4"/>
    <w:rsid w:val="00724DA2"/>
    <w:rsid w:val="007267DA"/>
    <w:rsid w:val="00727D6D"/>
    <w:rsid w:val="007317AB"/>
    <w:rsid w:val="00732774"/>
    <w:rsid w:val="00733148"/>
    <w:rsid w:val="007344E8"/>
    <w:rsid w:val="00736124"/>
    <w:rsid w:val="0073612D"/>
    <w:rsid w:val="00737B74"/>
    <w:rsid w:val="007405BE"/>
    <w:rsid w:val="00740F37"/>
    <w:rsid w:val="0074158B"/>
    <w:rsid w:val="0074288F"/>
    <w:rsid w:val="007441F1"/>
    <w:rsid w:val="00746DF4"/>
    <w:rsid w:val="0075362C"/>
    <w:rsid w:val="00754D91"/>
    <w:rsid w:val="00755794"/>
    <w:rsid w:val="00756C65"/>
    <w:rsid w:val="00756DE0"/>
    <w:rsid w:val="007579D7"/>
    <w:rsid w:val="00760FFF"/>
    <w:rsid w:val="00762386"/>
    <w:rsid w:val="00764397"/>
    <w:rsid w:val="00764F71"/>
    <w:rsid w:val="00765B9B"/>
    <w:rsid w:val="00767569"/>
    <w:rsid w:val="0077021D"/>
    <w:rsid w:val="00770B8B"/>
    <w:rsid w:val="00772B9A"/>
    <w:rsid w:val="00774F1C"/>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2AD7"/>
    <w:rsid w:val="007A3791"/>
    <w:rsid w:val="007A3858"/>
    <w:rsid w:val="007A3BB3"/>
    <w:rsid w:val="007A55D8"/>
    <w:rsid w:val="007A72DA"/>
    <w:rsid w:val="007B0569"/>
    <w:rsid w:val="007B0E4D"/>
    <w:rsid w:val="007B14C8"/>
    <w:rsid w:val="007B15DA"/>
    <w:rsid w:val="007B32B7"/>
    <w:rsid w:val="007B4E97"/>
    <w:rsid w:val="007C0AA7"/>
    <w:rsid w:val="007C29D9"/>
    <w:rsid w:val="007C367D"/>
    <w:rsid w:val="007C5649"/>
    <w:rsid w:val="007C577A"/>
    <w:rsid w:val="007C5A9F"/>
    <w:rsid w:val="007C6424"/>
    <w:rsid w:val="007C714E"/>
    <w:rsid w:val="007D5A8E"/>
    <w:rsid w:val="007D6CFB"/>
    <w:rsid w:val="007D72FA"/>
    <w:rsid w:val="007E0FCA"/>
    <w:rsid w:val="007E1C2B"/>
    <w:rsid w:val="007E3FE5"/>
    <w:rsid w:val="007E451E"/>
    <w:rsid w:val="007E45DF"/>
    <w:rsid w:val="007E4DDF"/>
    <w:rsid w:val="007E5A71"/>
    <w:rsid w:val="007E663C"/>
    <w:rsid w:val="007E74F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0792E"/>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671A"/>
    <w:rsid w:val="008371F7"/>
    <w:rsid w:val="00837E01"/>
    <w:rsid w:val="00840D27"/>
    <w:rsid w:val="00841088"/>
    <w:rsid w:val="00842151"/>
    <w:rsid w:val="008421EF"/>
    <w:rsid w:val="0084396E"/>
    <w:rsid w:val="00843F4E"/>
    <w:rsid w:val="008442A4"/>
    <w:rsid w:val="0084447A"/>
    <w:rsid w:val="00845994"/>
    <w:rsid w:val="0084629E"/>
    <w:rsid w:val="008476B2"/>
    <w:rsid w:val="00847AC5"/>
    <w:rsid w:val="00852F8F"/>
    <w:rsid w:val="00853124"/>
    <w:rsid w:val="00853A0F"/>
    <w:rsid w:val="00856B19"/>
    <w:rsid w:val="00861231"/>
    <w:rsid w:val="00862A7A"/>
    <w:rsid w:val="008634C3"/>
    <w:rsid w:val="00863876"/>
    <w:rsid w:val="00864321"/>
    <w:rsid w:val="00864D6B"/>
    <w:rsid w:val="00865C09"/>
    <w:rsid w:val="00866136"/>
    <w:rsid w:val="008704B7"/>
    <w:rsid w:val="0087115C"/>
    <w:rsid w:val="0087138C"/>
    <w:rsid w:val="0087303F"/>
    <w:rsid w:val="00875BC1"/>
    <w:rsid w:val="008760C6"/>
    <w:rsid w:val="008760F8"/>
    <w:rsid w:val="00876774"/>
    <w:rsid w:val="00876CD3"/>
    <w:rsid w:val="008778BB"/>
    <w:rsid w:val="00880ADF"/>
    <w:rsid w:val="00881613"/>
    <w:rsid w:val="008825C1"/>
    <w:rsid w:val="008838AF"/>
    <w:rsid w:val="00884767"/>
    <w:rsid w:val="00885C38"/>
    <w:rsid w:val="008871E7"/>
    <w:rsid w:val="00890774"/>
    <w:rsid w:val="00891857"/>
    <w:rsid w:val="00892FC5"/>
    <w:rsid w:val="00893A57"/>
    <w:rsid w:val="00893D49"/>
    <w:rsid w:val="00894074"/>
    <w:rsid w:val="0089601E"/>
    <w:rsid w:val="0089691D"/>
    <w:rsid w:val="00896EF3"/>
    <w:rsid w:val="008A0C8A"/>
    <w:rsid w:val="008A1805"/>
    <w:rsid w:val="008A205D"/>
    <w:rsid w:val="008A33BA"/>
    <w:rsid w:val="008A44F8"/>
    <w:rsid w:val="008A70DE"/>
    <w:rsid w:val="008B18CB"/>
    <w:rsid w:val="008B218C"/>
    <w:rsid w:val="008B2A1D"/>
    <w:rsid w:val="008B3F29"/>
    <w:rsid w:val="008B52E4"/>
    <w:rsid w:val="008B646D"/>
    <w:rsid w:val="008C1B9A"/>
    <w:rsid w:val="008C3E5A"/>
    <w:rsid w:val="008C4216"/>
    <w:rsid w:val="008C6C5A"/>
    <w:rsid w:val="008C6DE3"/>
    <w:rsid w:val="008D0208"/>
    <w:rsid w:val="008D2395"/>
    <w:rsid w:val="008D255B"/>
    <w:rsid w:val="008D35CE"/>
    <w:rsid w:val="008D3B39"/>
    <w:rsid w:val="008D3EC1"/>
    <w:rsid w:val="008D3F83"/>
    <w:rsid w:val="008D4C4D"/>
    <w:rsid w:val="008D4C8D"/>
    <w:rsid w:val="008D5C87"/>
    <w:rsid w:val="008E0D70"/>
    <w:rsid w:val="008E1739"/>
    <w:rsid w:val="008E1935"/>
    <w:rsid w:val="008E1F82"/>
    <w:rsid w:val="008E2305"/>
    <w:rsid w:val="008E29C6"/>
    <w:rsid w:val="008E7395"/>
    <w:rsid w:val="008E73AF"/>
    <w:rsid w:val="008F0CD9"/>
    <w:rsid w:val="008F1242"/>
    <w:rsid w:val="008F52DA"/>
    <w:rsid w:val="008F5CED"/>
    <w:rsid w:val="008F6FEE"/>
    <w:rsid w:val="00900698"/>
    <w:rsid w:val="00901C85"/>
    <w:rsid w:val="00901D29"/>
    <w:rsid w:val="00901FF0"/>
    <w:rsid w:val="009034A3"/>
    <w:rsid w:val="009037B2"/>
    <w:rsid w:val="00903EC5"/>
    <w:rsid w:val="00904A31"/>
    <w:rsid w:val="00904E56"/>
    <w:rsid w:val="00905689"/>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471BE"/>
    <w:rsid w:val="00950154"/>
    <w:rsid w:val="00950864"/>
    <w:rsid w:val="00952198"/>
    <w:rsid w:val="0095250D"/>
    <w:rsid w:val="00955C83"/>
    <w:rsid w:val="0095630D"/>
    <w:rsid w:val="00956F06"/>
    <w:rsid w:val="00957005"/>
    <w:rsid w:val="00957E95"/>
    <w:rsid w:val="009610FE"/>
    <w:rsid w:val="00962644"/>
    <w:rsid w:val="00963264"/>
    <w:rsid w:val="009645E4"/>
    <w:rsid w:val="0096483D"/>
    <w:rsid w:val="009649B9"/>
    <w:rsid w:val="00965985"/>
    <w:rsid w:val="0097046B"/>
    <w:rsid w:val="0097086C"/>
    <w:rsid w:val="00970BA7"/>
    <w:rsid w:val="009710B1"/>
    <w:rsid w:val="009717D2"/>
    <w:rsid w:val="00973C0F"/>
    <w:rsid w:val="00974878"/>
    <w:rsid w:val="00975C8E"/>
    <w:rsid w:val="00975DB5"/>
    <w:rsid w:val="0097614E"/>
    <w:rsid w:val="009763FE"/>
    <w:rsid w:val="00977636"/>
    <w:rsid w:val="0098186B"/>
    <w:rsid w:val="0098320D"/>
    <w:rsid w:val="0098575B"/>
    <w:rsid w:val="009872EA"/>
    <w:rsid w:val="00987C62"/>
    <w:rsid w:val="00987E4C"/>
    <w:rsid w:val="00991EBA"/>
    <w:rsid w:val="009922DE"/>
    <w:rsid w:val="009953F6"/>
    <w:rsid w:val="00997BB6"/>
    <w:rsid w:val="00997F21"/>
    <w:rsid w:val="009A1006"/>
    <w:rsid w:val="009A165C"/>
    <w:rsid w:val="009A2CB6"/>
    <w:rsid w:val="009A4543"/>
    <w:rsid w:val="009A63DE"/>
    <w:rsid w:val="009A7098"/>
    <w:rsid w:val="009A7A44"/>
    <w:rsid w:val="009A7D92"/>
    <w:rsid w:val="009B10D2"/>
    <w:rsid w:val="009B29FC"/>
    <w:rsid w:val="009B3D6E"/>
    <w:rsid w:val="009B43D3"/>
    <w:rsid w:val="009B58A8"/>
    <w:rsid w:val="009B739A"/>
    <w:rsid w:val="009C0380"/>
    <w:rsid w:val="009C1E48"/>
    <w:rsid w:val="009C34A8"/>
    <w:rsid w:val="009C378F"/>
    <w:rsid w:val="009C3E4A"/>
    <w:rsid w:val="009C46E6"/>
    <w:rsid w:val="009C4DE7"/>
    <w:rsid w:val="009C56B9"/>
    <w:rsid w:val="009C6685"/>
    <w:rsid w:val="009C6D98"/>
    <w:rsid w:val="009C6EF4"/>
    <w:rsid w:val="009C7571"/>
    <w:rsid w:val="009C7DE0"/>
    <w:rsid w:val="009D1A28"/>
    <w:rsid w:val="009D2EEE"/>
    <w:rsid w:val="009D3DE6"/>
    <w:rsid w:val="009E3081"/>
    <w:rsid w:val="009E3D47"/>
    <w:rsid w:val="009E45CA"/>
    <w:rsid w:val="009E4847"/>
    <w:rsid w:val="009E519B"/>
    <w:rsid w:val="009E5A92"/>
    <w:rsid w:val="009F0E67"/>
    <w:rsid w:val="009F2656"/>
    <w:rsid w:val="009F2719"/>
    <w:rsid w:val="009F51D6"/>
    <w:rsid w:val="009F62B6"/>
    <w:rsid w:val="009F6B50"/>
    <w:rsid w:val="009F6DD8"/>
    <w:rsid w:val="009F7B58"/>
    <w:rsid w:val="00A01961"/>
    <w:rsid w:val="00A01A31"/>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27E34"/>
    <w:rsid w:val="00A31C19"/>
    <w:rsid w:val="00A32658"/>
    <w:rsid w:val="00A32F79"/>
    <w:rsid w:val="00A345C6"/>
    <w:rsid w:val="00A35A67"/>
    <w:rsid w:val="00A36619"/>
    <w:rsid w:val="00A373C7"/>
    <w:rsid w:val="00A379F4"/>
    <w:rsid w:val="00A43C58"/>
    <w:rsid w:val="00A43D39"/>
    <w:rsid w:val="00A44FFE"/>
    <w:rsid w:val="00A460B7"/>
    <w:rsid w:val="00A4685D"/>
    <w:rsid w:val="00A506C1"/>
    <w:rsid w:val="00A51249"/>
    <w:rsid w:val="00A5235D"/>
    <w:rsid w:val="00A52BE6"/>
    <w:rsid w:val="00A55A4C"/>
    <w:rsid w:val="00A55AF5"/>
    <w:rsid w:val="00A56D6F"/>
    <w:rsid w:val="00A57B1A"/>
    <w:rsid w:val="00A6216B"/>
    <w:rsid w:val="00A654BB"/>
    <w:rsid w:val="00A67970"/>
    <w:rsid w:val="00A73FBF"/>
    <w:rsid w:val="00A74F09"/>
    <w:rsid w:val="00A76020"/>
    <w:rsid w:val="00A76912"/>
    <w:rsid w:val="00A7767F"/>
    <w:rsid w:val="00A778C2"/>
    <w:rsid w:val="00A77EC2"/>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500E"/>
    <w:rsid w:val="00AA523D"/>
    <w:rsid w:val="00AA6348"/>
    <w:rsid w:val="00AA707F"/>
    <w:rsid w:val="00AA75FA"/>
    <w:rsid w:val="00AA7DD4"/>
    <w:rsid w:val="00AB14E9"/>
    <w:rsid w:val="00AB2B7F"/>
    <w:rsid w:val="00AB3070"/>
    <w:rsid w:val="00AB37DB"/>
    <w:rsid w:val="00AB4687"/>
    <w:rsid w:val="00AC1CF4"/>
    <w:rsid w:val="00AC28BD"/>
    <w:rsid w:val="00AC4389"/>
    <w:rsid w:val="00AC479D"/>
    <w:rsid w:val="00AC73B8"/>
    <w:rsid w:val="00AC769F"/>
    <w:rsid w:val="00AC792E"/>
    <w:rsid w:val="00AD1D80"/>
    <w:rsid w:val="00AD435E"/>
    <w:rsid w:val="00AD5326"/>
    <w:rsid w:val="00AD5402"/>
    <w:rsid w:val="00AD60A4"/>
    <w:rsid w:val="00AD66DF"/>
    <w:rsid w:val="00AD7303"/>
    <w:rsid w:val="00AD7EAE"/>
    <w:rsid w:val="00AE15E6"/>
    <w:rsid w:val="00AE286B"/>
    <w:rsid w:val="00AE2E99"/>
    <w:rsid w:val="00AE44FC"/>
    <w:rsid w:val="00AE50AB"/>
    <w:rsid w:val="00AE55DD"/>
    <w:rsid w:val="00AE5743"/>
    <w:rsid w:val="00AE64C2"/>
    <w:rsid w:val="00AE7374"/>
    <w:rsid w:val="00AF1007"/>
    <w:rsid w:val="00AF3613"/>
    <w:rsid w:val="00AF3648"/>
    <w:rsid w:val="00AF3782"/>
    <w:rsid w:val="00AF3B71"/>
    <w:rsid w:val="00AF4572"/>
    <w:rsid w:val="00AF67B0"/>
    <w:rsid w:val="00B003EA"/>
    <w:rsid w:val="00B00537"/>
    <w:rsid w:val="00B00569"/>
    <w:rsid w:val="00B01D8E"/>
    <w:rsid w:val="00B02825"/>
    <w:rsid w:val="00B02AF1"/>
    <w:rsid w:val="00B03260"/>
    <w:rsid w:val="00B06065"/>
    <w:rsid w:val="00B113D3"/>
    <w:rsid w:val="00B124A7"/>
    <w:rsid w:val="00B13346"/>
    <w:rsid w:val="00B1542B"/>
    <w:rsid w:val="00B1680A"/>
    <w:rsid w:val="00B16877"/>
    <w:rsid w:val="00B2188B"/>
    <w:rsid w:val="00B21C2A"/>
    <w:rsid w:val="00B2298F"/>
    <w:rsid w:val="00B24460"/>
    <w:rsid w:val="00B259A9"/>
    <w:rsid w:val="00B25DAB"/>
    <w:rsid w:val="00B261ED"/>
    <w:rsid w:val="00B3658F"/>
    <w:rsid w:val="00B41562"/>
    <w:rsid w:val="00B4177D"/>
    <w:rsid w:val="00B41DC7"/>
    <w:rsid w:val="00B43086"/>
    <w:rsid w:val="00B43A83"/>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4CC9"/>
    <w:rsid w:val="00B661F1"/>
    <w:rsid w:val="00B674DE"/>
    <w:rsid w:val="00B67504"/>
    <w:rsid w:val="00B71145"/>
    <w:rsid w:val="00B72C12"/>
    <w:rsid w:val="00B75F61"/>
    <w:rsid w:val="00B77486"/>
    <w:rsid w:val="00B804A9"/>
    <w:rsid w:val="00B80829"/>
    <w:rsid w:val="00B81011"/>
    <w:rsid w:val="00B81AB5"/>
    <w:rsid w:val="00B83A83"/>
    <w:rsid w:val="00B86FC8"/>
    <w:rsid w:val="00B90BBC"/>
    <w:rsid w:val="00B9209B"/>
    <w:rsid w:val="00B93143"/>
    <w:rsid w:val="00B9323D"/>
    <w:rsid w:val="00B93BD4"/>
    <w:rsid w:val="00B9492E"/>
    <w:rsid w:val="00B94AE7"/>
    <w:rsid w:val="00B95EC0"/>
    <w:rsid w:val="00B96AAE"/>
    <w:rsid w:val="00B96E8B"/>
    <w:rsid w:val="00BA01FD"/>
    <w:rsid w:val="00BA1E41"/>
    <w:rsid w:val="00BA4294"/>
    <w:rsid w:val="00BA5DD5"/>
    <w:rsid w:val="00BA6EAC"/>
    <w:rsid w:val="00BB0A7A"/>
    <w:rsid w:val="00BB1286"/>
    <w:rsid w:val="00BB1287"/>
    <w:rsid w:val="00BB2C9C"/>
    <w:rsid w:val="00BB351F"/>
    <w:rsid w:val="00BB3DE9"/>
    <w:rsid w:val="00BB402F"/>
    <w:rsid w:val="00BB408E"/>
    <w:rsid w:val="00BB534E"/>
    <w:rsid w:val="00BB5DD2"/>
    <w:rsid w:val="00BB749C"/>
    <w:rsid w:val="00BC1306"/>
    <w:rsid w:val="00BC29E6"/>
    <w:rsid w:val="00BC34CD"/>
    <w:rsid w:val="00BC35BD"/>
    <w:rsid w:val="00BC4F27"/>
    <w:rsid w:val="00BC574D"/>
    <w:rsid w:val="00BC60E8"/>
    <w:rsid w:val="00BC6932"/>
    <w:rsid w:val="00BC71E2"/>
    <w:rsid w:val="00BD3400"/>
    <w:rsid w:val="00BD3460"/>
    <w:rsid w:val="00BD49FB"/>
    <w:rsid w:val="00BE091F"/>
    <w:rsid w:val="00BE25E9"/>
    <w:rsid w:val="00BE4BB1"/>
    <w:rsid w:val="00BE687C"/>
    <w:rsid w:val="00BF0696"/>
    <w:rsid w:val="00BF1741"/>
    <w:rsid w:val="00BF29B4"/>
    <w:rsid w:val="00BF4AF4"/>
    <w:rsid w:val="00BF5DA3"/>
    <w:rsid w:val="00BF6212"/>
    <w:rsid w:val="00BF64E0"/>
    <w:rsid w:val="00BF6AE0"/>
    <w:rsid w:val="00BF7569"/>
    <w:rsid w:val="00C00551"/>
    <w:rsid w:val="00C00B5C"/>
    <w:rsid w:val="00C0360A"/>
    <w:rsid w:val="00C03AE0"/>
    <w:rsid w:val="00C0430A"/>
    <w:rsid w:val="00C048BF"/>
    <w:rsid w:val="00C05625"/>
    <w:rsid w:val="00C07646"/>
    <w:rsid w:val="00C1217A"/>
    <w:rsid w:val="00C1440B"/>
    <w:rsid w:val="00C14EB4"/>
    <w:rsid w:val="00C159BC"/>
    <w:rsid w:val="00C15EFB"/>
    <w:rsid w:val="00C15F2F"/>
    <w:rsid w:val="00C17DAC"/>
    <w:rsid w:val="00C200F6"/>
    <w:rsid w:val="00C20518"/>
    <w:rsid w:val="00C22D09"/>
    <w:rsid w:val="00C242F7"/>
    <w:rsid w:val="00C24E59"/>
    <w:rsid w:val="00C24FD3"/>
    <w:rsid w:val="00C256BC"/>
    <w:rsid w:val="00C25D11"/>
    <w:rsid w:val="00C25EBA"/>
    <w:rsid w:val="00C30FDE"/>
    <w:rsid w:val="00C31ECD"/>
    <w:rsid w:val="00C32061"/>
    <w:rsid w:val="00C32B82"/>
    <w:rsid w:val="00C35691"/>
    <w:rsid w:val="00C36B72"/>
    <w:rsid w:val="00C37A4C"/>
    <w:rsid w:val="00C40822"/>
    <w:rsid w:val="00C40BD5"/>
    <w:rsid w:val="00C443DA"/>
    <w:rsid w:val="00C4488F"/>
    <w:rsid w:val="00C44B6F"/>
    <w:rsid w:val="00C450EC"/>
    <w:rsid w:val="00C4774C"/>
    <w:rsid w:val="00C51064"/>
    <w:rsid w:val="00C519A5"/>
    <w:rsid w:val="00C51AEB"/>
    <w:rsid w:val="00C51C79"/>
    <w:rsid w:val="00C520FF"/>
    <w:rsid w:val="00C52412"/>
    <w:rsid w:val="00C53DC4"/>
    <w:rsid w:val="00C54482"/>
    <w:rsid w:val="00C544F7"/>
    <w:rsid w:val="00C56DFC"/>
    <w:rsid w:val="00C5743C"/>
    <w:rsid w:val="00C61B11"/>
    <w:rsid w:val="00C63DCD"/>
    <w:rsid w:val="00C6489A"/>
    <w:rsid w:val="00C65C29"/>
    <w:rsid w:val="00C71169"/>
    <w:rsid w:val="00C71883"/>
    <w:rsid w:val="00C73392"/>
    <w:rsid w:val="00C73C5C"/>
    <w:rsid w:val="00C743B6"/>
    <w:rsid w:val="00C74C81"/>
    <w:rsid w:val="00C74EE6"/>
    <w:rsid w:val="00C75014"/>
    <w:rsid w:val="00C758A6"/>
    <w:rsid w:val="00C77B64"/>
    <w:rsid w:val="00C81188"/>
    <w:rsid w:val="00C8118E"/>
    <w:rsid w:val="00C820A1"/>
    <w:rsid w:val="00C8221E"/>
    <w:rsid w:val="00C83A0E"/>
    <w:rsid w:val="00C8478D"/>
    <w:rsid w:val="00C86CA8"/>
    <w:rsid w:val="00C878A7"/>
    <w:rsid w:val="00C903F2"/>
    <w:rsid w:val="00C90E0B"/>
    <w:rsid w:val="00C93A49"/>
    <w:rsid w:val="00C94516"/>
    <w:rsid w:val="00C94831"/>
    <w:rsid w:val="00C94AF0"/>
    <w:rsid w:val="00C9542E"/>
    <w:rsid w:val="00C95664"/>
    <w:rsid w:val="00CA0377"/>
    <w:rsid w:val="00CA0A00"/>
    <w:rsid w:val="00CA1312"/>
    <w:rsid w:val="00CA263A"/>
    <w:rsid w:val="00CA48E5"/>
    <w:rsid w:val="00CA48F5"/>
    <w:rsid w:val="00CA50BD"/>
    <w:rsid w:val="00CA51E6"/>
    <w:rsid w:val="00CA5629"/>
    <w:rsid w:val="00CA5A0F"/>
    <w:rsid w:val="00CA5A47"/>
    <w:rsid w:val="00CB0CF0"/>
    <w:rsid w:val="00CB279D"/>
    <w:rsid w:val="00CB3AD6"/>
    <w:rsid w:val="00CB52A1"/>
    <w:rsid w:val="00CB5CB9"/>
    <w:rsid w:val="00CB6A9C"/>
    <w:rsid w:val="00CB7151"/>
    <w:rsid w:val="00CB77A5"/>
    <w:rsid w:val="00CC0197"/>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E2A75"/>
    <w:rsid w:val="00CE45F1"/>
    <w:rsid w:val="00CE540F"/>
    <w:rsid w:val="00CE5963"/>
    <w:rsid w:val="00CE5B7C"/>
    <w:rsid w:val="00CE60EB"/>
    <w:rsid w:val="00CE7E6C"/>
    <w:rsid w:val="00CF03CF"/>
    <w:rsid w:val="00CF128D"/>
    <w:rsid w:val="00CF1751"/>
    <w:rsid w:val="00CF597A"/>
    <w:rsid w:val="00CF65B3"/>
    <w:rsid w:val="00CF7127"/>
    <w:rsid w:val="00CF7934"/>
    <w:rsid w:val="00D0162E"/>
    <w:rsid w:val="00D0390F"/>
    <w:rsid w:val="00D067A5"/>
    <w:rsid w:val="00D10A4C"/>
    <w:rsid w:val="00D10CE3"/>
    <w:rsid w:val="00D10E80"/>
    <w:rsid w:val="00D1444C"/>
    <w:rsid w:val="00D1472D"/>
    <w:rsid w:val="00D14943"/>
    <w:rsid w:val="00D15363"/>
    <w:rsid w:val="00D15A44"/>
    <w:rsid w:val="00D16495"/>
    <w:rsid w:val="00D1697B"/>
    <w:rsid w:val="00D17A23"/>
    <w:rsid w:val="00D219CF"/>
    <w:rsid w:val="00D219FF"/>
    <w:rsid w:val="00D2354E"/>
    <w:rsid w:val="00D243F1"/>
    <w:rsid w:val="00D24EE3"/>
    <w:rsid w:val="00D25625"/>
    <w:rsid w:val="00D25BE0"/>
    <w:rsid w:val="00D3039F"/>
    <w:rsid w:val="00D32E63"/>
    <w:rsid w:val="00D37F1B"/>
    <w:rsid w:val="00D40172"/>
    <w:rsid w:val="00D40C9D"/>
    <w:rsid w:val="00D415AB"/>
    <w:rsid w:val="00D41DB6"/>
    <w:rsid w:val="00D428AD"/>
    <w:rsid w:val="00D45537"/>
    <w:rsid w:val="00D46A91"/>
    <w:rsid w:val="00D541D2"/>
    <w:rsid w:val="00D558D0"/>
    <w:rsid w:val="00D55978"/>
    <w:rsid w:val="00D55C80"/>
    <w:rsid w:val="00D567AA"/>
    <w:rsid w:val="00D61C8E"/>
    <w:rsid w:val="00D63A75"/>
    <w:rsid w:val="00D64AF5"/>
    <w:rsid w:val="00D6692B"/>
    <w:rsid w:val="00D679E3"/>
    <w:rsid w:val="00D67F7E"/>
    <w:rsid w:val="00D7013C"/>
    <w:rsid w:val="00D7128B"/>
    <w:rsid w:val="00D7197F"/>
    <w:rsid w:val="00D729D2"/>
    <w:rsid w:val="00D736FA"/>
    <w:rsid w:val="00D768A9"/>
    <w:rsid w:val="00D77A45"/>
    <w:rsid w:val="00D80B98"/>
    <w:rsid w:val="00D81BAC"/>
    <w:rsid w:val="00D82577"/>
    <w:rsid w:val="00D83390"/>
    <w:rsid w:val="00D835E5"/>
    <w:rsid w:val="00D83DF5"/>
    <w:rsid w:val="00D84C74"/>
    <w:rsid w:val="00D86E96"/>
    <w:rsid w:val="00D87357"/>
    <w:rsid w:val="00D9204B"/>
    <w:rsid w:val="00D94A7E"/>
    <w:rsid w:val="00D95F74"/>
    <w:rsid w:val="00D9663D"/>
    <w:rsid w:val="00DA2433"/>
    <w:rsid w:val="00DA33AF"/>
    <w:rsid w:val="00DA4C91"/>
    <w:rsid w:val="00DA5BBB"/>
    <w:rsid w:val="00DA68AC"/>
    <w:rsid w:val="00DA7032"/>
    <w:rsid w:val="00DB01BD"/>
    <w:rsid w:val="00DB04FC"/>
    <w:rsid w:val="00DB0D1F"/>
    <w:rsid w:val="00DB11FA"/>
    <w:rsid w:val="00DB2E00"/>
    <w:rsid w:val="00DB31D8"/>
    <w:rsid w:val="00DB5503"/>
    <w:rsid w:val="00DB7169"/>
    <w:rsid w:val="00DB751B"/>
    <w:rsid w:val="00DB7F0A"/>
    <w:rsid w:val="00DC036F"/>
    <w:rsid w:val="00DC1EEA"/>
    <w:rsid w:val="00DC2656"/>
    <w:rsid w:val="00DC2695"/>
    <w:rsid w:val="00DC4179"/>
    <w:rsid w:val="00DC63A7"/>
    <w:rsid w:val="00DC6ABE"/>
    <w:rsid w:val="00DC6CC0"/>
    <w:rsid w:val="00DD035A"/>
    <w:rsid w:val="00DD048C"/>
    <w:rsid w:val="00DD4149"/>
    <w:rsid w:val="00DD4A74"/>
    <w:rsid w:val="00DD7014"/>
    <w:rsid w:val="00DD7974"/>
    <w:rsid w:val="00DE01DD"/>
    <w:rsid w:val="00DE0E73"/>
    <w:rsid w:val="00DE2105"/>
    <w:rsid w:val="00DE25C4"/>
    <w:rsid w:val="00DE3F77"/>
    <w:rsid w:val="00DE40C0"/>
    <w:rsid w:val="00DE528F"/>
    <w:rsid w:val="00DE7B3F"/>
    <w:rsid w:val="00DF1B75"/>
    <w:rsid w:val="00DF3C82"/>
    <w:rsid w:val="00DF4C26"/>
    <w:rsid w:val="00DF55F8"/>
    <w:rsid w:val="00DF631B"/>
    <w:rsid w:val="00DF6FBB"/>
    <w:rsid w:val="00DF7BFF"/>
    <w:rsid w:val="00E02704"/>
    <w:rsid w:val="00E029D1"/>
    <w:rsid w:val="00E03417"/>
    <w:rsid w:val="00E057A0"/>
    <w:rsid w:val="00E05827"/>
    <w:rsid w:val="00E069A3"/>
    <w:rsid w:val="00E06F18"/>
    <w:rsid w:val="00E073DF"/>
    <w:rsid w:val="00E10143"/>
    <w:rsid w:val="00E12140"/>
    <w:rsid w:val="00E16F85"/>
    <w:rsid w:val="00E170ED"/>
    <w:rsid w:val="00E17134"/>
    <w:rsid w:val="00E17393"/>
    <w:rsid w:val="00E2160B"/>
    <w:rsid w:val="00E21E5C"/>
    <w:rsid w:val="00E227D7"/>
    <w:rsid w:val="00E22D32"/>
    <w:rsid w:val="00E234C7"/>
    <w:rsid w:val="00E24194"/>
    <w:rsid w:val="00E2467D"/>
    <w:rsid w:val="00E24ADE"/>
    <w:rsid w:val="00E25B86"/>
    <w:rsid w:val="00E30537"/>
    <w:rsid w:val="00E30E29"/>
    <w:rsid w:val="00E348FB"/>
    <w:rsid w:val="00E34FA2"/>
    <w:rsid w:val="00E37773"/>
    <w:rsid w:val="00E37BB1"/>
    <w:rsid w:val="00E37F18"/>
    <w:rsid w:val="00E41B1D"/>
    <w:rsid w:val="00E429E4"/>
    <w:rsid w:val="00E432F1"/>
    <w:rsid w:val="00E435B9"/>
    <w:rsid w:val="00E44BFE"/>
    <w:rsid w:val="00E45555"/>
    <w:rsid w:val="00E45EB7"/>
    <w:rsid w:val="00E47545"/>
    <w:rsid w:val="00E51DB0"/>
    <w:rsid w:val="00E52824"/>
    <w:rsid w:val="00E5479A"/>
    <w:rsid w:val="00E55E9C"/>
    <w:rsid w:val="00E56355"/>
    <w:rsid w:val="00E57A93"/>
    <w:rsid w:val="00E57ADB"/>
    <w:rsid w:val="00E618BB"/>
    <w:rsid w:val="00E63A84"/>
    <w:rsid w:val="00E63ACC"/>
    <w:rsid w:val="00E64237"/>
    <w:rsid w:val="00E65F15"/>
    <w:rsid w:val="00E6691D"/>
    <w:rsid w:val="00E7001E"/>
    <w:rsid w:val="00E7082F"/>
    <w:rsid w:val="00E727D6"/>
    <w:rsid w:val="00E77F84"/>
    <w:rsid w:val="00E80B09"/>
    <w:rsid w:val="00E80E27"/>
    <w:rsid w:val="00E81F57"/>
    <w:rsid w:val="00E82790"/>
    <w:rsid w:val="00E836FC"/>
    <w:rsid w:val="00E84341"/>
    <w:rsid w:val="00E859B5"/>
    <w:rsid w:val="00E870F2"/>
    <w:rsid w:val="00E87158"/>
    <w:rsid w:val="00E934FB"/>
    <w:rsid w:val="00E96CDC"/>
    <w:rsid w:val="00E9770D"/>
    <w:rsid w:val="00E97A71"/>
    <w:rsid w:val="00EA061B"/>
    <w:rsid w:val="00EA10F8"/>
    <w:rsid w:val="00EA2146"/>
    <w:rsid w:val="00EA2E29"/>
    <w:rsid w:val="00EA4424"/>
    <w:rsid w:val="00EA5BA9"/>
    <w:rsid w:val="00EB1018"/>
    <w:rsid w:val="00EB1240"/>
    <w:rsid w:val="00EB1390"/>
    <w:rsid w:val="00EB1C5A"/>
    <w:rsid w:val="00EB3262"/>
    <w:rsid w:val="00EB392E"/>
    <w:rsid w:val="00EB3E4B"/>
    <w:rsid w:val="00EB4BAD"/>
    <w:rsid w:val="00EB629D"/>
    <w:rsid w:val="00EC1464"/>
    <w:rsid w:val="00EC178F"/>
    <w:rsid w:val="00EC1DDA"/>
    <w:rsid w:val="00EC4F36"/>
    <w:rsid w:val="00EC50FB"/>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5DC3"/>
    <w:rsid w:val="00EE6C63"/>
    <w:rsid w:val="00EE6DE8"/>
    <w:rsid w:val="00EE6F7E"/>
    <w:rsid w:val="00EF3325"/>
    <w:rsid w:val="00EF394D"/>
    <w:rsid w:val="00EF5F15"/>
    <w:rsid w:val="00EF5F71"/>
    <w:rsid w:val="00EF6F2C"/>
    <w:rsid w:val="00F01E28"/>
    <w:rsid w:val="00F02666"/>
    <w:rsid w:val="00F03107"/>
    <w:rsid w:val="00F032E8"/>
    <w:rsid w:val="00F0743F"/>
    <w:rsid w:val="00F1050D"/>
    <w:rsid w:val="00F11CC2"/>
    <w:rsid w:val="00F1210D"/>
    <w:rsid w:val="00F13FD4"/>
    <w:rsid w:val="00F15A9B"/>
    <w:rsid w:val="00F15F80"/>
    <w:rsid w:val="00F1711C"/>
    <w:rsid w:val="00F202D1"/>
    <w:rsid w:val="00F21210"/>
    <w:rsid w:val="00F22E23"/>
    <w:rsid w:val="00F230C5"/>
    <w:rsid w:val="00F235DF"/>
    <w:rsid w:val="00F25328"/>
    <w:rsid w:val="00F25666"/>
    <w:rsid w:val="00F27726"/>
    <w:rsid w:val="00F27CC1"/>
    <w:rsid w:val="00F30EB8"/>
    <w:rsid w:val="00F30ECB"/>
    <w:rsid w:val="00F31B46"/>
    <w:rsid w:val="00F31ED7"/>
    <w:rsid w:val="00F3586E"/>
    <w:rsid w:val="00F36123"/>
    <w:rsid w:val="00F36F66"/>
    <w:rsid w:val="00F37C78"/>
    <w:rsid w:val="00F40E50"/>
    <w:rsid w:val="00F427A2"/>
    <w:rsid w:val="00F42906"/>
    <w:rsid w:val="00F431AC"/>
    <w:rsid w:val="00F43473"/>
    <w:rsid w:val="00F44258"/>
    <w:rsid w:val="00F44AE4"/>
    <w:rsid w:val="00F47D22"/>
    <w:rsid w:val="00F55F93"/>
    <w:rsid w:val="00F633A6"/>
    <w:rsid w:val="00F65E9A"/>
    <w:rsid w:val="00F66424"/>
    <w:rsid w:val="00F66BBB"/>
    <w:rsid w:val="00F66BFC"/>
    <w:rsid w:val="00F70BE3"/>
    <w:rsid w:val="00F70EDE"/>
    <w:rsid w:val="00F70F7B"/>
    <w:rsid w:val="00F71CFA"/>
    <w:rsid w:val="00F734EE"/>
    <w:rsid w:val="00F73B6A"/>
    <w:rsid w:val="00F75327"/>
    <w:rsid w:val="00F76AF1"/>
    <w:rsid w:val="00F76D47"/>
    <w:rsid w:val="00F76F7A"/>
    <w:rsid w:val="00F76F9C"/>
    <w:rsid w:val="00F7770F"/>
    <w:rsid w:val="00F84367"/>
    <w:rsid w:val="00F84A09"/>
    <w:rsid w:val="00F85DBD"/>
    <w:rsid w:val="00F87648"/>
    <w:rsid w:val="00F900FE"/>
    <w:rsid w:val="00F914BB"/>
    <w:rsid w:val="00F9289B"/>
    <w:rsid w:val="00F92AE6"/>
    <w:rsid w:val="00F937BF"/>
    <w:rsid w:val="00F9446D"/>
    <w:rsid w:val="00F9509B"/>
    <w:rsid w:val="00F969BB"/>
    <w:rsid w:val="00F96F9A"/>
    <w:rsid w:val="00F97D00"/>
    <w:rsid w:val="00FA09DC"/>
    <w:rsid w:val="00FA287E"/>
    <w:rsid w:val="00FA7C91"/>
    <w:rsid w:val="00FB0CAB"/>
    <w:rsid w:val="00FB0D27"/>
    <w:rsid w:val="00FB121A"/>
    <w:rsid w:val="00FB37BA"/>
    <w:rsid w:val="00FB4E64"/>
    <w:rsid w:val="00FB583C"/>
    <w:rsid w:val="00FB6E03"/>
    <w:rsid w:val="00FC4CE6"/>
    <w:rsid w:val="00FC4E1D"/>
    <w:rsid w:val="00FC5C87"/>
    <w:rsid w:val="00FC60A2"/>
    <w:rsid w:val="00FC60CE"/>
    <w:rsid w:val="00FC74B3"/>
    <w:rsid w:val="00FC7DF7"/>
    <w:rsid w:val="00FD0717"/>
    <w:rsid w:val="00FD0D74"/>
    <w:rsid w:val="00FD3F3A"/>
    <w:rsid w:val="00FD571B"/>
    <w:rsid w:val="00FD6667"/>
    <w:rsid w:val="00FD6925"/>
    <w:rsid w:val="00FD73EB"/>
    <w:rsid w:val="00FE20D5"/>
    <w:rsid w:val="00FE3655"/>
    <w:rsid w:val="00FE3FF1"/>
    <w:rsid w:val="00FE4927"/>
    <w:rsid w:val="00FE6638"/>
    <w:rsid w:val="00FE7827"/>
    <w:rsid w:val="00FF2FB8"/>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9DFDA5F7-11B6-465F-809A-CB1DF5224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925"/>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semiHidden/>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5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semiHidden/>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table" w:customStyle="1" w:styleId="Tablaconcuadrcula6111">
    <w:name w:val="Tabla con cuadrícula6111"/>
    <w:basedOn w:val="TableNormal"/>
    <w:uiPriority w:val="59"/>
    <w:rsid w:val="009B10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04611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1982683">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0156828">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78606068">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70611742">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022E6-A8BD-40EF-8350-EDE7BFFA3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1652</Words>
  <Characters>9088</Characters>
  <Application>Microsoft Office Word</Application>
  <DocSecurity>0</DocSecurity>
  <Lines>75</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4</cp:revision>
  <cp:lastPrinted>2023-03-24T18:57:00Z</cp:lastPrinted>
  <dcterms:created xsi:type="dcterms:W3CDTF">2023-03-24T17:55:00Z</dcterms:created>
  <dcterms:modified xsi:type="dcterms:W3CDTF">2023-03-24T19:01:00Z</dcterms:modified>
</cp:coreProperties>
</file>